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20BC" w:rsidRPr="004F51C7" w:rsidRDefault="00B320BC" w:rsidP="00983721">
      <w:pPr>
        <w:jc w:val="center"/>
        <w:outlineLvl w:val="0"/>
        <w:rPr>
          <w:b/>
          <w:i/>
          <w:iCs/>
          <w:sz w:val="29"/>
          <w:szCs w:val="29"/>
        </w:rPr>
      </w:pPr>
    </w:p>
    <w:tbl>
      <w:tblPr>
        <w:tblW w:w="9915" w:type="dxa"/>
        <w:tblInd w:w="25" w:type="dxa"/>
        <w:tblBorders>
          <w:top w:val="thinThickThinSmallGap" w:sz="24" w:space="0" w:color="auto"/>
          <w:left w:val="thinThickThinSmallGap" w:sz="24" w:space="0" w:color="auto"/>
          <w:bottom w:val="thinThickThinSmallGap" w:sz="24" w:space="0" w:color="auto"/>
          <w:right w:val="thinThickThinSmallGap" w:sz="24" w:space="0" w:color="auto"/>
          <w:insideH w:val="thinThickThinSmallGap" w:sz="24" w:space="0" w:color="auto"/>
          <w:insideV w:val="thinThickThinSmallGap" w:sz="24" w:space="0" w:color="auto"/>
        </w:tblBorders>
        <w:tblLook w:val="0000"/>
      </w:tblPr>
      <w:tblGrid>
        <w:gridCol w:w="9915"/>
      </w:tblGrid>
      <w:tr w:rsidR="00AE466F" w:rsidRPr="00BE32FA" w:rsidTr="004F51C7">
        <w:trPr>
          <w:trHeight w:val="6355"/>
        </w:trPr>
        <w:tc>
          <w:tcPr>
            <w:tcW w:w="9915" w:type="dxa"/>
          </w:tcPr>
          <w:p w:rsidR="00AE466F" w:rsidRPr="00757F03" w:rsidRDefault="00AE466F" w:rsidP="00983721">
            <w:pPr>
              <w:jc w:val="center"/>
              <w:outlineLvl w:val="0"/>
              <w:rPr>
                <w:rFonts w:ascii="Tahoma" w:hAnsi="Tahoma" w:cs="Tahoma"/>
                <w:b/>
                <w:i/>
                <w:iCs/>
                <w:sz w:val="29"/>
                <w:szCs w:val="29"/>
                <w:lang w:val="ru-RU"/>
              </w:rPr>
            </w:pPr>
            <w:r w:rsidRPr="00757F03">
              <w:rPr>
                <w:rFonts w:ascii="Tahoma" w:hAnsi="Tahoma" w:cs="Tahoma"/>
                <w:b/>
                <w:i/>
                <w:iCs/>
                <w:sz w:val="29"/>
                <w:szCs w:val="29"/>
                <w:lang w:val="ru-RU"/>
              </w:rPr>
              <w:t>ЕЖЕМЕСЯЧНАЯ ОБЩЕСТВЕННО-ПОЛИТИЧЕСКАЯ ГАЗЕТА</w:t>
            </w:r>
          </w:p>
          <w:p w:rsidR="00AE466F" w:rsidRPr="00757F03" w:rsidRDefault="00AE466F" w:rsidP="00983721">
            <w:pPr>
              <w:ind w:left="83"/>
              <w:rPr>
                <w:rFonts w:ascii="Tahoma" w:hAnsi="Tahoma" w:cs="Tahoma"/>
                <w:lang w:val="ru-RU"/>
              </w:rPr>
            </w:pPr>
          </w:p>
          <w:p w:rsidR="00AE466F" w:rsidRPr="00757F03" w:rsidRDefault="00AE466F" w:rsidP="00983721">
            <w:pPr>
              <w:ind w:left="83"/>
              <w:rPr>
                <w:rFonts w:ascii="Tahoma" w:hAnsi="Tahoma" w:cs="Tahoma"/>
                <w:lang w:val="ru-RU"/>
              </w:rPr>
            </w:pPr>
          </w:p>
          <w:p w:rsidR="00AE466F" w:rsidRPr="00006598" w:rsidRDefault="00847E1F" w:rsidP="00983721">
            <w:pPr>
              <w:ind w:left="83"/>
              <w:rPr>
                <w:rFonts w:ascii="Tahoma" w:hAnsi="Tahoma" w:cs="Tahoma"/>
                <w:b/>
                <w:i/>
                <w:lang w:val="ru-RU"/>
              </w:rPr>
            </w:pPr>
            <w:r w:rsidRPr="00847E1F">
              <w:rPr>
                <w:rFonts w:ascii="Tahoma" w:hAnsi="Tahoma" w:cs="Tahoma"/>
                <w:sz w:val="22"/>
                <w:szCs w:val="22"/>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30" type="#_x0000_t158" style="position:absolute;left:0;text-align:left;margin-left:126pt;margin-top:18pt;width:281.25pt;height:137.95pt;z-index:251658240" fillcolor="#3cf" strokecolor="#009" strokeweight="1pt">
                  <v:shadow on="t" color="#009" offset="7pt,-7pt"/>
                  <v:textpath style="font-family:&quot;Impact&quot;;font-size:48pt;v-text-spacing:52429f;v-text-kern:t" trim="t" fitpath="t" xscale="f" string="ЧАПАЕВСКИЙ&#10;             ВЕСТНИК"/>
                </v:shape>
              </w:pict>
            </w:r>
            <w:r w:rsidRPr="00847E1F">
              <w:rPr>
                <w:rFonts w:ascii="Tahoma" w:hAnsi="Tahoma" w:cs="Tahom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25pt;height:203.25pt">
                  <v:imagedata r:id="rId8" o:title="NA01062_"/>
                </v:shape>
              </w:pict>
            </w:r>
            <w:r w:rsidR="00AE466F" w:rsidRPr="00757F03">
              <w:rPr>
                <w:rFonts w:ascii="Tahoma" w:hAnsi="Tahoma" w:cs="Tahoma"/>
                <w:sz w:val="22"/>
                <w:szCs w:val="22"/>
                <w:lang w:val="ru-RU"/>
              </w:rPr>
              <w:t xml:space="preserve">    </w:t>
            </w:r>
            <w:r w:rsidR="00C35E71" w:rsidRPr="00006598">
              <w:rPr>
                <w:rFonts w:ascii="Tahoma" w:hAnsi="Tahoma" w:cs="Tahoma"/>
                <w:b/>
                <w:i/>
                <w:lang w:val="ru-RU"/>
              </w:rPr>
              <w:t>ВЫПУСК №</w:t>
            </w:r>
            <w:r w:rsidR="00352D88" w:rsidRPr="00006598">
              <w:rPr>
                <w:rFonts w:ascii="Tahoma" w:hAnsi="Tahoma" w:cs="Tahoma"/>
                <w:b/>
                <w:i/>
                <w:lang w:val="ru-RU"/>
              </w:rPr>
              <w:t xml:space="preserve"> </w:t>
            </w:r>
            <w:r w:rsidR="00D94DF5">
              <w:rPr>
                <w:rFonts w:ascii="Tahoma" w:hAnsi="Tahoma" w:cs="Tahoma"/>
                <w:b/>
                <w:i/>
                <w:lang w:val="ru-RU"/>
              </w:rPr>
              <w:t>18</w:t>
            </w:r>
            <w:r w:rsidR="00AE466F" w:rsidRPr="00006598">
              <w:rPr>
                <w:rFonts w:ascii="Tahoma" w:hAnsi="Tahoma" w:cs="Tahoma"/>
                <w:b/>
                <w:i/>
                <w:lang w:val="ru-RU"/>
              </w:rPr>
              <w:t xml:space="preserve">    </w:t>
            </w:r>
            <w:r w:rsidR="00006598">
              <w:rPr>
                <w:rFonts w:ascii="Tahoma" w:hAnsi="Tahoma" w:cs="Tahoma"/>
                <w:b/>
                <w:i/>
                <w:lang w:val="ru-RU"/>
              </w:rPr>
              <w:t>05</w:t>
            </w:r>
            <w:r w:rsidR="00AE466F" w:rsidRPr="00006598">
              <w:rPr>
                <w:rFonts w:ascii="Tahoma" w:hAnsi="Tahoma" w:cs="Tahoma"/>
                <w:b/>
                <w:i/>
                <w:lang w:val="ru-RU"/>
              </w:rPr>
              <w:t>.</w:t>
            </w:r>
            <w:r w:rsidR="00D94DF5">
              <w:rPr>
                <w:rFonts w:ascii="Tahoma" w:hAnsi="Tahoma" w:cs="Tahoma"/>
                <w:b/>
                <w:i/>
                <w:lang w:val="ru-RU"/>
              </w:rPr>
              <w:t>01</w:t>
            </w:r>
            <w:r w:rsidR="00AE466F" w:rsidRPr="00006598">
              <w:rPr>
                <w:rFonts w:ascii="Tahoma" w:hAnsi="Tahoma" w:cs="Tahoma"/>
                <w:b/>
                <w:i/>
                <w:lang w:val="ru-RU"/>
              </w:rPr>
              <w:t>.201</w:t>
            </w:r>
            <w:r w:rsidR="00D94DF5">
              <w:rPr>
                <w:rFonts w:ascii="Tahoma" w:hAnsi="Tahoma" w:cs="Tahoma"/>
                <w:b/>
                <w:i/>
                <w:lang w:val="ru-RU"/>
              </w:rPr>
              <w:t>4</w:t>
            </w:r>
            <w:r w:rsidR="00AE466F" w:rsidRPr="00006598">
              <w:rPr>
                <w:rFonts w:ascii="Tahoma" w:hAnsi="Tahoma" w:cs="Tahoma"/>
                <w:b/>
                <w:i/>
                <w:lang w:val="ru-RU"/>
              </w:rPr>
              <w:t xml:space="preserve"> г.</w:t>
            </w:r>
          </w:p>
          <w:p w:rsidR="00AE466F" w:rsidRPr="00006598" w:rsidRDefault="00AE466F" w:rsidP="00983721">
            <w:pPr>
              <w:ind w:left="83"/>
              <w:rPr>
                <w:rFonts w:ascii="Tahoma" w:hAnsi="Tahoma" w:cs="Tahoma"/>
                <w:b/>
                <w:lang w:val="ru-RU"/>
              </w:rPr>
            </w:pPr>
          </w:p>
          <w:p w:rsidR="00AE466F" w:rsidRPr="00006598" w:rsidRDefault="00AE466F" w:rsidP="00983721">
            <w:pPr>
              <w:ind w:left="83"/>
              <w:jc w:val="both"/>
              <w:rPr>
                <w:rFonts w:ascii="Tahoma" w:hAnsi="Tahoma" w:cs="Tahoma"/>
                <w:b/>
                <w:i/>
                <w:lang w:val="ru-RU"/>
              </w:rPr>
            </w:pPr>
            <w:r w:rsidRPr="00006598">
              <w:rPr>
                <w:rFonts w:ascii="Tahoma" w:hAnsi="Tahoma" w:cs="Tahoma"/>
                <w:b/>
                <w:i/>
                <w:u w:val="single"/>
                <w:lang w:val="ru-RU"/>
              </w:rPr>
              <w:t>УЧРЕДИТЕЛЬ:</w:t>
            </w:r>
            <w:r w:rsidRPr="00006598">
              <w:rPr>
                <w:rFonts w:ascii="Tahoma" w:hAnsi="Tahoma" w:cs="Tahoma"/>
                <w:b/>
                <w:i/>
                <w:lang w:val="ru-RU"/>
              </w:rPr>
              <w:t xml:space="preserve">   СОВЕТ ДЕПУТАТОВ ЧАПАЕВСКОГО СЕЛЬСКОГО ПОСЕЛЕНИЯ КРАСНОСЕЛЬСКОГО МУНИЦИПАЛЬНОГО РАЙОНА КОСТРОМСКОЙ ОБЛАСТИ.</w:t>
            </w:r>
          </w:p>
          <w:p w:rsidR="00AE466F" w:rsidRPr="00757F03" w:rsidRDefault="00AE466F" w:rsidP="00983721">
            <w:pPr>
              <w:ind w:left="83"/>
              <w:rPr>
                <w:b/>
                <w:i/>
                <w:iCs/>
                <w:sz w:val="29"/>
                <w:szCs w:val="29"/>
                <w:lang w:val="ru-RU"/>
              </w:rPr>
            </w:pPr>
          </w:p>
        </w:tc>
      </w:tr>
    </w:tbl>
    <w:p w:rsidR="00D94DF5" w:rsidRPr="00D94DF5" w:rsidRDefault="002F207F" w:rsidP="00D94DF5">
      <w:pPr>
        <w:ind w:firstLine="567"/>
        <w:rPr>
          <w:rFonts w:ascii="Tahoma" w:hAnsi="Tahoma" w:cs="Tahoma"/>
          <w:sz w:val="16"/>
          <w:szCs w:val="16"/>
          <w:lang w:val="ru-RU"/>
        </w:rPr>
      </w:pPr>
      <w:r w:rsidRPr="00757F03">
        <w:rPr>
          <w:sz w:val="16"/>
          <w:szCs w:val="16"/>
          <w:lang w:val="ru-RU"/>
        </w:rPr>
        <w:t xml:space="preserve"> </w:t>
      </w:r>
      <w:r w:rsidRPr="00757F03">
        <w:rPr>
          <w:rFonts w:ascii="Arial" w:hAnsi="Arial" w:cs="Arial"/>
          <w:lang w:val="ru-RU"/>
        </w:rPr>
        <w:t xml:space="preserve">                                                          </w:t>
      </w:r>
    </w:p>
    <w:p w:rsidR="00D94DF5" w:rsidRPr="00D94DF5" w:rsidRDefault="00D94DF5" w:rsidP="00D94DF5">
      <w:pPr>
        <w:jc w:val="center"/>
        <w:rPr>
          <w:rFonts w:ascii="Tahoma" w:hAnsi="Tahoma" w:cs="Tahoma"/>
          <w:i/>
          <w:sz w:val="16"/>
          <w:szCs w:val="16"/>
          <w:lang w:val="ru-RU"/>
        </w:rPr>
      </w:pPr>
      <w:r w:rsidRPr="00D94DF5">
        <w:rPr>
          <w:rFonts w:ascii="Tahoma" w:hAnsi="Tahoma" w:cs="Tahoma"/>
          <w:i/>
          <w:sz w:val="16"/>
          <w:szCs w:val="16"/>
          <w:lang w:val="ru-RU"/>
        </w:rPr>
        <w:t>Российская Федерация</w:t>
      </w:r>
    </w:p>
    <w:p w:rsidR="00D94DF5" w:rsidRPr="00D94DF5" w:rsidRDefault="00D94DF5" w:rsidP="00D94DF5">
      <w:pPr>
        <w:jc w:val="center"/>
        <w:rPr>
          <w:rFonts w:ascii="Tahoma" w:hAnsi="Tahoma" w:cs="Tahoma"/>
          <w:i/>
          <w:sz w:val="16"/>
          <w:szCs w:val="16"/>
          <w:lang w:val="ru-RU"/>
        </w:rPr>
      </w:pPr>
      <w:r w:rsidRPr="00D94DF5">
        <w:rPr>
          <w:rFonts w:ascii="Tahoma" w:hAnsi="Tahoma" w:cs="Tahoma"/>
          <w:i/>
          <w:sz w:val="16"/>
          <w:szCs w:val="16"/>
          <w:lang w:val="ru-RU"/>
        </w:rPr>
        <w:t>Костромская область Красносельский муниципальный район</w:t>
      </w:r>
    </w:p>
    <w:p w:rsidR="00D94DF5" w:rsidRPr="00D94DF5" w:rsidRDefault="00D94DF5" w:rsidP="00D94DF5">
      <w:pPr>
        <w:jc w:val="center"/>
        <w:rPr>
          <w:rFonts w:ascii="Tahoma" w:hAnsi="Tahoma" w:cs="Tahoma"/>
          <w:i/>
          <w:sz w:val="16"/>
          <w:szCs w:val="16"/>
          <w:lang w:val="ru-RU"/>
        </w:rPr>
      </w:pPr>
      <w:r w:rsidRPr="00D94DF5">
        <w:rPr>
          <w:rFonts w:ascii="Tahoma" w:hAnsi="Tahoma" w:cs="Tahoma"/>
          <w:i/>
          <w:sz w:val="16"/>
          <w:szCs w:val="16"/>
          <w:lang w:val="ru-RU"/>
        </w:rPr>
        <w:t xml:space="preserve">Совет депутатов </w:t>
      </w:r>
      <w:r>
        <w:rPr>
          <w:rFonts w:ascii="Tahoma" w:hAnsi="Tahoma" w:cs="Tahoma"/>
          <w:i/>
          <w:sz w:val="16"/>
          <w:szCs w:val="16"/>
          <w:lang w:val="ru-RU"/>
        </w:rPr>
        <w:t>Чапаевского сельского поселен</w:t>
      </w:r>
    </w:p>
    <w:p w:rsidR="00D94DF5" w:rsidRPr="00D94DF5" w:rsidRDefault="00D94DF5" w:rsidP="00D94DF5">
      <w:pPr>
        <w:jc w:val="center"/>
        <w:rPr>
          <w:rFonts w:ascii="Tahoma" w:hAnsi="Tahoma" w:cs="Tahoma"/>
          <w:i/>
          <w:sz w:val="16"/>
          <w:szCs w:val="16"/>
          <w:lang w:val="ru-RU"/>
        </w:rPr>
      </w:pPr>
      <w:r w:rsidRPr="00D94DF5">
        <w:rPr>
          <w:rFonts w:ascii="Tahoma" w:hAnsi="Tahoma" w:cs="Tahoma"/>
          <w:i/>
          <w:sz w:val="16"/>
          <w:szCs w:val="16"/>
          <w:lang w:val="ru-RU"/>
        </w:rPr>
        <w:t>РЕШЕНИЕ</w:t>
      </w:r>
    </w:p>
    <w:p w:rsidR="00D94DF5" w:rsidRPr="00D94DF5" w:rsidRDefault="00D94DF5" w:rsidP="00D94DF5">
      <w:pPr>
        <w:rPr>
          <w:rFonts w:ascii="Tahoma" w:hAnsi="Tahoma" w:cs="Tahoma"/>
          <w:i/>
          <w:sz w:val="16"/>
          <w:szCs w:val="16"/>
          <w:lang w:val="ru-RU"/>
        </w:rPr>
      </w:pPr>
      <w:r>
        <w:rPr>
          <w:rFonts w:ascii="Tahoma" w:hAnsi="Tahoma" w:cs="Tahoma"/>
          <w:i/>
          <w:sz w:val="16"/>
          <w:szCs w:val="16"/>
          <w:lang w:val="ru-RU"/>
        </w:rPr>
        <w:t xml:space="preserve">                                   </w:t>
      </w:r>
      <w:r w:rsidRPr="00D94DF5">
        <w:rPr>
          <w:rFonts w:ascii="Tahoma" w:hAnsi="Tahoma" w:cs="Tahoma"/>
          <w:i/>
          <w:sz w:val="16"/>
          <w:szCs w:val="16"/>
          <w:lang w:val="ru-RU"/>
        </w:rPr>
        <w:t>От « 23 »  декабря  2013  года                                                         № 118</w:t>
      </w:r>
    </w:p>
    <w:p w:rsidR="00D94DF5" w:rsidRPr="00D94DF5" w:rsidRDefault="00D94DF5" w:rsidP="00D94DF5">
      <w:pPr>
        <w:ind w:right="-2"/>
        <w:jc w:val="center"/>
        <w:rPr>
          <w:rFonts w:ascii="Tahoma" w:hAnsi="Tahoma" w:cs="Tahoma"/>
          <w:i/>
          <w:sz w:val="16"/>
          <w:szCs w:val="16"/>
          <w:lang w:val="ru-RU"/>
        </w:rPr>
      </w:pPr>
      <w:r w:rsidRPr="00D94DF5">
        <w:rPr>
          <w:rFonts w:ascii="Tahoma" w:hAnsi="Tahoma" w:cs="Tahoma"/>
          <w:i/>
          <w:sz w:val="16"/>
          <w:szCs w:val="16"/>
          <w:lang w:val="ru-RU"/>
        </w:rPr>
        <w:t>Об утверждении прогноза социально-экономического развития Чапаевского сельского поселения Красносельского муниципального района Костромской области на период 2014-2016 годы.</w:t>
      </w:r>
    </w:p>
    <w:p w:rsidR="00D94DF5" w:rsidRPr="00D94DF5" w:rsidRDefault="00D94DF5" w:rsidP="00D94DF5">
      <w:pPr>
        <w:jc w:val="both"/>
        <w:rPr>
          <w:rFonts w:ascii="Tahoma" w:hAnsi="Tahoma" w:cs="Tahoma"/>
          <w:i/>
          <w:sz w:val="16"/>
          <w:szCs w:val="16"/>
          <w:lang w:val="ru-RU"/>
        </w:rPr>
      </w:pPr>
      <w:r w:rsidRPr="00D94DF5">
        <w:rPr>
          <w:rFonts w:ascii="Tahoma" w:hAnsi="Tahoma" w:cs="Tahoma"/>
          <w:i/>
          <w:sz w:val="16"/>
          <w:szCs w:val="16"/>
          <w:lang w:val="ru-RU"/>
        </w:rPr>
        <w:t xml:space="preserve">   В целях  реализации Федерального   закона от 30.06.2006 года № 131-ФЗ «Об общих принципах организации местного самоуправления в Российской Федерации « на основании Устава муниципального  Чапаевское сельское поселение Красносельского  муниципального района  Костромской области.                                                                                                                                                                                                                                                                                                                                                                                                                                                                                                                                                                                                                                                                                                                                                                                                                                                                                                                                                                                                                                                                                                                                                                                                                                                                                                                                                                                                                                                                                                                                                                                                                                                                                                                                                                                                                                                                                                                                                                                                                                                                                                                                                                                                                                                                                                                                                                                                                                                                                                                                                                                                                                                                                                                                                                                                                                                                                                                                                                                                                                                                                                                                                                                                                                                                                                                                                                                                                                                                                                                                                                                                                                                                                                                                                                                                                                                                                                                                                                                                                                                                                                                                                                                                                                                                           </w:t>
      </w:r>
    </w:p>
    <w:p w:rsidR="00D94DF5" w:rsidRPr="00D94DF5" w:rsidRDefault="00D94DF5" w:rsidP="00D94DF5">
      <w:pPr>
        <w:jc w:val="both"/>
        <w:rPr>
          <w:rFonts w:ascii="Tahoma" w:hAnsi="Tahoma" w:cs="Tahoma"/>
          <w:i/>
          <w:sz w:val="16"/>
          <w:szCs w:val="16"/>
          <w:lang w:val="ru-RU"/>
        </w:rPr>
      </w:pPr>
      <w:r w:rsidRPr="00D94DF5">
        <w:rPr>
          <w:rFonts w:ascii="Tahoma" w:hAnsi="Tahoma" w:cs="Tahoma"/>
          <w:i/>
          <w:sz w:val="16"/>
          <w:szCs w:val="16"/>
          <w:lang w:val="ru-RU"/>
        </w:rPr>
        <w:t xml:space="preserve">                                                    Совет депутатов решил:</w:t>
      </w:r>
    </w:p>
    <w:p w:rsidR="00D94DF5" w:rsidRPr="00D94DF5" w:rsidRDefault="00D94DF5" w:rsidP="00D94DF5">
      <w:pPr>
        <w:jc w:val="both"/>
        <w:rPr>
          <w:rFonts w:ascii="Tahoma" w:hAnsi="Tahoma" w:cs="Tahoma"/>
          <w:i/>
          <w:sz w:val="16"/>
          <w:szCs w:val="16"/>
          <w:lang w:val="ru-RU"/>
        </w:rPr>
      </w:pPr>
      <w:r w:rsidRPr="00D94DF5">
        <w:rPr>
          <w:rFonts w:ascii="Tahoma" w:hAnsi="Tahoma" w:cs="Tahoma"/>
          <w:i/>
          <w:sz w:val="16"/>
          <w:szCs w:val="16"/>
          <w:lang w:val="ru-RU"/>
        </w:rPr>
        <w:t>1. Утвердить прогноз социально-экономического развития Чапаевского сельского поселения Красносельского муниципального района Костромской области   на период 2014-2016 годы (приложение).</w:t>
      </w:r>
    </w:p>
    <w:p w:rsidR="00D94DF5" w:rsidRPr="00D94DF5" w:rsidRDefault="00D94DF5" w:rsidP="00D94DF5">
      <w:pPr>
        <w:jc w:val="both"/>
        <w:rPr>
          <w:rFonts w:ascii="Tahoma" w:hAnsi="Tahoma" w:cs="Tahoma"/>
          <w:i/>
          <w:sz w:val="16"/>
          <w:szCs w:val="16"/>
          <w:lang w:val="ru-RU"/>
        </w:rPr>
      </w:pPr>
      <w:r w:rsidRPr="00D94DF5">
        <w:rPr>
          <w:rFonts w:ascii="Tahoma" w:hAnsi="Tahoma" w:cs="Tahoma"/>
          <w:i/>
          <w:sz w:val="16"/>
          <w:szCs w:val="16"/>
          <w:lang w:val="ru-RU"/>
        </w:rPr>
        <w:t>2.  Настоящее решение вступает в силу    после официального опубликования в газете «Чапаевский Вестник» .</w:t>
      </w:r>
    </w:p>
    <w:p w:rsidR="00D94DF5" w:rsidRPr="00D94DF5" w:rsidRDefault="00D94DF5" w:rsidP="00D94DF5">
      <w:pPr>
        <w:ind w:left="360"/>
        <w:jc w:val="both"/>
        <w:rPr>
          <w:rFonts w:ascii="Tahoma" w:hAnsi="Tahoma" w:cs="Tahoma"/>
          <w:i/>
          <w:sz w:val="16"/>
          <w:szCs w:val="16"/>
          <w:lang w:val="ru-RU"/>
        </w:rPr>
      </w:pPr>
      <w:r w:rsidRPr="00D94DF5">
        <w:rPr>
          <w:rFonts w:ascii="Tahoma" w:hAnsi="Tahoma" w:cs="Tahoma"/>
          <w:i/>
          <w:sz w:val="16"/>
          <w:szCs w:val="16"/>
          <w:lang w:val="ru-RU"/>
        </w:rPr>
        <w:t>Глава поселения                                                            Смирнова Г.А.</w:t>
      </w:r>
    </w:p>
    <w:tbl>
      <w:tblPr>
        <w:tblW w:w="29534" w:type="dxa"/>
        <w:tblLayout w:type="fixed"/>
        <w:tblCellMar>
          <w:left w:w="30" w:type="dxa"/>
          <w:right w:w="30" w:type="dxa"/>
        </w:tblCellMar>
        <w:tblLook w:val="0000"/>
      </w:tblPr>
      <w:tblGrid>
        <w:gridCol w:w="3446"/>
        <w:gridCol w:w="181"/>
        <w:gridCol w:w="939"/>
        <w:gridCol w:w="142"/>
        <w:gridCol w:w="359"/>
        <w:gridCol w:w="633"/>
        <w:gridCol w:w="86"/>
        <w:gridCol w:w="198"/>
        <w:gridCol w:w="142"/>
        <w:gridCol w:w="103"/>
        <w:gridCol w:w="267"/>
        <w:gridCol w:w="197"/>
        <w:gridCol w:w="425"/>
        <w:gridCol w:w="11"/>
        <w:gridCol w:w="365"/>
        <w:gridCol w:w="49"/>
        <w:gridCol w:w="142"/>
        <w:gridCol w:w="283"/>
        <w:gridCol w:w="61"/>
        <w:gridCol w:w="413"/>
        <w:gridCol w:w="660"/>
        <w:gridCol w:w="142"/>
        <w:gridCol w:w="567"/>
        <w:gridCol w:w="80"/>
        <w:gridCol w:w="345"/>
        <w:gridCol w:w="212"/>
        <w:gridCol w:w="84"/>
        <w:gridCol w:w="9353"/>
        <w:gridCol w:w="9649"/>
      </w:tblGrid>
      <w:tr w:rsidR="00D94DF5" w:rsidRPr="00465EAB" w:rsidTr="00D94DF5">
        <w:trPr>
          <w:gridAfter w:val="2"/>
          <w:wAfter w:w="19002" w:type="dxa"/>
          <w:trHeight w:val="312"/>
        </w:trPr>
        <w:tc>
          <w:tcPr>
            <w:tcW w:w="4566" w:type="dxa"/>
            <w:gridSpan w:val="3"/>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930" w:type="dxa"/>
            <w:gridSpan w:val="8"/>
          </w:tcPr>
          <w:p w:rsidR="00D94DF5" w:rsidRPr="00465EAB" w:rsidRDefault="00D94DF5" w:rsidP="00D94DF5">
            <w:pPr>
              <w:autoSpaceDE w:val="0"/>
              <w:autoSpaceDN w:val="0"/>
              <w:adjustRightInd w:val="0"/>
              <w:jc w:val="right"/>
              <w:rPr>
                <w:rFonts w:ascii="Tahoma" w:hAnsi="Tahoma" w:cs="Tahoma"/>
                <w:i/>
                <w:color w:val="000000"/>
                <w:sz w:val="16"/>
                <w:szCs w:val="16"/>
              </w:rPr>
            </w:pPr>
            <w:r w:rsidRPr="00D94DF5">
              <w:rPr>
                <w:rFonts w:ascii="Tahoma" w:hAnsi="Tahoma" w:cs="Tahoma"/>
                <w:i/>
                <w:color w:val="000000"/>
                <w:sz w:val="16"/>
                <w:szCs w:val="16"/>
                <w:lang w:val="ru-RU"/>
              </w:rPr>
              <w:t xml:space="preserve">      </w:t>
            </w:r>
            <w:r w:rsidRPr="00465EAB">
              <w:rPr>
                <w:rFonts w:ascii="Tahoma" w:hAnsi="Tahoma" w:cs="Tahoma"/>
                <w:i/>
                <w:color w:val="000000"/>
                <w:sz w:val="16"/>
                <w:szCs w:val="16"/>
              </w:rPr>
              <w:t xml:space="preserve">Приложение  </w:t>
            </w:r>
          </w:p>
        </w:tc>
        <w:tc>
          <w:tcPr>
            <w:tcW w:w="998" w:type="dxa"/>
            <w:gridSpan w:val="4"/>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48" w:type="dxa"/>
            <w:gridSpan w:val="5"/>
          </w:tcPr>
          <w:p w:rsidR="00D94DF5" w:rsidRPr="00465EAB" w:rsidRDefault="00D94DF5" w:rsidP="00D94DF5">
            <w:pPr>
              <w:autoSpaceDE w:val="0"/>
              <w:autoSpaceDN w:val="0"/>
              <w:adjustRightInd w:val="0"/>
              <w:rPr>
                <w:rFonts w:ascii="Tahoma" w:hAnsi="Tahoma" w:cs="Tahoma"/>
                <w:i/>
                <w:color w:val="000000"/>
                <w:sz w:val="16"/>
                <w:szCs w:val="16"/>
              </w:rPr>
            </w:pPr>
          </w:p>
        </w:tc>
        <w:tc>
          <w:tcPr>
            <w:tcW w:w="1369" w:type="dxa"/>
            <w:gridSpan w:val="3"/>
          </w:tcPr>
          <w:p w:rsidR="00D94DF5" w:rsidRPr="00465EAB" w:rsidRDefault="00D94DF5" w:rsidP="00D94DF5">
            <w:pPr>
              <w:autoSpaceDE w:val="0"/>
              <w:autoSpaceDN w:val="0"/>
              <w:adjustRightInd w:val="0"/>
              <w:rPr>
                <w:rFonts w:ascii="Tahoma" w:hAnsi="Tahoma" w:cs="Tahoma"/>
                <w:i/>
                <w:color w:val="000000"/>
                <w:sz w:val="16"/>
                <w:szCs w:val="16"/>
              </w:rPr>
            </w:pPr>
          </w:p>
        </w:tc>
        <w:tc>
          <w:tcPr>
            <w:tcW w:w="637" w:type="dxa"/>
            <w:gridSpan w:val="3"/>
          </w:tcPr>
          <w:p w:rsidR="00D94DF5" w:rsidRPr="00465EAB" w:rsidRDefault="00D94DF5" w:rsidP="00D94DF5">
            <w:pPr>
              <w:autoSpaceDE w:val="0"/>
              <w:autoSpaceDN w:val="0"/>
              <w:adjustRightInd w:val="0"/>
              <w:rPr>
                <w:rFonts w:ascii="Tahoma" w:hAnsi="Tahoma" w:cs="Tahoma"/>
                <w:i/>
                <w:color w:val="000000"/>
                <w:sz w:val="16"/>
                <w:szCs w:val="16"/>
              </w:rPr>
            </w:pPr>
          </w:p>
        </w:tc>
        <w:tc>
          <w:tcPr>
            <w:tcW w:w="84" w:type="dxa"/>
          </w:tcPr>
          <w:p w:rsidR="00D94DF5" w:rsidRPr="00465EAB" w:rsidRDefault="00D94DF5" w:rsidP="00D94DF5">
            <w:pPr>
              <w:autoSpaceDE w:val="0"/>
              <w:autoSpaceDN w:val="0"/>
              <w:adjustRightInd w:val="0"/>
              <w:rPr>
                <w:rFonts w:ascii="Tahoma" w:hAnsi="Tahoma" w:cs="Tahoma"/>
                <w:i/>
                <w:color w:val="000000"/>
                <w:sz w:val="16"/>
                <w:szCs w:val="16"/>
              </w:rPr>
            </w:pPr>
          </w:p>
        </w:tc>
      </w:tr>
      <w:tr w:rsidR="00D94DF5" w:rsidRPr="00BE32FA" w:rsidTr="00D94DF5">
        <w:trPr>
          <w:gridAfter w:val="4"/>
          <w:wAfter w:w="19298" w:type="dxa"/>
          <w:trHeight w:val="415"/>
        </w:trPr>
        <w:tc>
          <w:tcPr>
            <w:tcW w:w="4566" w:type="dxa"/>
            <w:gridSpan w:val="3"/>
          </w:tcPr>
          <w:p w:rsidR="00D94DF5" w:rsidRPr="00D94DF5" w:rsidRDefault="00D94DF5" w:rsidP="00D94DF5">
            <w:pPr>
              <w:autoSpaceDE w:val="0"/>
              <w:autoSpaceDN w:val="0"/>
              <w:adjustRightInd w:val="0"/>
              <w:jc w:val="right"/>
              <w:rPr>
                <w:rFonts w:ascii="Tahoma" w:hAnsi="Tahoma" w:cs="Tahoma"/>
                <w:color w:val="000000"/>
                <w:sz w:val="16"/>
                <w:szCs w:val="16"/>
              </w:rPr>
            </w:pPr>
          </w:p>
        </w:tc>
        <w:tc>
          <w:tcPr>
            <w:tcW w:w="5670" w:type="dxa"/>
            <w:gridSpan w:val="22"/>
          </w:tcPr>
          <w:p w:rsidR="00D94DF5" w:rsidRPr="00D94DF5" w:rsidRDefault="00D94DF5" w:rsidP="00D94DF5">
            <w:pPr>
              <w:autoSpaceDE w:val="0"/>
              <w:autoSpaceDN w:val="0"/>
              <w:adjustRightInd w:val="0"/>
              <w:jc w:val="right"/>
              <w:rPr>
                <w:rFonts w:ascii="Tahoma" w:hAnsi="Tahoma" w:cs="Tahoma"/>
                <w:i/>
                <w:color w:val="000000"/>
                <w:sz w:val="16"/>
                <w:szCs w:val="16"/>
                <w:lang w:val="ru-RU"/>
              </w:rPr>
            </w:pPr>
            <w:r w:rsidRPr="00D94DF5">
              <w:rPr>
                <w:rFonts w:ascii="Tahoma" w:hAnsi="Tahoma" w:cs="Tahoma"/>
                <w:i/>
                <w:color w:val="000000"/>
                <w:sz w:val="16"/>
                <w:szCs w:val="16"/>
                <w:lang w:val="ru-RU"/>
              </w:rPr>
              <w:t>К решению Совета депутатов Чапаевского сельского поселения Красносельского муниципального района Костромской области</w:t>
            </w:r>
          </w:p>
        </w:tc>
      </w:tr>
      <w:tr w:rsidR="00D94DF5" w:rsidRPr="00465EAB" w:rsidTr="00D94DF5">
        <w:trPr>
          <w:gridAfter w:val="4"/>
          <w:wAfter w:w="19298" w:type="dxa"/>
          <w:trHeight w:val="312"/>
        </w:trPr>
        <w:tc>
          <w:tcPr>
            <w:tcW w:w="4566" w:type="dxa"/>
            <w:gridSpan w:val="3"/>
          </w:tcPr>
          <w:p w:rsidR="00D94DF5" w:rsidRPr="00D94DF5" w:rsidRDefault="00D94DF5" w:rsidP="00D94DF5">
            <w:pPr>
              <w:autoSpaceDE w:val="0"/>
              <w:autoSpaceDN w:val="0"/>
              <w:adjustRightInd w:val="0"/>
              <w:jc w:val="right"/>
              <w:rPr>
                <w:rFonts w:ascii="Tahoma" w:hAnsi="Tahoma" w:cs="Tahoma"/>
                <w:color w:val="000000"/>
                <w:sz w:val="16"/>
                <w:szCs w:val="16"/>
                <w:lang w:val="ru-RU"/>
              </w:rPr>
            </w:pPr>
          </w:p>
        </w:tc>
        <w:tc>
          <w:tcPr>
            <w:tcW w:w="1930" w:type="dxa"/>
            <w:gridSpan w:val="8"/>
          </w:tcPr>
          <w:p w:rsidR="00D94DF5" w:rsidRPr="00465EAB" w:rsidRDefault="00D94DF5" w:rsidP="00D94DF5">
            <w:pPr>
              <w:autoSpaceDE w:val="0"/>
              <w:autoSpaceDN w:val="0"/>
              <w:adjustRightInd w:val="0"/>
              <w:jc w:val="right"/>
              <w:rPr>
                <w:rFonts w:ascii="Tahoma" w:hAnsi="Tahoma" w:cs="Tahoma"/>
                <w:i/>
                <w:color w:val="000000"/>
                <w:sz w:val="16"/>
                <w:szCs w:val="16"/>
              </w:rPr>
            </w:pPr>
            <w:r>
              <w:rPr>
                <w:rFonts w:ascii="Tahoma" w:hAnsi="Tahoma" w:cs="Tahoma"/>
                <w:i/>
                <w:color w:val="000000"/>
                <w:sz w:val="16"/>
                <w:szCs w:val="16"/>
                <w:lang w:val="ru-RU"/>
              </w:rPr>
              <w:t xml:space="preserve"> </w:t>
            </w:r>
            <w:r w:rsidRPr="00465EAB">
              <w:rPr>
                <w:rFonts w:ascii="Tahoma" w:hAnsi="Tahoma" w:cs="Tahoma"/>
                <w:i/>
                <w:color w:val="000000"/>
                <w:sz w:val="16"/>
                <w:szCs w:val="16"/>
              </w:rPr>
              <w:t>от 23.12.201№118</w:t>
            </w:r>
          </w:p>
        </w:tc>
        <w:tc>
          <w:tcPr>
            <w:tcW w:w="998" w:type="dxa"/>
            <w:gridSpan w:val="4"/>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48" w:type="dxa"/>
            <w:gridSpan w:val="5"/>
          </w:tcPr>
          <w:p w:rsidR="00D94DF5" w:rsidRPr="00465EAB" w:rsidRDefault="00D94DF5" w:rsidP="00D94DF5">
            <w:pPr>
              <w:autoSpaceDE w:val="0"/>
              <w:autoSpaceDN w:val="0"/>
              <w:adjustRightInd w:val="0"/>
              <w:rPr>
                <w:rFonts w:ascii="Tahoma" w:hAnsi="Tahoma" w:cs="Tahoma"/>
                <w:i/>
                <w:color w:val="000000"/>
                <w:sz w:val="16"/>
                <w:szCs w:val="16"/>
              </w:rPr>
            </w:pPr>
          </w:p>
        </w:tc>
        <w:tc>
          <w:tcPr>
            <w:tcW w:w="802" w:type="dxa"/>
            <w:gridSpan w:val="2"/>
          </w:tcPr>
          <w:p w:rsidR="00D94DF5" w:rsidRPr="00465EAB" w:rsidRDefault="00D94DF5" w:rsidP="00D94DF5">
            <w:pPr>
              <w:autoSpaceDE w:val="0"/>
              <w:autoSpaceDN w:val="0"/>
              <w:adjustRightInd w:val="0"/>
              <w:rPr>
                <w:rFonts w:ascii="Tahoma" w:hAnsi="Tahoma" w:cs="Tahoma"/>
                <w:i/>
                <w:color w:val="000000"/>
                <w:sz w:val="16"/>
                <w:szCs w:val="16"/>
              </w:rPr>
            </w:pPr>
          </w:p>
        </w:tc>
        <w:tc>
          <w:tcPr>
            <w:tcW w:w="647" w:type="dxa"/>
            <w:gridSpan w:val="2"/>
          </w:tcPr>
          <w:p w:rsidR="00D94DF5" w:rsidRPr="00465EAB" w:rsidRDefault="00D94DF5" w:rsidP="00D94DF5">
            <w:pPr>
              <w:autoSpaceDE w:val="0"/>
              <w:autoSpaceDN w:val="0"/>
              <w:adjustRightInd w:val="0"/>
              <w:rPr>
                <w:rFonts w:ascii="Tahoma" w:hAnsi="Tahoma" w:cs="Tahoma"/>
                <w:i/>
                <w:color w:val="000000"/>
                <w:sz w:val="16"/>
                <w:szCs w:val="16"/>
              </w:rPr>
            </w:pPr>
          </w:p>
        </w:tc>
        <w:tc>
          <w:tcPr>
            <w:tcW w:w="345" w:type="dxa"/>
          </w:tcPr>
          <w:p w:rsidR="00D94DF5" w:rsidRPr="00465EAB" w:rsidRDefault="00D94DF5" w:rsidP="00D94DF5">
            <w:pPr>
              <w:autoSpaceDE w:val="0"/>
              <w:autoSpaceDN w:val="0"/>
              <w:adjustRightInd w:val="0"/>
              <w:rPr>
                <w:rFonts w:ascii="Tahoma" w:hAnsi="Tahoma" w:cs="Tahoma"/>
                <w:i/>
                <w:color w:val="000000"/>
                <w:sz w:val="16"/>
                <w:szCs w:val="16"/>
              </w:rPr>
            </w:pPr>
          </w:p>
        </w:tc>
      </w:tr>
      <w:tr w:rsidR="00D94DF5" w:rsidRPr="00465EAB" w:rsidTr="00D94DF5">
        <w:trPr>
          <w:gridAfter w:val="4"/>
          <w:wAfter w:w="19298" w:type="dxa"/>
          <w:trHeight w:val="80"/>
        </w:trPr>
        <w:tc>
          <w:tcPr>
            <w:tcW w:w="4566" w:type="dxa"/>
            <w:gridSpan w:val="3"/>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930" w:type="dxa"/>
            <w:gridSpan w:val="8"/>
          </w:tcPr>
          <w:p w:rsidR="00D94DF5" w:rsidRPr="00D94DF5" w:rsidRDefault="00D94DF5" w:rsidP="00D94DF5">
            <w:pPr>
              <w:autoSpaceDE w:val="0"/>
              <w:autoSpaceDN w:val="0"/>
              <w:adjustRightInd w:val="0"/>
              <w:rPr>
                <w:rFonts w:ascii="Tahoma" w:hAnsi="Tahoma" w:cs="Tahoma"/>
                <w:i/>
                <w:color w:val="000000"/>
                <w:sz w:val="16"/>
                <w:szCs w:val="16"/>
                <w:lang w:val="ru-RU"/>
              </w:rPr>
            </w:pPr>
          </w:p>
        </w:tc>
        <w:tc>
          <w:tcPr>
            <w:tcW w:w="998" w:type="dxa"/>
            <w:gridSpan w:val="4"/>
          </w:tcPr>
          <w:p w:rsidR="00D94DF5" w:rsidRPr="00465EAB" w:rsidRDefault="00D94DF5" w:rsidP="00D94DF5">
            <w:pPr>
              <w:autoSpaceDE w:val="0"/>
              <w:autoSpaceDN w:val="0"/>
              <w:adjustRightInd w:val="0"/>
              <w:rPr>
                <w:rFonts w:ascii="Tahoma" w:hAnsi="Tahoma" w:cs="Tahoma"/>
                <w:i/>
                <w:color w:val="000000"/>
                <w:sz w:val="16"/>
                <w:szCs w:val="16"/>
              </w:rPr>
            </w:pPr>
          </w:p>
        </w:tc>
        <w:tc>
          <w:tcPr>
            <w:tcW w:w="948" w:type="dxa"/>
            <w:gridSpan w:val="5"/>
          </w:tcPr>
          <w:p w:rsidR="00D94DF5" w:rsidRPr="00465EAB" w:rsidRDefault="00D94DF5" w:rsidP="00D94DF5">
            <w:pPr>
              <w:autoSpaceDE w:val="0"/>
              <w:autoSpaceDN w:val="0"/>
              <w:adjustRightInd w:val="0"/>
              <w:rPr>
                <w:rFonts w:ascii="Tahoma" w:hAnsi="Tahoma" w:cs="Tahoma"/>
                <w:i/>
                <w:color w:val="000000"/>
                <w:sz w:val="16"/>
                <w:szCs w:val="16"/>
              </w:rPr>
            </w:pPr>
          </w:p>
        </w:tc>
        <w:tc>
          <w:tcPr>
            <w:tcW w:w="802" w:type="dxa"/>
            <w:gridSpan w:val="2"/>
          </w:tcPr>
          <w:p w:rsidR="00D94DF5" w:rsidRPr="00465EAB" w:rsidRDefault="00D94DF5" w:rsidP="00D94DF5">
            <w:pPr>
              <w:autoSpaceDE w:val="0"/>
              <w:autoSpaceDN w:val="0"/>
              <w:adjustRightInd w:val="0"/>
              <w:rPr>
                <w:rFonts w:ascii="Tahoma" w:hAnsi="Tahoma" w:cs="Tahoma"/>
                <w:i/>
                <w:color w:val="000000"/>
                <w:sz w:val="16"/>
                <w:szCs w:val="16"/>
              </w:rPr>
            </w:pPr>
          </w:p>
        </w:tc>
        <w:tc>
          <w:tcPr>
            <w:tcW w:w="647" w:type="dxa"/>
            <w:gridSpan w:val="2"/>
          </w:tcPr>
          <w:p w:rsidR="00D94DF5" w:rsidRPr="00465EAB" w:rsidRDefault="00D94DF5" w:rsidP="00D94DF5">
            <w:pPr>
              <w:autoSpaceDE w:val="0"/>
              <w:autoSpaceDN w:val="0"/>
              <w:adjustRightInd w:val="0"/>
              <w:rPr>
                <w:rFonts w:ascii="Tahoma" w:hAnsi="Tahoma" w:cs="Tahoma"/>
                <w:i/>
                <w:color w:val="000000"/>
                <w:sz w:val="16"/>
                <w:szCs w:val="16"/>
              </w:rPr>
            </w:pPr>
          </w:p>
        </w:tc>
        <w:tc>
          <w:tcPr>
            <w:tcW w:w="345" w:type="dxa"/>
          </w:tcPr>
          <w:p w:rsidR="00D94DF5" w:rsidRPr="00465EAB" w:rsidRDefault="00D94DF5" w:rsidP="00D94DF5">
            <w:pPr>
              <w:autoSpaceDE w:val="0"/>
              <w:autoSpaceDN w:val="0"/>
              <w:adjustRightInd w:val="0"/>
              <w:rPr>
                <w:rFonts w:ascii="Tahoma" w:hAnsi="Tahoma" w:cs="Tahoma"/>
                <w:i/>
                <w:color w:val="000000"/>
                <w:sz w:val="16"/>
                <w:szCs w:val="16"/>
              </w:rPr>
            </w:pPr>
          </w:p>
        </w:tc>
      </w:tr>
      <w:tr w:rsidR="00D94DF5" w:rsidRPr="00465EAB" w:rsidTr="00D94DF5">
        <w:trPr>
          <w:gridAfter w:val="4"/>
          <w:wAfter w:w="19298" w:type="dxa"/>
          <w:trHeight w:val="312"/>
        </w:trPr>
        <w:tc>
          <w:tcPr>
            <w:tcW w:w="9244" w:type="dxa"/>
            <w:gridSpan w:val="22"/>
          </w:tcPr>
          <w:p w:rsidR="00D94DF5" w:rsidRPr="00465EAB" w:rsidRDefault="00D94DF5" w:rsidP="00D94DF5">
            <w:pPr>
              <w:autoSpaceDE w:val="0"/>
              <w:autoSpaceDN w:val="0"/>
              <w:adjustRightInd w:val="0"/>
              <w:jc w:val="center"/>
              <w:rPr>
                <w:rFonts w:ascii="Tahoma" w:hAnsi="Tahoma" w:cs="Tahoma"/>
                <w:i/>
                <w:color w:val="000000"/>
                <w:sz w:val="16"/>
                <w:szCs w:val="16"/>
              </w:rPr>
            </w:pPr>
            <w:r w:rsidRPr="00D94DF5">
              <w:rPr>
                <w:rFonts w:ascii="Tahoma" w:hAnsi="Tahoma" w:cs="Tahoma"/>
                <w:i/>
                <w:color w:val="000000"/>
                <w:sz w:val="16"/>
                <w:szCs w:val="16"/>
                <w:lang w:val="ru-RU"/>
              </w:rPr>
              <w:t xml:space="preserve">Прогноз социально-экономического развития на период 2014 - 2016годы по Чапаевскому сельскому поселению </w:t>
            </w:r>
            <w:r w:rsidRPr="00465EAB">
              <w:rPr>
                <w:rFonts w:ascii="Tahoma" w:hAnsi="Tahoma" w:cs="Tahoma"/>
                <w:i/>
                <w:color w:val="000000"/>
                <w:sz w:val="16"/>
                <w:szCs w:val="16"/>
              </w:rPr>
              <w:t>Красносельского района Костромской области</w:t>
            </w:r>
          </w:p>
        </w:tc>
        <w:tc>
          <w:tcPr>
            <w:tcW w:w="647" w:type="dxa"/>
            <w:gridSpan w:val="2"/>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345" w:type="dxa"/>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21"/>
        </w:trPr>
        <w:tc>
          <w:tcPr>
            <w:tcW w:w="4566" w:type="dxa"/>
            <w:gridSpan w:val="3"/>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930" w:type="dxa"/>
            <w:gridSpan w:val="8"/>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8" w:type="dxa"/>
            <w:gridSpan w:val="4"/>
            <w:tcBorders>
              <w:lef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48" w:type="dxa"/>
            <w:gridSpan w:val="5"/>
            <w:tcBorders>
              <w:lef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02" w:type="dxa"/>
            <w:gridSpan w:val="2"/>
            <w:tcBorders>
              <w:lef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647" w:type="dxa"/>
            <w:gridSpan w:val="2"/>
            <w:tcBorders>
              <w:lef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345" w:type="dxa"/>
            <w:tcBorders>
              <w:lef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80"/>
        </w:trPr>
        <w:tc>
          <w:tcPr>
            <w:tcW w:w="9244" w:type="dxa"/>
            <w:gridSpan w:val="22"/>
          </w:tcPr>
          <w:p w:rsidR="00D94DF5" w:rsidRPr="00D94DF5" w:rsidRDefault="00D94DF5" w:rsidP="00D94DF5">
            <w:pPr>
              <w:autoSpaceDE w:val="0"/>
              <w:autoSpaceDN w:val="0"/>
              <w:adjustRightInd w:val="0"/>
              <w:rPr>
                <w:rFonts w:ascii="Tahoma" w:hAnsi="Tahoma" w:cs="Tahoma"/>
                <w:i/>
                <w:color w:val="000000"/>
                <w:sz w:val="16"/>
                <w:szCs w:val="16"/>
                <w:lang w:val="ru-RU"/>
              </w:rPr>
            </w:pPr>
          </w:p>
        </w:tc>
        <w:tc>
          <w:tcPr>
            <w:tcW w:w="992" w:type="dxa"/>
            <w:gridSpan w:val="3"/>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35"/>
        </w:trPr>
        <w:tc>
          <w:tcPr>
            <w:tcW w:w="3446" w:type="dxa"/>
            <w:tcBorders>
              <w:bottom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2340" w:type="dxa"/>
            <w:gridSpan w:val="6"/>
            <w:tcBorders>
              <w:bottom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443" w:type="dxa"/>
            <w:gridSpan w:val="3"/>
            <w:tcBorders>
              <w:left w:val="nil"/>
              <w:bottom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bottom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bottom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bottom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left w:val="nil"/>
              <w:bottom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Единица измерения</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2012 г.</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2013 г.</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2014 г.</w:t>
            </w: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2015 г.</w:t>
            </w:r>
          </w:p>
        </w:tc>
        <w:tc>
          <w:tcPr>
            <w:tcW w:w="992" w:type="dxa"/>
            <w:gridSpan w:val="3"/>
            <w:tcBorders>
              <w:top w:val="single" w:sz="2" w:space="0" w:color="000000"/>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2016 г.</w:t>
            </w:r>
          </w:p>
        </w:tc>
      </w:tr>
      <w:tr w:rsidR="00D94DF5" w:rsidRPr="00465EAB" w:rsidTr="00D94DF5">
        <w:trPr>
          <w:gridAfter w:val="4"/>
          <w:wAfter w:w="19298" w:type="dxa"/>
          <w:trHeight w:val="312"/>
        </w:trPr>
        <w:tc>
          <w:tcPr>
            <w:tcW w:w="3446" w:type="dxa"/>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отчет</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оценка</w:t>
            </w:r>
          </w:p>
        </w:tc>
        <w:tc>
          <w:tcPr>
            <w:tcW w:w="2115" w:type="dxa"/>
            <w:gridSpan w:val="8"/>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прогноз</w:t>
            </w:r>
          </w:p>
        </w:tc>
        <w:tc>
          <w:tcPr>
            <w:tcW w:w="992" w:type="dxa"/>
            <w:gridSpan w:val="3"/>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r>
      <w:tr w:rsidR="00D94DF5" w:rsidRPr="00465EAB" w:rsidTr="00D94DF5">
        <w:trPr>
          <w:gridAfter w:val="4"/>
          <w:wAfter w:w="19298" w:type="dxa"/>
          <w:trHeight w:val="825"/>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b/>
                <w:bCs/>
                <w:i/>
                <w:color w:val="000000"/>
                <w:sz w:val="16"/>
                <w:szCs w:val="16"/>
              </w:rPr>
            </w:pPr>
            <w:r w:rsidRPr="00D94DF5">
              <w:rPr>
                <w:rFonts w:ascii="Tahoma" w:hAnsi="Tahoma" w:cs="Tahoma"/>
                <w:b/>
                <w:bCs/>
                <w:i/>
                <w:color w:val="000000"/>
                <w:sz w:val="16"/>
                <w:szCs w:val="16"/>
                <w:lang w:val="ru-RU"/>
              </w:rPr>
              <w:t xml:space="preserve">Отгружено товаров собственного производства, выполнено работ и услуг собственными силами (без НДС и акцизов).  </w:t>
            </w:r>
            <w:r w:rsidRPr="00465EAB">
              <w:rPr>
                <w:rFonts w:ascii="Tahoma" w:hAnsi="Tahoma" w:cs="Tahoma"/>
                <w:b/>
                <w:bCs/>
                <w:i/>
                <w:color w:val="000000"/>
                <w:sz w:val="16"/>
                <w:szCs w:val="16"/>
              </w:rPr>
              <w:t>Сельское хозяйство, охота и лесное хозяйство (раздел А)</w:t>
            </w:r>
          </w:p>
        </w:tc>
      </w:tr>
      <w:tr w:rsidR="00D94DF5" w:rsidRPr="00465EAB" w:rsidTr="00D94DF5">
        <w:trPr>
          <w:gridAfter w:val="4"/>
          <w:wAfter w:w="19298" w:type="dxa"/>
          <w:trHeight w:val="29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13970</w:t>
            </w: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14256</w:t>
            </w:r>
          </w:p>
        </w:tc>
      </w:tr>
      <w:tr w:rsidR="00D94DF5" w:rsidRPr="00465EAB" w:rsidTr="00D94DF5">
        <w:trPr>
          <w:gridAfter w:val="4"/>
          <w:wAfter w:w="19298" w:type="dxa"/>
          <w:trHeight w:val="29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7960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6525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14220</w:t>
            </w:r>
          </w:p>
        </w:tc>
        <w:tc>
          <w:tcPr>
            <w:tcW w:w="1215" w:type="dxa"/>
            <w:gridSpan w:val="3"/>
            <w:tcBorders>
              <w:top w:val="single" w:sz="6" w:space="0" w:color="auto"/>
              <w:left w:val="single" w:sz="6" w:space="0" w:color="auto"/>
              <w:bottom w:val="single" w:sz="6" w:space="0" w:color="auto"/>
              <w:right w:val="single" w:sz="6" w:space="0" w:color="auto"/>
            </w:tcBorders>
            <w:shd w:val="solid" w:color="FFFFFF" w:fill="auto"/>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14756</w:t>
            </w: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17707</w:t>
            </w:r>
          </w:p>
        </w:tc>
      </w:tr>
      <w:tr w:rsidR="00D94DF5" w:rsidRPr="00465EAB" w:rsidTr="00D94DF5">
        <w:trPr>
          <w:gridAfter w:val="4"/>
          <w:wAfter w:w="19298" w:type="dxa"/>
          <w:trHeight w:val="29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lastRenderedPageBreak/>
              <w:t>индекс производства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82</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217,9</w:t>
            </w: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103,8</w:t>
            </w: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120</w:t>
            </w:r>
          </w:p>
        </w:tc>
      </w:tr>
      <w:tr w:rsidR="00D94DF5" w:rsidRPr="00465EAB" w:rsidTr="00D94DF5">
        <w:trPr>
          <w:gridAfter w:val="4"/>
          <w:wAfter w:w="19298" w:type="dxa"/>
          <w:trHeight w:val="29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в том числе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shd w:val="solid" w:color="FFFFFF" w:fill="auto"/>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444"/>
        </w:trPr>
        <w:tc>
          <w:tcPr>
            <w:tcW w:w="3446" w:type="dxa"/>
            <w:tcBorders>
              <w:top w:val="single" w:sz="6" w:space="0" w:color="auto"/>
              <w:left w:val="single" w:sz="2" w:space="0" w:color="000000"/>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Лесозаготовки</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26"/>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9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5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производства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iCs/>
                <w:color w:val="000000"/>
                <w:sz w:val="16"/>
                <w:szCs w:val="16"/>
                <w:lang w:val="ru-RU"/>
              </w:rPr>
            </w:pPr>
            <w:r w:rsidRPr="00D94DF5">
              <w:rPr>
                <w:rFonts w:ascii="Tahoma" w:hAnsi="Tahoma" w:cs="Tahoma"/>
                <w:b/>
                <w:bCs/>
                <w:i/>
                <w:iCs/>
                <w:color w:val="000000"/>
                <w:sz w:val="16"/>
                <w:szCs w:val="16"/>
                <w:lang w:val="ru-RU"/>
              </w:rPr>
              <w:t>в том числе по предприятиям</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center"/>
              <w:rPr>
                <w:rFonts w:ascii="Tahoma" w:hAnsi="Tahoma" w:cs="Tahoma"/>
                <w:i/>
                <w:color w:val="000000"/>
                <w:sz w:val="16"/>
                <w:szCs w:val="16"/>
                <w:lang w:val="ru-RU"/>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29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1.1.(наименование предприятия)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66"/>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5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производства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26"/>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1.2.(наименование предприятия) </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26"/>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26"/>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26"/>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производства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26"/>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и т.д.</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Промышленное производство</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15" w:type="dxa"/>
            <w:gridSpan w:val="3"/>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3"/>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390"/>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 xml:space="preserve">Отгружено товаров собственного производства, выполнено работ и услуг собственными силами (без НДС и акцизов) по разделам  </w:t>
            </w:r>
            <w:r w:rsidRPr="00465EAB">
              <w:rPr>
                <w:rFonts w:ascii="Tahoma" w:hAnsi="Tahoma" w:cs="Tahoma"/>
                <w:b/>
                <w:bCs/>
                <w:i/>
                <w:color w:val="000000"/>
                <w:sz w:val="16"/>
                <w:szCs w:val="16"/>
              </w:rPr>
              <w:t>C</w:t>
            </w:r>
            <w:r w:rsidRPr="00D94DF5">
              <w:rPr>
                <w:rFonts w:ascii="Tahoma" w:hAnsi="Tahoma" w:cs="Tahoma"/>
                <w:b/>
                <w:bCs/>
                <w:i/>
                <w:color w:val="000000"/>
                <w:sz w:val="16"/>
                <w:szCs w:val="16"/>
                <w:lang w:val="ru-RU"/>
              </w:rPr>
              <w:t>,</w:t>
            </w:r>
            <w:r w:rsidRPr="00465EAB">
              <w:rPr>
                <w:rFonts w:ascii="Tahoma" w:hAnsi="Tahoma" w:cs="Tahoma"/>
                <w:b/>
                <w:bCs/>
                <w:i/>
                <w:color w:val="000000"/>
                <w:sz w:val="16"/>
                <w:szCs w:val="16"/>
              </w:rPr>
              <w:t>D</w:t>
            </w:r>
            <w:r w:rsidRPr="00D94DF5">
              <w:rPr>
                <w:rFonts w:ascii="Tahoma" w:hAnsi="Tahoma" w:cs="Tahoma"/>
                <w:b/>
                <w:bCs/>
                <w:i/>
                <w:color w:val="000000"/>
                <w:sz w:val="16"/>
                <w:szCs w:val="16"/>
                <w:lang w:val="ru-RU"/>
              </w:rPr>
              <w:t>,</w:t>
            </w:r>
            <w:r w:rsidRPr="00465EAB">
              <w:rPr>
                <w:rFonts w:ascii="Tahoma" w:hAnsi="Tahoma" w:cs="Tahoma"/>
                <w:b/>
                <w:bCs/>
                <w:i/>
                <w:color w:val="000000"/>
                <w:sz w:val="16"/>
                <w:szCs w:val="16"/>
              </w:rPr>
              <w:t>E</w:t>
            </w:r>
            <w:r w:rsidRPr="00D94DF5">
              <w:rPr>
                <w:rFonts w:ascii="Tahoma" w:hAnsi="Tahoma" w:cs="Tahoma"/>
                <w:b/>
                <w:bCs/>
                <w:i/>
                <w:color w:val="000000"/>
                <w:sz w:val="16"/>
                <w:szCs w:val="16"/>
                <w:lang w:val="ru-RU"/>
              </w:rPr>
              <w:t xml:space="preserve">  </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D94DF5">
              <w:rPr>
                <w:rFonts w:ascii="Tahoma" w:hAnsi="Tahoma" w:cs="Tahoma"/>
                <w:i/>
                <w:color w:val="000000"/>
                <w:sz w:val="16"/>
                <w:szCs w:val="16"/>
                <w:lang w:val="ru-RU"/>
              </w:rPr>
              <w:t xml:space="preserve">     </w:t>
            </w:r>
            <w:r w:rsidRPr="00465EAB">
              <w:rPr>
                <w:rFonts w:ascii="Tahoma" w:hAnsi="Tahoma" w:cs="Tahoma"/>
                <w:i/>
                <w:color w:val="000000"/>
                <w:sz w:val="16"/>
                <w:szCs w:val="16"/>
              </w:rPr>
              <w:t>в ценах соответствующих лет</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24981</w:t>
            </w: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26331</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27938</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30056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33062</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23929</w:t>
            </w: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24544</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25099</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25942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27239</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промышленного производства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102,6</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102,3</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203,4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107</w:t>
            </w:r>
          </w:p>
        </w:tc>
      </w:tr>
      <w:tr w:rsidR="00D94DF5" w:rsidRPr="00BE32FA"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iCs/>
                <w:color w:val="000000"/>
                <w:sz w:val="16"/>
                <w:szCs w:val="16"/>
                <w:lang w:val="ru-RU"/>
              </w:rPr>
            </w:pPr>
            <w:r w:rsidRPr="00D94DF5">
              <w:rPr>
                <w:rFonts w:ascii="Tahoma" w:hAnsi="Tahoma" w:cs="Tahoma"/>
                <w:b/>
                <w:bCs/>
                <w:i/>
                <w:iCs/>
                <w:color w:val="000000"/>
                <w:sz w:val="16"/>
                <w:szCs w:val="16"/>
                <w:lang w:val="ru-RU"/>
              </w:rPr>
              <w:t>в том числе по видам деятельности:</w:t>
            </w:r>
          </w:p>
        </w:tc>
        <w:tc>
          <w:tcPr>
            <w:tcW w:w="1262" w:type="dxa"/>
            <w:gridSpan w:val="3"/>
            <w:tcBorders>
              <w:top w:val="single" w:sz="6" w:space="0" w:color="auto"/>
              <w:left w:val="single" w:sz="6" w:space="0" w:color="auto"/>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2" w:type="dxa"/>
            <w:gridSpan w:val="2"/>
            <w:tcBorders>
              <w:top w:val="single" w:sz="6" w:space="0" w:color="auto"/>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3" w:type="dxa"/>
            <w:gridSpan w:val="6"/>
            <w:tcBorders>
              <w:top w:val="single" w:sz="6" w:space="0" w:color="auto"/>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2" w:type="dxa"/>
            <w:gridSpan w:val="5"/>
            <w:tcBorders>
              <w:top w:val="single" w:sz="6" w:space="0" w:color="auto"/>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417" w:type="dxa"/>
            <w:gridSpan w:val="4"/>
            <w:tcBorders>
              <w:top w:val="single" w:sz="6" w:space="0" w:color="auto"/>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nil"/>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BE32FA" w:rsidTr="00D94DF5">
        <w:trPr>
          <w:gridAfter w:val="4"/>
          <w:wAfter w:w="19298" w:type="dxa"/>
          <w:trHeight w:val="605"/>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 xml:space="preserve">Добыча полезных ископаемых (раздел С) </w:t>
            </w:r>
          </w:p>
        </w:tc>
        <w:tc>
          <w:tcPr>
            <w:tcW w:w="1262" w:type="dxa"/>
            <w:gridSpan w:val="3"/>
            <w:tcBorders>
              <w:top w:val="single" w:sz="6" w:space="0" w:color="auto"/>
              <w:left w:val="single" w:sz="6" w:space="0" w:color="auto"/>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2" w:type="dxa"/>
            <w:gridSpan w:val="2"/>
            <w:tcBorders>
              <w:top w:val="single" w:sz="6" w:space="0" w:color="auto"/>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3" w:type="dxa"/>
            <w:gridSpan w:val="6"/>
            <w:tcBorders>
              <w:top w:val="single" w:sz="6" w:space="0" w:color="auto"/>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2" w:type="dxa"/>
            <w:gridSpan w:val="5"/>
            <w:tcBorders>
              <w:top w:val="single" w:sz="6" w:space="0" w:color="auto"/>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417" w:type="dxa"/>
            <w:gridSpan w:val="4"/>
            <w:tcBorders>
              <w:top w:val="single" w:sz="6" w:space="0" w:color="auto"/>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nil"/>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D94DF5">
              <w:rPr>
                <w:rFonts w:ascii="Tahoma" w:hAnsi="Tahoma" w:cs="Tahoma"/>
                <w:i/>
                <w:color w:val="000000"/>
                <w:sz w:val="16"/>
                <w:szCs w:val="16"/>
                <w:lang w:val="ru-RU"/>
              </w:rPr>
              <w:t xml:space="preserve">     </w:t>
            </w:r>
            <w:r w:rsidRPr="00465EAB">
              <w:rPr>
                <w:rFonts w:ascii="Tahoma" w:hAnsi="Tahoma" w:cs="Tahoma"/>
                <w:i/>
                <w:color w:val="000000"/>
                <w:sz w:val="16"/>
                <w:szCs w:val="16"/>
              </w:rPr>
              <w:t>в ценах соответствующих лет</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промышленного производства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iCs/>
                <w:color w:val="000000"/>
                <w:sz w:val="16"/>
                <w:szCs w:val="16"/>
                <w:lang w:val="ru-RU"/>
              </w:rPr>
            </w:pPr>
            <w:r w:rsidRPr="00D94DF5">
              <w:rPr>
                <w:rFonts w:ascii="Tahoma" w:hAnsi="Tahoma" w:cs="Tahoma"/>
                <w:b/>
                <w:bCs/>
                <w:i/>
                <w:iCs/>
                <w:color w:val="000000"/>
                <w:sz w:val="16"/>
                <w:szCs w:val="16"/>
                <w:lang w:val="ru-RU"/>
              </w:rPr>
              <w:t>в том числе по предприятиям</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center"/>
              <w:rPr>
                <w:rFonts w:ascii="Tahoma" w:hAnsi="Tahoma" w:cs="Tahoma"/>
                <w:i/>
                <w:color w:val="000000"/>
                <w:sz w:val="16"/>
                <w:szCs w:val="16"/>
                <w:lang w:val="ru-RU"/>
              </w:rPr>
            </w:pPr>
          </w:p>
        </w:tc>
        <w:tc>
          <w:tcPr>
            <w:tcW w:w="992"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1.1.(наименование предприятия)</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промышленного производства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1.2.(наименование предприятия) </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17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 т.д.</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Далее по видам деятельности:</w:t>
            </w:r>
          </w:p>
        </w:tc>
        <w:tc>
          <w:tcPr>
            <w:tcW w:w="1262" w:type="dxa"/>
            <w:gridSpan w:val="3"/>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2"/>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4708" w:type="dxa"/>
            <w:gridSpan w:val="4"/>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РАЗДЕЛ D: Обрабатывающие производства</w:t>
            </w:r>
          </w:p>
        </w:tc>
        <w:tc>
          <w:tcPr>
            <w:tcW w:w="992" w:type="dxa"/>
            <w:gridSpan w:val="2"/>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Подраздел </w:t>
            </w:r>
            <w:r w:rsidRPr="00465EAB">
              <w:rPr>
                <w:rFonts w:ascii="Tahoma" w:hAnsi="Tahoma" w:cs="Tahoma"/>
                <w:i/>
                <w:color w:val="000000"/>
                <w:sz w:val="16"/>
                <w:szCs w:val="16"/>
              </w:rPr>
              <w:t>DA</w:t>
            </w:r>
            <w:r w:rsidRPr="00D94DF5">
              <w:rPr>
                <w:rFonts w:ascii="Tahoma" w:hAnsi="Tahoma" w:cs="Tahoma"/>
                <w:i/>
                <w:color w:val="000000"/>
                <w:sz w:val="16"/>
                <w:szCs w:val="16"/>
                <w:lang w:val="ru-RU"/>
              </w:rPr>
              <w:t>: Производство пищевых продуктов, включая напитки, и табака</w:t>
            </w: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Подраздел </w:t>
            </w:r>
            <w:r w:rsidRPr="00465EAB">
              <w:rPr>
                <w:rFonts w:ascii="Tahoma" w:hAnsi="Tahoma" w:cs="Tahoma"/>
                <w:i/>
                <w:color w:val="000000"/>
                <w:sz w:val="16"/>
                <w:szCs w:val="16"/>
              </w:rPr>
              <w:t>DB</w:t>
            </w:r>
            <w:r w:rsidRPr="00D94DF5">
              <w:rPr>
                <w:rFonts w:ascii="Tahoma" w:hAnsi="Tahoma" w:cs="Tahoma"/>
                <w:i/>
                <w:color w:val="000000"/>
                <w:sz w:val="16"/>
                <w:szCs w:val="16"/>
                <w:lang w:val="ru-RU"/>
              </w:rPr>
              <w:t>: Текстильное и швейное производство</w:t>
            </w: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 Подраздел </w:t>
            </w:r>
            <w:r w:rsidRPr="00465EAB">
              <w:rPr>
                <w:rFonts w:ascii="Tahoma" w:hAnsi="Tahoma" w:cs="Tahoma"/>
                <w:i/>
                <w:color w:val="000000"/>
                <w:sz w:val="16"/>
                <w:szCs w:val="16"/>
              </w:rPr>
              <w:t>DC</w:t>
            </w:r>
            <w:r w:rsidRPr="00D94DF5">
              <w:rPr>
                <w:rFonts w:ascii="Tahoma" w:hAnsi="Tahoma" w:cs="Tahoma"/>
                <w:i/>
                <w:color w:val="000000"/>
                <w:sz w:val="16"/>
                <w:szCs w:val="16"/>
                <w:lang w:val="ru-RU"/>
              </w:rPr>
              <w:t>: Производство кожи, изделий из кожи и производство обуви</w:t>
            </w:r>
          </w:p>
        </w:tc>
      </w:tr>
      <w:tr w:rsidR="00D94DF5" w:rsidRPr="00BE32FA" w:rsidTr="00D94DF5">
        <w:trPr>
          <w:gridAfter w:val="4"/>
          <w:wAfter w:w="19298" w:type="dxa"/>
          <w:trHeight w:val="182"/>
        </w:trPr>
        <w:tc>
          <w:tcPr>
            <w:tcW w:w="6693" w:type="dxa"/>
            <w:gridSpan w:val="12"/>
            <w:tcBorders>
              <w:top w:val="single" w:sz="6" w:space="0" w:color="auto"/>
              <w:left w:val="single" w:sz="6" w:space="0" w:color="auto"/>
              <w:bottom w:val="single" w:sz="4" w:space="0" w:color="auto"/>
              <w:right w:val="nil"/>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 xml:space="preserve">Подраздел </w:t>
            </w:r>
            <w:r w:rsidRPr="00465EAB">
              <w:rPr>
                <w:rFonts w:ascii="Tahoma" w:hAnsi="Tahoma" w:cs="Tahoma"/>
                <w:b/>
                <w:bCs/>
                <w:i/>
                <w:color w:val="000000"/>
                <w:sz w:val="16"/>
                <w:szCs w:val="16"/>
              </w:rPr>
              <w:t>DD</w:t>
            </w:r>
            <w:r w:rsidRPr="00D94DF5">
              <w:rPr>
                <w:rFonts w:ascii="Tahoma" w:hAnsi="Tahoma" w:cs="Tahoma"/>
                <w:b/>
                <w:bCs/>
                <w:i/>
                <w:color w:val="000000"/>
                <w:sz w:val="16"/>
                <w:szCs w:val="16"/>
                <w:lang w:val="ru-RU"/>
              </w:rPr>
              <w:t>: Обработка древесины и производство изделий из дерева</w:t>
            </w:r>
          </w:p>
        </w:tc>
        <w:tc>
          <w:tcPr>
            <w:tcW w:w="850" w:type="dxa"/>
            <w:gridSpan w:val="4"/>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center"/>
              <w:rPr>
                <w:rFonts w:ascii="Tahoma" w:hAnsi="Tahoma" w:cs="Tahoma"/>
                <w:i/>
                <w:color w:val="000000"/>
                <w:sz w:val="16"/>
                <w:szCs w:val="16"/>
                <w:lang w:val="ru-RU"/>
              </w:rPr>
            </w:pPr>
          </w:p>
        </w:tc>
        <w:tc>
          <w:tcPr>
            <w:tcW w:w="2268" w:type="dxa"/>
            <w:gridSpan w:val="7"/>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center"/>
              <w:rPr>
                <w:rFonts w:ascii="Tahoma" w:hAnsi="Tahoma" w:cs="Tahoma"/>
                <w:i/>
                <w:color w:val="000000"/>
                <w:sz w:val="16"/>
                <w:szCs w:val="16"/>
                <w:lang w:val="ru-RU"/>
              </w:rPr>
            </w:pPr>
          </w:p>
        </w:tc>
        <w:tc>
          <w:tcPr>
            <w:tcW w:w="425" w:type="dxa"/>
            <w:gridSpan w:val="2"/>
            <w:tcBorders>
              <w:top w:val="single" w:sz="6" w:space="0" w:color="auto"/>
              <w:left w:val="nil"/>
              <w:bottom w:val="single" w:sz="4" w:space="0" w:color="auto"/>
              <w:right w:val="single" w:sz="2" w:space="0" w:color="000000"/>
            </w:tcBorders>
          </w:tcPr>
          <w:p w:rsidR="00D94DF5" w:rsidRPr="00D94DF5" w:rsidRDefault="00D94DF5" w:rsidP="00D94DF5">
            <w:pPr>
              <w:autoSpaceDE w:val="0"/>
              <w:autoSpaceDN w:val="0"/>
              <w:adjustRightInd w:val="0"/>
              <w:jc w:val="center"/>
              <w:rPr>
                <w:rFonts w:ascii="Tahoma" w:hAnsi="Tahoma" w:cs="Tahoma"/>
                <w:i/>
                <w:color w:val="000000"/>
                <w:sz w:val="16"/>
                <w:szCs w:val="16"/>
                <w:lang w:val="ru-RU"/>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D94DF5">
              <w:rPr>
                <w:rFonts w:ascii="Tahoma" w:hAnsi="Tahoma" w:cs="Tahoma"/>
                <w:i/>
                <w:color w:val="000000"/>
                <w:sz w:val="16"/>
                <w:szCs w:val="16"/>
                <w:lang w:val="ru-RU"/>
              </w:rPr>
              <w:t xml:space="preserve">     </w:t>
            </w:r>
            <w:r w:rsidRPr="00465EAB">
              <w:rPr>
                <w:rFonts w:ascii="Tahoma" w:hAnsi="Tahoma" w:cs="Tahoma"/>
                <w:i/>
                <w:color w:val="000000"/>
                <w:sz w:val="16"/>
                <w:szCs w:val="16"/>
              </w:rPr>
              <w:t>в ценах соответствующих лет</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19675</w:t>
            </w: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20913</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22620</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24882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27370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18819</w:t>
            </w: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19402</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19572</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21529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27370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промышленного производства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103,1</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110</w:t>
            </w:r>
          </w:p>
        </w:tc>
      </w:tr>
      <w:tr w:rsidR="00D94DF5" w:rsidRPr="00BE32FA"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iCs/>
                <w:color w:val="000000"/>
                <w:sz w:val="16"/>
                <w:szCs w:val="16"/>
                <w:lang w:val="ru-RU"/>
              </w:rPr>
            </w:pPr>
            <w:r w:rsidRPr="00D94DF5">
              <w:rPr>
                <w:rFonts w:ascii="Tahoma" w:hAnsi="Tahoma" w:cs="Tahoma"/>
                <w:b/>
                <w:bCs/>
                <w:i/>
                <w:iCs/>
                <w:color w:val="000000"/>
                <w:sz w:val="16"/>
                <w:szCs w:val="16"/>
                <w:lang w:val="ru-RU"/>
              </w:rPr>
              <w:lastRenderedPageBreak/>
              <w:t>в том числе по предприятиям</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center"/>
              <w:rPr>
                <w:rFonts w:ascii="Tahoma" w:hAnsi="Tahoma" w:cs="Tahoma"/>
                <w:i/>
                <w:color w:val="000000"/>
                <w:sz w:val="16"/>
                <w:szCs w:val="16"/>
                <w:lang w:val="ru-RU"/>
              </w:rPr>
            </w:pPr>
          </w:p>
        </w:tc>
        <w:tc>
          <w:tcPr>
            <w:tcW w:w="992"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1.1.(ООО "Град-Мастер)</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18727</w:t>
            </w: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19675</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20913</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22620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24655</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18360</w:t>
            </w: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18819</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19402</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20178</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21994</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промышленного производства</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102,5</w:t>
            </w: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103,1</w:t>
            </w: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109</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1.2.(наименование предприятия) </w:t>
            </w:r>
          </w:p>
        </w:tc>
        <w:tc>
          <w:tcPr>
            <w:tcW w:w="1262"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3" w:type="dxa"/>
            <w:gridSpan w:val="6"/>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9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17"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312"/>
        </w:trPr>
        <w:tc>
          <w:tcPr>
            <w:tcW w:w="10236" w:type="dxa"/>
            <w:gridSpan w:val="25"/>
            <w:tcBorders>
              <w:top w:val="single" w:sz="6" w:space="0" w:color="auto"/>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Подраздел </w:t>
            </w:r>
            <w:r w:rsidRPr="00465EAB">
              <w:rPr>
                <w:rFonts w:ascii="Tahoma" w:hAnsi="Tahoma" w:cs="Tahoma"/>
                <w:i/>
                <w:color w:val="000000"/>
                <w:sz w:val="16"/>
                <w:szCs w:val="16"/>
              </w:rPr>
              <w:t>DE</w:t>
            </w:r>
            <w:r w:rsidRPr="00D94DF5">
              <w:rPr>
                <w:rFonts w:ascii="Tahoma" w:hAnsi="Tahoma" w:cs="Tahoma"/>
                <w:i/>
                <w:color w:val="000000"/>
                <w:sz w:val="16"/>
                <w:szCs w:val="16"/>
                <w:lang w:val="ru-RU"/>
              </w:rPr>
              <w:t>: Целлюлозно-бумажное производство; издательская и полиграфическая деятельн.</w:t>
            </w:r>
          </w:p>
        </w:tc>
      </w:tr>
      <w:tr w:rsidR="00D94DF5" w:rsidRPr="00465EAB" w:rsidTr="00D94DF5">
        <w:trPr>
          <w:gridAfter w:val="4"/>
          <w:wAfter w:w="19298" w:type="dxa"/>
          <w:trHeight w:val="312"/>
        </w:trPr>
        <w:tc>
          <w:tcPr>
            <w:tcW w:w="10236" w:type="dxa"/>
            <w:gridSpan w:val="25"/>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Подраздел DG: Химическое производство</w:t>
            </w: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Подраздел </w:t>
            </w:r>
            <w:r w:rsidRPr="00465EAB">
              <w:rPr>
                <w:rFonts w:ascii="Tahoma" w:hAnsi="Tahoma" w:cs="Tahoma"/>
                <w:i/>
                <w:color w:val="000000"/>
                <w:sz w:val="16"/>
                <w:szCs w:val="16"/>
              </w:rPr>
              <w:t>DH</w:t>
            </w:r>
            <w:r w:rsidRPr="00D94DF5">
              <w:rPr>
                <w:rFonts w:ascii="Tahoma" w:hAnsi="Tahoma" w:cs="Tahoma"/>
                <w:i/>
                <w:color w:val="000000"/>
                <w:sz w:val="16"/>
                <w:szCs w:val="16"/>
                <w:lang w:val="ru-RU"/>
              </w:rPr>
              <w:t>: Производство резиновых и пластмассовых изделий</w:t>
            </w: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 Подраздел </w:t>
            </w:r>
            <w:r w:rsidRPr="00465EAB">
              <w:rPr>
                <w:rFonts w:ascii="Tahoma" w:hAnsi="Tahoma" w:cs="Tahoma"/>
                <w:i/>
                <w:color w:val="000000"/>
                <w:sz w:val="16"/>
                <w:szCs w:val="16"/>
              </w:rPr>
              <w:t>DI</w:t>
            </w:r>
            <w:r w:rsidRPr="00D94DF5">
              <w:rPr>
                <w:rFonts w:ascii="Tahoma" w:hAnsi="Tahoma" w:cs="Tahoma"/>
                <w:i/>
                <w:color w:val="000000"/>
                <w:sz w:val="16"/>
                <w:szCs w:val="16"/>
                <w:lang w:val="ru-RU"/>
              </w:rPr>
              <w:t>: Производство прочих неметаллических минеральных продуктов</w:t>
            </w: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Подраздел </w:t>
            </w:r>
            <w:r w:rsidRPr="00465EAB">
              <w:rPr>
                <w:rFonts w:ascii="Tahoma" w:hAnsi="Tahoma" w:cs="Tahoma"/>
                <w:i/>
                <w:color w:val="000000"/>
                <w:sz w:val="16"/>
                <w:szCs w:val="16"/>
              </w:rPr>
              <w:t>DJ</w:t>
            </w:r>
            <w:r w:rsidRPr="00D94DF5">
              <w:rPr>
                <w:rFonts w:ascii="Tahoma" w:hAnsi="Tahoma" w:cs="Tahoma"/>
                <w:i/>
                <w:color w:val="000000"/>
                <w:sz w:val="16"/>
                <w:szCs w:val="16"/>
                <w:lang w:val="ru-RU"/>
              </w:rPr>
              <w:t>: Металлургическое производство и производство готовых металлических изделий</w:t>
            </w: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Подраздел </w:t>
            </w:r>
            <w:r w:rsidRPr="00465EAB">
              <w:rPr>
                <w:rFonts w:ascii="Tahoma" w:hAnsi="Tahoma" w:cs="Tahoma"/>
                <w:i/>
                <w:color w:val="000000"/>
                <w:sz w:val="16"/>
                <w:szCs w:val="16"/>
              </w:rPr>
              <w:t>D</w:t>
            </w:r>
            <w:r w:rsidRPr="00D94DF5">
              <w:rPr>
                <w:rFonts w:ascii="Tahoma" w:hAnsi="Tahoma" w:cs="Tahoma"/>
                <w:i/>
                <w:color w:val="000000"/>
                <w:sz w:val="16"/>
                <w:szCs w:val="16"/>
                <w:lang w:val="ru-RU"/>
              </w:rPr>
              <w:t>К:Производство машин и оборудования без производства оружия и боеприпасов</w:t>
            </w: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Подраздел </w:t>
            </w:r>
            <w:r w:rsidRPr="00465EAB">
              <w:rPr>
                <w:rFonts w:ascii="Tahoma" w:hAnsi="Tahoma" w:cs="Tahoma"/>
                <w:i/>
                <w:color w:val="000000"/>
                <w:sz w:val="16"/>
                <w:szCs w:val="16"/>
              </w:rPr>
              <w:t>DL</w:t>
            </w:r>
            <w:r w:rsidRPr="00D94DF5">
              <w:rPr>
                <w:rFonts w:ascii="Tahoma" w:hAnsi="Tahoma" w:cs="Tahoma"/>
                <w:i/>
                <w:color w:val="000000"/>
                <w:sz w:val="16"/>
                <w:szCs w:val="16"/>
                <w:lang w:val="ru-RU"/>
              </w:rPr>
              <w:t>: Производство электрооборудования, электронного и оптического оборудования</w:t>
            </w:r>
          </w:p>
        </w:tc>
      </w:tr>
      <w:tr w:rsidR="00D94DF5" w:rsidRPr="00BE32FA" w:rsidTr="00D94DF5">
        <w:trPr>
          <w:gridAfter w:val="4"/>
          <w:wAfter w:w="19298" w:type="dxa"/>
          <w:trHeight w:val="312"/>
        </w:trPr>
        <w:tc>
          <w:tcPr>
            <w:tcW w:w="10236" w:type="dxa"/>
            <w:gridSpan w:val="25"/>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 xml:space="preserve">Подраздел </w:t>
            </w:r>
            <w:r w:rsidRPr="00465EAB">
              <w:rPr>
                <w:rFonts w:ascii="Tahoma" w:hAnsi="Tahoma" w:cs="Tahoma"/>
                <w:i/>
                <w:color w:val="000000"/>
                <w:sz w:val="16"/>
                <w:szCs w:val="16"/>
              </w:rPr>
              <w:t>DM</w:t>
            </w:r>
            <w:r w:rsidRPr="00D94DF5">
              <w:rPr>
                <w:rFonts w:ascii="Tahoma" w:hAnsi="Tahoma" w:cs="Tahoma"/>
                <w:i/>
                <w:color w:val="000000"/>
                <w:sz w:val="16"/>
                <w:szCs w:val="16"/>
                <w:lang w:val="ru-RU"/>
              </w:rPr>
              <w:t>: Производство транспортных средств и оборудования</w:t>
            </w:r>
          </w:p>
        </w:tc>
      </w:tr>
      <w:tr w:rsidR="00D94DF5" w:rsidRPr="00465EAB" w:rsidTr="00D94DF5">
        <w:trPr>
          <w:gridAfter w:val="4"/>
          <w:wAfter w:w="19298" w:type="dxa"/>
          <w:trHeight w:val="255"/>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b/>
                <w:bCs/>
                <w:i/>
                <w:color w:val="000000"/>
                <w:sz w:val="16"/>
                <w:szCs w:val="16"/>
              </w:rPr>
              <w:t>Подраздел DN: Прочие производства</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17"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6254</w:t>
            </w:r>
          </w:p>
        </w:tc>
        <w:tc>
          <w:tcPr>
            <w:tcW w:w="1134"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6656</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7025</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7436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7733</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17"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5569</w:t>
            </w:r>
          </w:p>
        </w:tc>
        <w:tc>
          <w:tcPr>
            <w:tcW w:w="1134"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5725</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5697</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5764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5994</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промышленного производства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917"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102,8</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102,3</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w:t>
            </w:r>
          </w:p>
        </w:tc>
      </w:tr>
      <w:tr w:rsidR="00D94DF5" w:rsidRPr="00BE32FA"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iCs/>
                <w:color w:val="000000"/>
                <w:sz w:val="16"/>
                <w:szCs w:val="16"/>
                <w:lang w:val="ru-RU"/>
              </w:rPr>
            </w:pPr>
            <w:r w:rsidRPr="00D94DF5">
              <w:rPr>
                <w:rFonts w:ascii="Tahoma" w:hAnsi="Tahoma" w:cs="Tahoma"/>
                <w:b/>
                <w:bCs/>
                <w:i/>
                <w:iCs/>
                <w:color w:val="000000"/>
                <w:sz w:val="16"/>
                <w:szCs w:val="16"/>
                <w:lang w:val="ru-RU"/>
              </w:rPr>
              <w:t>в том числе по предприятиям</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center"/>
              <w:rPr>
                <w:rFonts w:ascii="Tahoma" w:hAnsi="Tahoma" w:cs="Tahoma"/>
                <w:i/>
                <w:color w:val="000000"/>
                <w:sz w:val="16"/>
                <w:szCs w:val="16"/>
                <w:lang w:val="ru-RU"/>
              </w:rPr>
            </w:pPr>
          </w:p>
        </w:tc>
        <w:tc>
          <w:tcPr>
            <w:tcW w:w="917" w:type="dxa"/>
            <w:gridSpan w:val="3"/>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5"/>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1.1.(Прочие предприятия)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17"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17"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6254</w:t>
            </w:r>
          </w:p>
        </w:tc>
        <w:tc>
          <w:tcPr>
            <w:tcW w:w="1134"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6656</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7025</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7436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7733</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917"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5569</w:t>
            </w:r>
          </w:p>
        </w:tc>
        <w:tc>
          <w:tcPr>
            <w:tcW w:w="1134"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5725</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5697</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5764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5994</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промышленного производства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917"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102,8</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102,3</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1.2.(наименование предприятия) </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17"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17" w:type="dxa"/>
            <w:gridSpan w:val="3"/>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5"/>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Подраздел DN: Прочие производства</w:t>
            </w:r>
          </w:p>
        </w:tc>
        <w:tc>
          <w:tcPr>
            <w:tcW w:w="1621" w:type="dxa"/>
            <w:gridSpan w:val="4"/>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17" w:type="dxa"/>
            <w:gridSpan w:val="3"/>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5"/>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2" w:space="0" w:color="000000"/>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312"/>
        </w:trPr>
        <w:tc>
          <w:tcPr>
            <w:tcW w:w="7118" w:type="dxa"/>
            <w:gridSpan w:val="13"/>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 xml:space="preserve">РАЗДЕЛ </w:t>
            </w:r>
            <w:r w:rsidRPr="00465EAB">
              <w:rPr>
                <w:rFonts w:ascii="Tahoma" w:hAnsi="Tahoma" w:cs="Tahoma"/>
                <w:b/>
                <w:bCs/>
                <w:i/>
                <w:color w:val="000000"/>
                <w:sz w:val="16"/>
                <w:szCs w:val="16"/>
              </w:rPr>
              <w:t>E</w:t>
            </w:r>
            <w:r w:rsidRPr="00D94DF5">
              <w:rPr>
                <w:rFonts w:ascii="Tahoma" w:hAnsi="Tahoma" w:cs="Tahoma"/>
                <w:b/>
                <w:bCs/>
                <w:i/>
                <w:color w:val="000000"/>
                <w:sz w:val="16"/>
                <w:szCs w:val="16"/>
                <w:lang w:val="ru-RU"/>
              </w:rPr>
              <w:t>: Производство и распределение электроэнергии, газа и воды</w:t>
            </w:r>
          </w:p>
        </w:tc>
        <w:tc>
          <w:tcPr>
            <w:tcW w:w="850" w:type="dxa"/>
            <w:gridSpan w:val="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3"/>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BE32FA" w:rsidTr="00D94DF5">
        <w:trPr>
          <w:gridAfter w:val="4"/>
          <w:wAfter w:w="19298" w:type="dxa"/>
          <w:trHeight w:val="161"/>
        </w:trPr>
        <w:tc>
          <w:tcPr>
            <w:tcW w:w="3446" w:type="dxa"/>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621" w:type="dxa"/>
            <w:gridSpan w:val="4"/>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62" w:type="dxa"/>
            <w:gridSpan w:val="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889" w:type="dxa"/>
            <w:gridSpan w:val="3"/>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850" w:type="dxa"/>
            <w:gridSpan w:val="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3"/>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BE32FA" w:rsidTr="00D94DF5">
        <w:trPr>
          <w:gridAfter w:val="4"/>
          <w:wAfter w:w="19298" w:type="dxa"/>
          <w:trHeight w:val="235"/>
        </w:trPr>
        <w:tc>
          <w:tcPr>
            <w:tcW w:w="7118" w:type="dxa"/>
            <w:gridSpan w:val="13"/>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по каждому виду деятельности</w:t>
            </w:r>
            <w:r w:rsidRPr="00D94DF5">
              <w:rPr>
                <w:rFonts w:ascii="Tahoma" w:hAnsi="Tahoma" w:cs="Tahoma"/>
                <w:i/>
                <w:color w:val="000000"/>
                <w:sz w:val="16"/>
                <w:szCs w:val="16"/>
                <w:lang w:val="ru-RU"/>
              </w:rPr>
              <w:t xml:space="preserve"> - в целом и в разрезе предприятий</w:t>
            </w:r>
          </w:p>
        </w:tc>
        <w:tc>
          <w:tcPr>
            <w:tcW w:w="850" w:type="dxa"/>
            <w:gridSpan w:val="5"/>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3"/>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2" w:space="0" w:color="000000"/>
              <w:left w:val="single" w:sz="2" w:space="0" w:color="000000"/>
              <w:bottom w:val="single" w:sz="2" w:space="0" w:color="000000"/>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BE32FA" w:rsidTr="00D94DF5">
        <w:trPr>
          <w:gridAfter w:val="4"/>
          <w:wAfter w:w="19298" w:type="dxa"/>
          <w:trHeight w:val="312"/>
        </w:trPr>
        <w:tc>
          <w:tcPr>
            <w:tcW w:w="3446" w:type="dxa"/>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621" w:type="dxa"/>
            <w:gridSpan w:val="4"/>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62" w:type="dxa"/>
            <w:gridSpan w:val="5"/>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889" w:type="dxa"/>
            <w:gridSpan w:val="3"/>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850" w:type="dxa"/>
            <w:gridSpan w:val="5"/>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3"/>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2" w:space="0" w:color="000000"/>
              <w:left w:val="single" w:sz="2" w:space="0" w:color="000000"/>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nil"/>
              <w:right w:val="single" w:sz="6" w:space="0" w:color="auto"/>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621" w:type="dxa"/>
            <w:gridSpan w:val="4"/>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Единица измерения</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1 г"/>
              </w:smartTagPr>
              <w:r w:rsidRPr="00465EAB">
                <w:rPr>
                  <w:rFonts w:ascii="Tahoma" w:hAnsi="Tahoma" w:cs="Tahoma"/>
                  <w:i/>
                  <w:color w:val="000000"/>
                  <w:sz w:val="16"/>
                  <w:szCs w:val="16"/>
                </w:rPr>
                <w:t>2011 г</w:t>
              </w:r>
            </w:smartTag>
            <w:r w:rsidRPr="00465EAB">
              <w:rPr>
                <w:rFonts w:ascii="Tahoma" w:hAnsi="Tahoma" w:cs="Tahoma"/>
                <w:i/>
                <w:color w:val="000000"/>
                <w:sz w:val="16"/>
                <w:szCs w:val="16"/>
              </w:rPr>
              <w:t>.</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2 г"/>
              </w:smartTagPr>
              <w:r w:rsidRPr="00465EAB">
                <w:rPr>
                  <w:rFonts w:ascii="Tahoma" w:hAnsi="Tahoma" w:cs="Tahoma"/>
                  <w:i/>
                  <w:color w:val="000000"/>
                  <w:sz w:val="16"/>
                  <w:szCs w:val="16"/>
                </w:rPr>
                <w:t>2012 г</w:t>
              </w:r>
            </w:smartTag>
            <w:r w:rsidRPr="00465EAB">
              <w:rPr>
                <w:rFonts w:ascii="Tahoma" w:hAnsi="Tahoma" w:cs="Tahoma"/>
                <w:i/>
                <w:color w:val="000000"/>
                <w:sz w:val="16"/>
                <w:szCs w:val="16"/>
              </w:rPr>
              <w:t>.</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3 г"/>
              </w:smartTagPr>
              <w:r w:rsidRPr="00465EAB">
                <w:rPr>
                  <w:rFonts w:ascii="Tahoma" w:hAnsi="Tahoma" w:cs="Tahoma"/>
                  <w:i/>
                  <w:color w:val="000000"/>
                  <w:sz w:val="16"/>
                  <w:szCs w:val="16"/>
                </w:rPr>
                <w:t>2013 г</w:t>
              </w:r>
            </w:smartTag>
            <w:r w:rsidRPr="00465EAB">
              <w:rPr>
                <w:rFonts w:ascii="Tahoma" w:hAnsi="Tahoma" w:cs="Tahoma"/>
                <w:i/>
                <w:color w:val="000000"/>
                <w:sz w:val="16"/>
                <w:szCs w:val="16"/>
              </w:rPr>
              <w:t>.</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4 г"/>
              </w:smartTagPr>
              <w:r w:rsidRPr="00465EAB">
                <w:rPr>
                  <w:rFonts w:ascii="Tahoma" w:hAnsi="Tahoma" w:cs="Tahoma"/>
                  <w:i/>
                  <w:color w:val="000000"/>
                  <w:sz w:val="16"/>
                  <w:szCs w:val="16"/>
                </w:rPr>
                <w:t>2014 г</w:t>
              </w:r>
            </w:smartTag>
            <w:r w:rsidRPr="00465EAB">
              <w:rPr>
                <w:rFonts w:ascii="Tahoma" w:hAnsi="Tahoma" w:cs="Tahoma"/>
                <w:i/>
                <w:color w:val="000000"/>
                <w:sz w:val="16"/>
                <w:szCs w:val="16"/>
              </w:rPr>
              <w:t>.</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5 г"/>
              </w:smartTagPr>
              <w:r w:rsidRPr="00465EAB">
                <w:rPr>
                  <w:rFonts w:ascii="Tahoma" w:hAnsi="Tahoma" w:cs="Tahoma"/>
                  <w:i/>
                  <w:color w:val="000000"/>
                  <w:sz w:val="16"/>
                  <w:szCs w:val="16"/>
                </w:rPr>
                <w:t>2015 г</w:t>
              </w:r>
            </w:smartTag>
            <w:r w:rsidRPr="00465EAB">
              <w:rPr>
                <w:rFonts w:ascii="Tahoma" w:hAnsi="Tahoma" w:cs="Tahoma"/>
                <w:i/>
                <w:color w:val="000000"/>
                <w:sz w:val="16"/>
                <w:szCs w:val="16"/>
              </w:rPr>
              <w:t>.</w:t>
            </w:r>
          </w:p>
        </w:tc>
      </w:tr>
      <w:tr w:rsidR="00D94DF5" w:rsidRPr="00465EAB" w:rsidTr="00D94DF5">
        <w:trPr>
          <w:gridAfter w:val="4"/>
          <w:wAfter w:w="19298" w:type="dxa"/>
          <w:trHeight w:val="312"/>
        </w:trPr>
        <w:tc>
          <w:tcPr>
            <w:tcW w:w="3446" w:type="dxa"/>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отчет</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оценка</w:t>
            </w:r>
          </w:p>
        </w:tc>
        <w:tc>
          <w:tcPr>
            <w:tcW w:w="1984" w:type="dxa"/>
            <w:gridSpan w:val="8"/>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прогноз</w:t>
            </w: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r>
      <w:tr w:rsidR="00D94DF5" w:rsidRPr="00465EAB" w:rsidTr="00D94DF5">
        <w:trPr>
          <w:gridAfter w:val="4"/>
          <w:wAfter w:w="19298" w:type="dxa"/>
          <w:trHeight w:val="195"/>
        </w:trPr>
        <w:tc>
          <w:tcPr>
            <w:tcW w:w="5067" w:type="dxa"/>
            <w:gridSpan w:val="5"/>
            <w:tcBorders>
              <w:top w:val="single" w:sz="6" w:space="0" w:color="auto"/>
              <w:left w:val="single" w:sz="6" w:space="0" w:color="auto"/>
              <w:bottom w:val="single" w:sz="4" w:space="0" w:color="auto"/>
              <w:right w:val="nil"/>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Производство важнейших видов продукции</w:t>
            </w:r>
          </w:p>
        </w:tc>
        <w:tc>
          <w:tcPr>
            <w:tcW w:w="1162" w:type="dxa"/>
            <w:gridSpan w:val="5"/>
            <w:tcBorders>
              <w:top w:val="single" w:sz="6" w:space="0" w:color="auto"/>
              <w:left w:val="nil"/>
              <w:bottom w:val="single" w:sz="4"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nil"/>
              <w:bottom w:val="single" w:sz="4"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nil"/>
              <w:bottom w:val="single" w:sz="4"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nil"/>
              <w:bottom w:val="single" w:sz="4"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4"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17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413"/>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Электроэнергия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млн.квт.ч.</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413"/>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Теплоэнергия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тыс.Гкал.</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Единица измерения</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1 г"/>
              </w:smartTagPr>
              <w:r w:rsidRPr="00465EAB">
                <w:rPr>
                  <w:rFonts w:ascii="Tahoma" w:hAnsi="Tahoma" w:cs="Tahoma"/>
                  <w:i/>
                  <w:color w:val="000000"/>
                  <w:sz w:val="16"/>
                  <w:szCs w:val="16"/>
                </w:rPr>
                <w:t>2011 г</w:t>
              </w:r>
            </w:smartTag>
            <w:r w:rsidRPr="00465EAB">
              <w:rPr>
                <w:rFonts w:ascii="Tahoma" w:hAnsi="Tahoma" w:cs="Tahoma"/>
                <w:i/>
                <w:color w:val="000000"/>
                <w:sz w:val="16"/>
                <w:szCs w:val="16"/>
              </w:rPr>
              <w:t>.</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2 г"/>
              </w:smartTagPr>
              <w:r w:rsidRPr="00465EAB">
                <w:rPr>
                  <w:rFonts w:ascii="Tahoma" w:hAnsi="Tahoma" w:cs="Tahoma"/>
                  <w:i/>
                  <w:color w:val="000000"/>
                  <w:sz w:val="16"/>
                  <w:szCs w:val="16"/>
                </w:rPr>
                <w:t>2012 г</w:t>
              </w:r>
            </w:smartTag>
            <w:r w:rsidRPr="00465EAB">
              <w:rPr>
                <w:rFonts w:ascii="Tahoma" w:hAnsi="Tahoma" w:cs="Tahoma"/>
                <w:i/>
                <w:color w:val="000000"/>
                <w:sz w:val="16"/>
                <w:szCs w:val="16"/>
              </w:rPr>
              <w:t>.</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3 г"/>
              </w:smartTagPr>
              <w:r w:rsidRPr="00465EAB">
                <w:rPr>
                  <w:rFonts w:ascii="Tahoma" w:hAnsi="Tahoma" w:cs="Tahoma"/>
                  <w:i/>
                  <w:color w:val="000000"/>
                  <w:sz w:val="16"/>
                  <w:szCs w:val="16"/>
                </w:rPr>
                <w:t>2013 г</w:t>
              </w:r>
            </w:smartTag>
            <w:r w:rsidRPr="00465EAB">
              <w:rPr>
                <w:rFonts w:ascii="Tahoma" w:hAnsi="Tahoma" w:cs="Tahoma"/>
                <w:i/>
                <w:color w:val="000000"/>
                <w:sz w:val="16"/>
                <w:szCs w:val="16"/>
              </w:rPr>
              <w:t>.</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4 г"/>
              </w:smartTagPr>
              <w:r w:rsidRPr="00465EAB">
                <w:rPr>
                  <w:rFonts w:ascii="Tahoma" w:hAnsi="Tahoma" w:cs="Tahoma"/>
                  <w:i/>
                  <w:color w:val="000000"/>
                  <w:sz w:val="16"/>
                  <w:szCs w:val="16"/>
                </w:rPr>
                <w:t>2014 г</w:t>
              </w:r>
            </w:smartTag>
            <w:r w:rsidRPr="00465EAB">
              <w:rPr>
                <w:rFonts w:ascii="Tahoma" w:hAnsi="Tahoma" w:cs="Tahoma"/>
                <w:i/>
                <w:color w:val="000000"/>
                <w:sz w:val="16"/>
                <w:szCs w:val="16"/>
              </w:rPr>
              <w:t>.</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5 г"/>
              </w:smartTagPr>
              <w:r w:rsidRPr="00465EAB">
                <w:rPr>
                  <w:rFonts w:ascii="Tahoma" w:hAnsi="Tahoma" w:cs="Tahoma"/>
                  <w:i/>
                  <w:color w:val="000000"/>
                  <w:sz w:val="16"/>
                  <w:szCs w:val="16"/>
                </w:rPr>
                <w:t>2015 г</w:t>
              </w:r>
            </w:smartTag>
            <w:r w:rsidRPr="00465EAB">
              <w:rPr>
                <w:rFonts w:ascii="Tahoma" w:hAnsi="Tahoma" w:cs="Tahoma"/>
                <w:i/>
                <w:color w:val="000000"/>
                <w:sz w:val="16"/>
                <w:szCs w:val="16"/>
              </w:rPr>
              <w:t>.</w:t>
            </w:r>
          </w:p>
        </w:tc>
      </w:tr>
      <w:tr w:rsidR="00D94DF5" w:rsidRPr="00465EAB" w:rsidTr="00D94DF5">
        <w:trPr>
          <w:gridAfter w:val="4"/>
          <w:wAfter w:w="19298" w:type="dxa"/>
          <w:trHeight w:val="312"/>
        </w:trPr>
        <w:tc>
          <w:tcPr>
            <w:tcW w:w="3446" w:type="dxa"/>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отчет</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оценка</w:t>
            </w:r>
          </w:p>
        </w:tc>
        <w:tc>
          <w:tcPr>
            <w:tcW w:w="3118" w:type="dxa"/>
            <w:gridSpan w:val="12"/>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прогноз</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индекс промышленного производства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Заготовка древесины</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84"/>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Вывозка древесины</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тыс.куб.м.</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70"/>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Деловая древесина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тыс.куб.м.</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Пиломатериалы</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куб. м</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26"/>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Фанера </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куб.м.</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4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lastRenderedPageBreak/>
              <w:t>Сыр</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55"/>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Масло  животное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4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Мясо и субпродукты  1 категории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70"/>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Цельномолочная продукция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70"/>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Спирт из пищевого сырья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тыс.дал.</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98"/>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Водка и ликеро-водочные издел.</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тыс.дал.</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281"/>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Мука </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Крупа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Хлеб и хлебобулочные изделия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b/>
                <w:bCs/>
                <w:i/>
                <w:color w:val="000000"/>
                <w:sz w:val="16"/>
                <w:szCs w:val="16"/>
              </w:rPr>
            </w:pPr>
          </w:p>
        </w:tc>
        <w:tc>
          <w:tcPr>
            <w:tcW w:w="1621"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Единица измерения</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2012 г.</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2013 г.</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2014 г.</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2015 г.</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2016 г.</w:t>
            </w:r>
          </w:p>
        </w:tc>
      </w:tr>
      <w:tr w:rsidR="00D94DF5" w:rsidRPr="00465EAB" w:rsidTr="00D94DF5">
        <w:trPr>
          <w:gridAfter w:val="4"/>
          <w:wAfter w:w="19298" w:type="dxa"/>
          <w:trHeight w:val="312"/>
        </w:trPr>
        <w:tc>
          <w:tcPr>
            <w:tcW w:w="3446" w:type="dxa"/>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отчет</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оценка</w:t>
            </w:r>
          </w:p>
        </w:tc>
        <w:tc>
          <w:tcPr>
            <w:tcW w:w="3118" w:type="dxa"/>
            <w:gridSpan w:val="12"/>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прогноз</w:t>
            </w:r>
          </w:p>
        </w:tc>
      </w:tr>
      <w:tr w:rsidR="00D94DF5" w:rsidRPr="00465EAB" w:rsidTr="00D94DF5">
        <w:trPr>
          <w:gridAfter w:val="4"/>
          <w:wAfter w:w="19298" w:type="dxa"/>
          <w:trHeight w:val="1005"/>
        </w:trPr>
        <w:tc>
          <w:tcPr>
            <w:tcW w:w="3446" w:type="dxa"/>
            <w:tcBorders>
              <w:top w:val="single" w:sz="6" w:space="0" w:color="auto"/>
              <w:left w:val="single" w:sz="6" w:space="0" w:color="auto"/>
              <w:bottom w:val="single" w:sz="4"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Количество организаций, занятых производством сельскохозяйственной продукции,  состоящих на самостоятельном балансе, всего по сельскому поселению</w:t>
            </w:r>
          </w:p>
        </w:tc>
        <w:tc>
          <w:tcPr>
            <w:tcW w:w="1621" w:type="dxa"/>
            <w:gridSpan w:val="4"/>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889" w:type="dxa"/>
            <w:gridSpan w:val="3"/>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850"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1134" w:type="dxa"/>
            <w:gridSpan w:val="3"/>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w:t>
            </w:r>
          </w:p>
        </w:tc>
        <w:tc>
          <w:tcPr>
            <w:tcW w:w="1134" w:type="dxa"/>
            <w:gridSpan w:val="4"/>
            <w:tcBorders>
              <w:top w:val="single" w:sz="6" w:space="0" w:color="auto"/>
              <w:left w:val="single" w:sz="6" w:space="0" w:color="auto"/>
              <w:bottom w:val="single" w:sz="4"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 xml:space="preserve">         в том числе</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а) государственных, всего по сельскому поселению</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б) муниципальных, всего по сельскому поселению</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в) колхозов, всего по сельскому поселению</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931"/>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г) с/х производствен. кооперативов, всего по сельскому поселению</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д) акционерных обществ, всего по сельскому поселению</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е) потребительских кооперативов, всего по сельскому поселению</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ж) прочих, всего по сельскому поселению</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r>
      <w:tr w:rsidR="00D94DF5" w:rsidRPr="00465EAB" w:rsidTr="00D94DF5">
        <w:trPr>
          <w:gridAfter w:val="4"/>
          <w:wAfter w:w="19298" w:type="dxa"/>
          <w:trHeight w:val="931"/>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Крестьянских (фермерских) хозяйств, всего по сельскому поселению</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889"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85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134"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r>
      <w:tr w:rsidR="00D94DF5" w:rsidRPr="00BE32FA" w:rsidTr="00D94DF5">
        <w:trPr>
          <w:gridAfter w:val="4"/>
          <w:wAfter w:w="19298" w:type="dxa"/>
          <w:trHeight w:val="180"/>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Продукция сельского хозяйства в сельскохозяйственных организациях, всего по сельскому поселению</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D94DF5">
              <w:rPr>
                <w:rFonts w:ascii="Tahoma" w:hAnsi="Tahoma" w:cs="Tahoma"/>
                <w:i/>
                <w:color w:val="000000"/>
                <w:sz w:val="16"/>
                <w:szCs w:val="16"/>
                <w:lang w:val="ru-RU"/>
              </w:rPr>
              <w:t xml:space="preserve"> </w:t>
            </w:r>
            <w:r w:rsidRPr="00465EAB">
              <w:rPr>
                <w:rFonts w:ascii="Tahoma" w:hAnsi="Tahoma" w:cs="Tahoma"/>
                <w:i/>
                <w:color w:val="000000"/>
                <w:sz w:val="16"/>
                <w:szCs w:val="16"/>
              </w:rPr>
              <w:t>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059"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8855</w:t>
            </w:r>
          </w:p>
        </w:tc>
        <w:tc>
          <w:tcPr>
            <w:tcW w:w="1003"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11625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15570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15856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16173</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059"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9560</w:t>
            </w:r>
          </w:p>
        </w:tc>
        <w:tc>
          <w:tcPr>
            <w:tcW w:w="1003"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11424</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15320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15356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15663</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индекс производства </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xml:space="preserve"> % к пред.году</w:t>
            </w:r>
          </w:p>
        </w:tc>
        <w:tc>
          <w:tcPr>
            <w:tcW w:w="1059"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03"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119,5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134,1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100,2</w:t>
            </w:r>
          </w:p>
        </w:tc>
      </w:tr>
      <w:tr w:rsidR="00D94DF5" w:rsidRPr="00BE32FA" w:rsidTr="00D94DF5">
        <w:trPr>
          <w:gridAfter w:val="4"/>
          <w:wAfter w:w="19298" w:type="dxa"/>
          <w:trHeight w:val="450"/>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Производство основных видов сельскохозяйственной продукции                    во всех категориях хозяйств,                                           всего по сельскому поселению</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Зерно (в весе после доработки)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830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656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876</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876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900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Картофель</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1300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1037</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1133</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1140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1160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Овощи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327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337</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342</w:t>
            </w: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Реализация скота и птицы(в живом весе)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53</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119</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129</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lastRenderedPageBreak/>
              <w:t>Молоко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465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481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497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513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526</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Яйца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штук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117</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Льноволокно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Шерсть (в физическом весе)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7,2</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Мед</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iCs/>
                <w:color w:val="000000"/>
                <w:sz w:val="16"/>
                <w:szCs w:val="16"/>
              </w:rPr>
            </w:pPr>
            <w:r w:rsidRPr="00465EAB">
              <w:rPr>
                <w:rFonts w:ascii="Tahoma" w:hAnsi="Tahoma" w:cs="Tahoma"/>
                <w:b/>
                <w:bCs/>
                <w:i/>
                <w:iCs/>
                <w:color w:val="000000"/>
                <w:sz w:val="16"/>
                <w:szCs w:val="16"/>
              </w:rPr>
              <w:t xml:space="preserve">         в том числе</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211"/>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Продукция сельскохозяйственных организаций, всего по сельскому поселению</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Зерно (в весе после доработки)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830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656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876</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876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950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Картофель</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Овощи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Реализация скота и птицы(в живом весе)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128</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Молоко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213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233</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Яйца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штук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Льноволокно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Шерсть (в физическом весе)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Мед</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211"/>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Продукция в хозяйствах населения, всего по сельскому поселению</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Зерно (в весе после доработки)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Картофель</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1300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1037</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1133</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1140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1160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Овощи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327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337</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359</w:t>
            </w: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Реализация скота и птицы(в живом весе)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18</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18</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23</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Молоко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270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280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290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300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310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Яйца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штук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117</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Льноволокно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Шерсть (в физическом весе)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1,4</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Мед</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3,8</w:t>
            </w:r>
          </w:p>
        </w:tc>
      </w:tr>
      <w:tr w:rsidR="00D94DF5" w:rsidRPr="00BE32FA" w:rsidTr="00D94DF5">
        <w:trPr>
          <w:gridAfter w:val="4"/>
          <w:wAfter w:w="19298" w:type="dxa"/>
          <w:trHeight w:val="271"/>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Продукция крестьянских (фермерских) хозяйств, всего по сельскому поселению</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Зерно (в весе после доработки)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Картофель</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Овощи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i/>
                <w:color w:val="000000"/>
                <w:sz w:val="16"/>
                <w:szCs w:val="16"/>
                <w:lang w:val="ru-RU"/>
              </w:rPr>
              <w:t>Реализация скота и птицы(в живом весе)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Молоко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Яйца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штук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Льноволокно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Шерсть (в физическом весе)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Мед</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тонн</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r>
      <w:tr w:rsidR="00D94DF5" w:rsidRPr="00465EAB" w:rsidTr="00D94DF5">
        <w:trPr>
          <w:gridAfter w:val="4"/>
          <w:wAfter w:w="19298" w:type="dxa"/>
          <w:trHeight w:val="312"/>
        </w:trPr>
        <w:tc>
          <w:tcPr>
            <w:tcW w:w="3446" w:type="dxa"/>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Единица измерения</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2012 г.</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2013 г.</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2014 г.</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2015 г.</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2016 г.</w:t>
            </w:r>
          </w:p>
        </w:tc>
      </w:tr>
      <w:tr w:rsidR="00D94DF5" w:rsidRPr="00465EAB" w:rsidTr="00D94DF5">
        <w:trPr>
          <w:gridAfter w:val="4"/>
          <w:wAfter w:w="19298" w:type="dxa"/>
          <w:trHeight w:val="312"/>
        </w:trPr>
        <w:tc>
          <w:tcPr>
            <w:tcW w:w="3446" w:type="dxa"/>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отчет</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оценка</w:t>
            </w:r>
          </w:p>
        </w:tc>
        <w:tc>
          <w:tcPr>
            <w:tcW w:w="3107" w:type="dxa"/>
            <w:gridSpan w:val="11"/>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прогноз</w:t>
            </w:r>
          </w:p>
        </w:tc>
      </w:tr>
      <w:tr w:rsidR="00D94DF5" w:rsidRPr="00BE32FA" w:rsidTr="00D94DF5">
        <w:trPr>
          <w:gridAfter w:val="4"/>
          <w:wAfter w:w="19298" w:type="dxa"/>
          <w:trHeight w:val="210"/>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Инвестиции за счет всех источников финансирования</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D94DF5">
              <w:rPr>
                <w:rFonts w:ascii="Tahoma" w:hAnsi="Tahoma" w:cs="Tahoma"/>
                <w:i/>
                <w:color w:val="000000"/>
                <w:sz w:val="16"/>
                <w:szCs w:val="16"/>
                <w:lang w:val="ru-RU"/>
              </w:rPr>
              <w:t xml:space="preserve">     </w:t>
            </w:r>
            <w:r w:rsidRPr="00465EAB">
              <w:rPr>
                <w:rFonts w:ascii="Tahoma" w:hAnsi="Tahoma" w:cs="Tahoma"/>
                <w:i/>
                <w:color w:val="000000"/>
                <w:sz w:val="16"/>
                <w:szCs w:val="16"/>
              </w:rPr>
              <w:t>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16240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17981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20158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22828</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23585</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15092</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15546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16105</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16649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17149</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lastRenderedPageBreak/>
              <w:t xml:space="preserve">     индекс физического объема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в %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103,6</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103,3</w:t>
            </w:r>
          </w:p>
        </w:tc>
      </w:tr>
      <w:tr w:rsidR="00D94DF5" w:rsidRPr="00465EAB" w:rsidTr="00D94DF5">
        <w:trPr>
          <w:gridAfter w:val="4"/>
          <w:wAfter w:w="19298" w:type="dxa"/>
          <w:trHeight w:val="312"/>
        </w:trPr>
        <w:tc>
          <w:tcPr>
            <w:tcW w:w="3446" w:type="dxa"/>
            <w:tcBorders>
              <w:top w:val="single" w:sz="6" w:space="0" w:color="auto"/>
              <w:left w:val="single" w:sz="2" w:space="0" w:color="000000"/>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из них:</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 xml:space="preserve">    собственные средства </w:t>
            </w:r>
            <w:r w:rsidRPr="00D94DF5">
              <w:rPr>
                <w:rFonts w:ascii="Tahoma" w:hAnsi="Tahoma" w:cs="Tahoma"/>
                <w:i/>
                <w:color w:val="000000"/>
                <w:sz w:val="16"/>
                <w:szCs w:val="16"/>
                <w:lang w:val="ru-RU"/>
              </w:rPr>
              <w:t>(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12074</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12641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12884</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13400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13700</w:t>
            </w: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 xml:space="preserve">    привлеченные средства </w:t>
            </w:r>
            <w:r w:rsidRPr="00D94DF5">
              <w:rPr>
                <w:rFonts w:ascii="Tahoma" w:hAnsi="Tahoma" w:cs="Tahoma"/>
                <w:i/>
                <w:color w:val="000000"/>
                <w:sz w:val="16"/>
                <w:szCs w:val="16"/>
                <w:lang w:val="ru-RU"/>
              </w:rPr>
              <w:t>(в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3018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2905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3221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3349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3351</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том числе:</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 xml:space="preserve">      бюджетные средства </w:t>
            </w:r>
            <w:r w:rsidRPr="00D94DF5">
              <w:rPr>
                <w:rFonts w:ascii="Tahoma" w:hAnsi="Tahoma" w:cs="Tahoma"/>
                <w:i/>
                <w:color w:val="000000"/>
                <w:sz w:val="16"/>
                <w:szCs w:val="16"/>
                <w:lang w:val="ru-RU"/>
              </w:rPr>
              <w:t>(в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572</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663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736</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884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962</w:t>
            </w:r>
          </w:p>
        </w:tc>
      </w:tr>
      <w:tr w:rsidR="00D94DF5" w:rsidRPr="00BE32FA" w:rsidTr="00D94DF5">
        <w:trPr>
          <w:gridAfter w:val="4"/>
          <w:wAfter w:w="19298" w:type="dxa"/>
          <w:trHeight w:val="180"/>
        </w:trPr>
        <w:tc>
          <w:tcPr>
            <w:tcW w:w="7129" w:type="dxa"/>
            <w:gridSpan w:val="14"/>
            <w:tcBorders>
              <w:top w:val="single" w:sz="6" w:space="0" w:color="auto"/>
              <w:left w:val="single" w:sz="6" w:space="0" w:color="auto"/>
              <w:bottom w:val="single" w:sz="4" w:space="0" w:color="auto"/>
              <w:right w:val="nil"/>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Ввод в действие жилых домов и объектов социально-культурной сферы</w:t>
            </w:r>
          </w:p>
        </w:tc>
        <w:tc>
          <w:tcPr>
            <w:tcW w:w="900" w:type="dxa"/>
            <w:gridSpan w:val="5"/>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073" w:type="dxa"/>
            <w:gridSpan w:val="2"/>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nil"/>
              <w:bottom w:val="single" w:sz="4"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BE32FA" w:rsidTr="00D94DF5">
        <w:trPr>
          <w:gridAfter w:val="4"/>
          <w:wAfter w:w="19298" w:type="dxa"/>
          <w:trHeight w:val="312"/>
        </w:trPr>
        <w:tc>
          <w:tcPr>
            <w:tcW w:w="3446" w:type="dxa"/>
            <w:tcBorders>
              <w:top w:val="nil"/>
              <w:left w:val="single" w:sz="6" w:space="0" w:color="auto"/>
              <w:bottom w:val="single" w:sz="6" w:space="0" w:color="auto"/>
            </w:tcBorders>
          </w:tcPr>
          <w:p w:rsidR="00D94DF5" w:rsidRPr="00D94DF5" w:rsidRDefault="00D94DF5" w:rsidP="00D94DF5">
            <w:pPr>
              <w:autoSpaceDE w:val="0"/>
              <w:autoSpaceDN w:val="0"/>
              <w:adjustRightInd w:val="0"/>
              <w:jc w:val="right"/>
              <w:rPr>
                <w:rFonts w:ascii="Tahoma" w:hAnsi="Tahoma" w:cs="Tahoma"/>
                <w:b/>
                <w:bCs/>
                <w:i/>
                <w:color w:val="000000"/>
                <w:sz w:val="16"/>
                <w:szCs w:val="16"/>
                <w:lang w:val="ru-RU"/>
              </w:rPr>
            </w:pPr>
          </w:p>
        </w:tc>
        <w:tc>
          <w:tcPr>
            <w:tcW w:w="1621" w:type="dxa"/>
            <w:gridSpan w:val="4"/>
            <w:tcBorders>
              <w:top w:val="nil"/>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62" w:type="dxa"/>
            <w:gridSpan w:val="5"/>
            <w:tcBorders>
              <w:top w:val="nil"/>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00" w:type="dxa"/>
            <w:gridSpan w:val="4"/>
            <w:tcBorders>
              <w:top w:val="nil"/>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00" w:type="dxa"/>
            <w:gridSpan w:val="5"/>
            <w:tcBorders>
              <w:top w:val="nil"/>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073" w:type="dxa"/>
            <w:gridSpan w:val="2"/>
            <w:tcBorders>
              <w:top w:val="nil"/>
              <w:left w:val="nil"/>
              <w:bottom w:val="single" w:sz="6"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nil"/>
              <w:left w:val="nil"/>
              <w:bottom w:val="single" w:sz="6"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Жилые дома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кв.м.</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0,7</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2,3</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Общеобразовательные школы</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уч. мест</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Дошкольные учреждения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мест</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Больницы</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коек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Амбулаторно-поликлинические учреждения</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посещ./смену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Клубы</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мест</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Спортивных сооружений</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кв.м.</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BE32FA" w:rsidTr="00D94DF5">
        <w:trPr>
          <w:gridAfter w:val="4"/>
          <w:wAfter w:w="19298" w:type="dxa"/>
          <w:trHeight w:val="166"/>
        </w:trPr>
        <w:tc>
          <w:tcPr>
            <w:tcW w:w="6229" w:type="dxa"/>
            <w:gridSpan w:val="10"/>
            <w:tcBorders>
              <w:top w:val="single" w:sz="6" w:space="0" w:color="auto"/>
              <w:left w:val="single" w:sz="6" w:space="0" w:color="auto"/>
              <w:bottom w:val="single" w:sz="4" w:space="0" w:color="auto"/>
              <w:right w:val="nil"/>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Ввод в действие производственных мощностей и объектов</w:t>
            </w:r>
          </w:p>
        </w:tc>
        <w:tc>
          <w:tcPr>
            <w:tcW w:w="900" w:type="dxa"/>
            <w:gridSpan w:val="4"/>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00" w:type="dxa"/>
            <w:gridSpan w:val="5"/>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073" w:type="dxa"/>
            <w:gridSpan w:val="2"/>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nil"/>
              <w:bottom w:val="single" w:sz="4"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Единица измерения</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2012 г.</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2013 г.</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2014 г.</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2015 г.</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2016 г.</w:t>
            </w:r>
          </w:p>
        </w:tc>
      </w:tr>
      <w:tr w:rsidR="00D94DF5" w:rsidRPr="00465EAB" w:rsidTr="00D94DF5">
        <w:trPr>
          <w:gridAfter w:val="4"/>
          <w:wAfter w:w="19298" w:type="dxa"/>
          <w:trHeight w:val="312"/>
        </w:trPr>
        <w:tc>
          <w:tcPr>
            <w:tcW w:w="3446" w:type="dxa"/>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отчет</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оценка</w:t>
            </w:r>
          </w:p>
        </w:tc>
        <w:tc>
          <w:tcPr>
            <w:tcW w:w="3107" w:type="dxa"/>
            <w:gridSpan w:val="11"/>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прогноз</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Во всех каналах реализации:</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b/>
                <w:bCs/>
                <w:i/>
                <w:color w:val="000000"/>
                <w:sz w:val="16"/>
                <w:szCs w:val="16"/>
              </w:rPr>
              <w:t xml:space="preserve">Оборот розничной торговли, </w:t>
            </w:r>
            <w:r w:rsidRPr="00465EAB">
              <w:rPr>
                <w:rFonts w:ascii="Tahoma" w:hAnsi="Tahoma" w:cs="Tahoma"/>
                <w:i/>
                <w:color w:val="000000"/>
                <w:sz w:val="16"/>
                <w:szCs w:val="16"/>
              </w:rPr>
              <w:t xml:space="preserve">всего </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22669</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24398</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26109</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27940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29895</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21240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22536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23708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24680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26407</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индекс физического объема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106,1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105,2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107</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107</w:t>
            </w:r>
          </w:p>
        </w:tc>
      </w:tr>
      <w:tr w:rsidR="00D94DF5" w:rsidRPr="00465EAB" w:rsidTr="00D94DF5">
        <w:trPr>
          <w:gridAfter w:val="4"/>
          <w:wAfter w:w="19298" w:type="dxa"/>
          <w:trHeight w:val="62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b/>
                <w:bCs/>
                <w:i/>
                <w:color w:val="000000"/>
                <w:sz w:val="16"/>
                <w:szCs w:val="16"/>
              </w:rPr>
              <w:t xml:space="preserve">Оборот общественного питания, </w:t>
            </w:r>
            <w:r w:rsidRPr="00465EAB">
              <w:rPr>
                <w:rFonts w:ascii="Tahoma" w:hAnsi="Tahoma" w:cs="Tahoma"/>
                <w:i/>
                <w:color w:val="000000"/>
                <w:sz w:val="16"/>
                <w:szCs w:val="16"/>
              </w:rPr>
              <w:t>всего</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20112года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индекс физического объема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Единица измерения</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2012 г.</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2013 г.</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2014 г.</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2015 г.</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2016 г.</w:t>
            </w:r>
          </w:p>
        </w:tc>
      </w:tr>
      <w:tr w:rsidR="00D94DF5" w:rsidRPr="00465EAB" w:rsidTr="00D94DF5">
        <w:trPr>
          <w:gridAfter w:val="4"/>
          <w:wAfter w:w="19298" w:type="dxa"/>
          <w:trHeight w:val="312"/>
        </w:trPr>
        <w:tc>
          <w:tcPr>
            <w:tcW w:w="3446" w:type="dxa"/>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отчет</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оценка</w:t>
            </w:r>
          </w:p>
        </w:tc>
        <w:tc>
          <w:tcPr>
            <w:tcW w:w="3107" w:type="dxa"/>
            <w:gridSpan w:val="11"/>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прогноз</w:t>
            </w:r>
          </w:p>
        </w:tc>
      </w:tr>
      <w:tr w:rsidR="00D94DF5" w:rsidRPr="00BE32FA" w:rsidTr="00D94DF5">
        <w:trPr>
          <w:gridAfter w:val="4"/>
          <w:wAfter w:w="19298" w:type="dxa"/>
          <w:trHeight w:val="488"/>
        </w:trPr>
        <w:tc>
          <w:tcPr>
            <w:tcW w:w="10236" w:type="dxa"/>
            <w:gridSpan w:val="25"/>
            <w:tcBorders>
              <w:top w:val="single" w:sz="6" w:space="0" w:color="auto"/>
              <w:left w:val="single" w:sz="6" w:space="0" w:color="auto"/>
              <w:bottom w:val="single" w:sz="4" w:space="0" w:color="auto"/>
              <w:right w:val="single" w:sz="2" w:space="0" w:color="000000"/>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lastRenderedPageBreak/>
              <w:t>Во всех каналах реализации:</w:t>
            </w:r>
            <w:r w:rsidRPr="00D94DF5">
              <w:rPr>
                <w:rFonts w:ascii="Tahoma" w:hAnsi="Tahoma" w:cs="Tahoma"/>
                <w:i/>
                <w:color w:val="000000"/>
                <w:sz w:val="16"/>
                <w:szCs w:val="16"/>
                <w:lang w:val="ru-RU"/>
              </w:rPr>
              <w:t xml:space="preserve">                          </w:t>
            </w:r>
            <w:r w:rsidRPr="00D94DF5">
              <w:rPr>
                <w:rFonts w:ascii="Tahoma" w:hAnsi="Tahoma" w:cs="Tahoma"/>
                <w:i/>
                <w:color w:val="000000"/>
                <w:sz w:val="16"/>
                <w:szCs w:val="16"/>
                <w:u w:val="single"/>
                <w:lang w:val="ru-RU"/>
              </w:rPr>
              <w:t xml:space="preserve"> </w:t>
            </w:r>
            <w:r w:rsidRPr="00D94DF5">
              <w:rPr>
                <w:rFonts w:ascii="Tahoma" w:hAnsi="Tahoma" w:cs="Tahoma"/>
                <w:i/>
                <w:color w:val="000000"/>
                <w:sz w:val="16"/>
                <w:szCs w:val="16"/>
                <w:lang w:val="ru-RU"/>
              </w:rPr>
              <w:t>(с учетом экспертной оценки объемов услуг по недоучтенным предприятиям и оказываемых физическими лицами)</w:t>
            </w:r>
          </w:p>
        </w:tc>
      </w:tr>
      <w:tr w:rsidR="00D94DF5" w:rsidRPr="00BE32FA" w:rsidTr="00D94DF5">
        <w:trPr>
          <w:gridAfter w:val="4"/>
          <w:wAfter w:w="19298" w:type="dxa"/>
          <w:trHeight w:val="225"/>
        </w:trPr>
        <w:tc>
          <w:tcPr>
            <w:tcW w:w="7129" w:type="dxa"/>
            <w:gridSpan w:val="14"/>
            <w:tcBorders>
              <w:top w:val="single" w:sz="6" w:space="0" w:color="auto"/>
              <w:left w:val="single" w:sz="6" w:space="0" w:color="auto"/>
              <w:bottom w:val="single" w:sz="4" w:space="0" w:color="auto"/>
              <w:right w:val="nil"/>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Объем платных услуг населению, всего по сельскому поселению</w:t>
            </w:r>
          </w:p>
        </w:tc>
        <w:tc>
          <w:tcPr>
            <w:tcW w:w="900" w:type="dxa"/>
            <w:gridSpan w:val="5"/>
            <w:tcBorders>
              <w:top w:val="single" w:sz="6" w:space="0" w:color="auto"/>
              <w:left w:val="nil"/>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073" w:type="dxa"/>
            <w:gridSpan w:val="2"/>
            <w:tcBorders>
              <w:top w:val="single" w:sz="6" w:space="0" w:color="auto"/>
              <w:left w:val="nil"/>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nil"/>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D94DF5">
              <w:rPr>
                <w:rFonts w:ascii="Tahoma" w:hAnsi="Tahoma" w:cs="Tahoma"/>
                <w:i/>
                <w:color w:val="000000"/>
                <w:sz w:val="16"/>
                <w:szCs w:val="16"/>
                <w:lang w:val="ru-RU"/>
              </w:rPr>
              <w:t xml:space="preserve">     </w:t>
            </w:r>
            <w:r w:rsidRPr="00465EAB">
              <w:rPr>
                <w:rFonts w:ascii="Tahoma" w:hAnsi="Tahoma" w:cs="Tahoma"/>
                <w:i/>
                <w:color w:val="000000"/>
                <w:sz w:val="16"/>
                <w:szCs w:val="16"/>
              </w:rPr>
              <w:t>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1469</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1991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2329</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2442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2686</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1391</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1799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2067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2088</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2296</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129,3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114,9</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iCs/>
                <w:color w:val="000000"/>
                <w:sz w:val="16"/>
                <w:szCs w:val="16"/>
              </w:rPr>
            </w:pPr>
            <w:r w:rsidRPr="00465EAB">
              <w:rPr>
                <w:rFonts w:ascii="Tahoma" w:hAnsi="Tahoma" w:cs="Tahoma"/>
                <w:b/>
                <w:bCs/>
                <w:i/>
                <w:iCs/>
                <w:color w:val="000000"/>
                <w:sz w:val="16"/>
                <w:szCs w:val="16"/>
              </w:rPr>
              <w:t>в том числе</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Бытовые услуги</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52</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73</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93</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53</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66</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112</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Транспортные услуги</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64</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85</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98</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115</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115</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Услуги связи</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84</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53</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58</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96,4</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98,1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114</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Жилищные услуги</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46</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61,5</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43</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116</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116</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Коммунальные услуги</w:t>
            </w:r>
          </w:p>
        </w:tc>
        <w:tc>
          <w:tcPr>
            <w:tcW w:w="1621" w:type="dxa"/>
            <w:gridSpan w:val="4"/>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460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490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510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530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530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440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450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460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470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470</w:t>
            </w:r>
          </w:p>
        </w:tc>
      </w:tr>
      <w:tr w:rsidR="00D94DF5" w:rsidRPr="00465EAB" w:rsidTr="00D94DF5">
        <w:trPr>
          <w:gridAfter w:val="4"/>
          <w:wAfter w:w="19298" w:type="dxa"/>
          <w:trHeight w:val="312"/>
        </w:trPr>
        <w:tc>
          <w:tcPr>
            <w:tcW w:w="3446" w:type="dxa"/>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621"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102,2</w:t>
            </w:r>
          </w:p>
        </w:tc>
      </w:tr>
      <w:tr w:rsidR="00D94DF5" w:rsidRPr="00BE32FA" w:rsidTr="00D94DF5">
        <w:trPr>
          <w:gridAfter w:val="4"/>
          <w:wAfter w:w="19298" w:type="dxa"/>
          <w:trHeight w:val="225"/>
        </w:trPr>
        <w:tc>
          <w:tcPr>
            <w:tcW w:w="5067" w:type="dxa"/>
            <w:gridSpan w:val="5"/>
            <w:tcBorders>
              <w:top w:val="single" w:sz="6" w:space="0" w:color="auto"/>
              <w:left w:val="single" w:sz="6" w:space="0" w:color="auto"/>
              <w:bottom w:val="single" w:sz="4" w:space="0" w:color="auto"/>
              <w:right w:val="nil"/>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Услуги гостиниц и аналогичных мест размещения</w:t>
            </w:r>
          </w:p>
        </w:tc>
        <w:tc>
          <w:tcPr>
            <w:tcW w:w="1162" w:type="dxa"/>
            <w:gridSpan w:val="5"/>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00" w:type="dxa"/>
            <w:gridSpan w:val="4"/>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900" w:type="dxa"/>
            <w:gridSpan w:val="5"/>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073" w:type="dxa"/>
            <w:gridSpan w:val="2"/>
            <w:tcBorders>
              <w:top w:val="single" w:sz="6" w:space="0" w:color="auto"/>
              <w:left w:val="nil"/>
              <w:bottom w:val="single" w:sz="4" w:space="0" w:color="auto"/>
              <w:right w:val="nil"/>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c>
          <w:tcPr>
            <w:tcW w:w="1134" w:type="dxa"/>
            <w:gridSpan w:val="4"/>
            <w:tcBorders>
              <w:top w:val="single" w:sz="6" w:space="0" w:color="auto"/>
              <w:left w:val="nil"/>
              <w:bottom w:val="single" w:sz="4" w:space="0" w:color="auto"/>
              <w:right w:val="single" w:sz="2" w:space="0" w:color="000000"/>
            </w:tcBorders>
          </w:tcPr>
          <w:p w:rsidR="00D94DF5" w:rsidRPr="00D94DF5" w:rsidRDefault="00D94DF5" w:rsidP="00D94DF5">
            <w:pPr>
              <w:autoSpaceDE w:val="0"/>
              <w:autoSpaceDN w:val="0"/>
              <w:adjustRightInd w:val="0"/>
              <w:jc w:val="right"/>
              <w:rPr>
                <w:rFonts w:ascii="Tahoma" w:hAnsi="Tahoma" w:cs="Tahoma"/>
                <w:i/>
                <w:color w:val="000000"/>
                <w:sz w:val="16"/>
                <w:szCs w:val="16"/>
                <w:lang w:val="ru-RU"/>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D94DF5">
              <w:rPr>
                <w:rFonts w:ascii="Tahoma" w:hAnsi="Tahoma" w:cs="Tahoma"/>
                <w:i/>
                <w:color w:val="000000"/>
                <w:sz w:val="16"/>
                <w:szCs w:val="16"/>
                <w:lang w:val="ru-RU"/>
              </w:rPr>
              <w:t xml:space="preserve">     </w:t>
            </w:r>
            <w:r w:rsidRPr="00465EAB">
              <w:rPr>
                <w:rFonts w:ascii="Tahoma" w:hAnsi="Tahoma" w:cs="Tahoma"/>
                <w:i/>
                <w:color w:val="000000"/>
                <w:sz w:val="16"/>
                <w:szCs w:val="16"/>
              </w:rPr>
              <w:t>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Услуги учреждений культуры</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64</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76</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58</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59</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61</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2012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101,8</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101,7</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101,7</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Туристские услуги</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500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140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128,5</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128,5</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Медицинские услуги</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Санаторно-оздоровительные</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lastRenderedPageBreak/>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Ветеринарные услуги</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200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Услуги правового характера</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Услуги системы образования</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395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430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460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487</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487</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363</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365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368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371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371</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106,8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100,8</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100,8</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Физической культуры и спорта</w:t>
            </w:r>
          </w:p>
        </w:tc>
        <w:tc>
          <w:tcPr>
            <w:tcW w:w="1440" w:type="dxa"/>
            <w:gridSpan w:val="3"/>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Прочие услуги</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соответствующих лет</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326</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758</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1045</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1045</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318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712</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959</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959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959</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ценах 2011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 к пред. году</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836,8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223,9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134,7</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r>
      <w:tr w:rsidR="00D94DF5" w:rsidRPr="00465EAB" w:rsidTr="00D94DF5">
        <w:trPr>
          <w:gridAfter w:val="4"/>
          <w:wAfter w:w="19298" w:type="dxa"/>
          <w:trHeight w:val="312"/>
        </w:trPr>
        <w:tc>
          <w:tcPr>
            <w:tcW w:w="3627" w:type="dxa"/>
            <w:gridSpan w:val="2"/>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b/>
                <w:bCs/>
                <w:i/>
                <w:color w:val="000000"/>
                <w:sz w:val="16"/>
                <w:szCs w:val="16"/>
              </w:rPr>
            </w:pPr>
          </w:p>
        </w:tc>
        <w:tc>
          <w:tcPr>
            <w:tcW w:w="1440" w:type="dxa"/>
            <w:gridSpan w:val="3"/>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2" w:space="0" w:color="000000"/>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40" w:type="dxa"/>
            <w:gridSpan w:val="3"/>
            <w:tcBorders>
              <w:top w:val="single" w:sz="6" w:space="0" w:color="auto"/>
              <w:left w:val="single" w:sz="6" w:space="0" w:color="auto"/>
              <w:bottom w:val="nil"/>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Единица измерения</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2 г"/>
              </w:smartTagPr>
              <w:r w:rsidRPr="00465EAB">
                <w:rPr>
                  <w:rFonts w:ascii="Tahoma" w:hAnsi="Tahoma" w:cs="Tahoma"/>
                  <w:i/>
                  <w:color w:val="000000"/>
                  <w:sz w:val="16"/>
                  <w:szCs w:val="16"/>
                </w:rPr>
                <w:t>2012 г</w:t>
              </w:r>
            </w:smartTag>
            <w:r w:rsidRPr="00465EAB">
              <w:rPr>
                <w:rFonts w:ascii="Tahoma" w:hAnsi="Tahoma" w:cs="Tahoma"/>
                <w:i/>
                <w:color w:val="000000"/>
                <w:sz w:val="16"/>
                <w:szCs w:val="16"/>
              </w:rPr>
              <w:t>.</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3 г"/>
              </w:smartTagPr>
              <w:r w:rsidRPr="00465EAB">
                <w:rPr>
                  <w:rFonts w:ascii="Tahoma" w:hAnsi="Tahoma" w:cs="Tahoma"/>
                  <w:i/>
                  <w:color w:val="000000"/>
                  <w:sz w:val="16"/>
                  <w:szCs w:val="16"/>
                </w:rPr>
                <w:t>2013 г</w:t>
              </w:r>
            </w:smartTag>
            <w:r w:rsidRPr="00465EAB">
              <w:rPr>
                <w:rFonts w:ascii="Tahoma" w:hAnsi="Tahoma" w:cs="Tahoma"/>
                <w:i/>
                <w:color w:val="000000"/>
                <w:sz w:val="16"/>
                <w:szCs w:val="16"/>
              </w:rPr>
              <w:t>.</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4 г"/>
              </w:smartTagPr>
              <w:r w:rsidRPr="00465EAB">
                <w:rPr>
                  <w:rFonts w:ascii="Tahoma" w:hAnsi="Tahoma" w:cs="Tahoma"/>
                  <w:i/>
                  <w:color w:val="000000"/>
                  <w:sz w:val="16"/>
                  <w:szCs w:val="16"/>
                </w:rPr>
                <w:t>2014 г</w:t>
              </w:r>
            </w:smartTag>
            <w:r w:rsidRPr="00465EAB">
              <w:rPr>
                <w:rFonts w:ascii="Tahoma" w:hAnsi="Tahoma" w:cs="Tahoma"/>
                <w:i/>
                <w:color w:val="000000"/>
                <w:sz w:val="16"/>
                <w:szCs w:val="16"/>
              </w:rPr>
              <w:t>.</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smartTag w:uri="urn:schemas-microsoft-com:office:smarttags" w:element="metricconverter">
              <w:smartTagPr>
                <w:attr w:name="ProductID" w:val="2015 г"/>
              </w:smartTagPr>
              <w:r w:rsidRPr="00465EAB">
                <w:rPr>
                  <w:rFonts w:ascii="Tahoma" w:hAnsi="Tahoma" w:cs="Tahoma"/>
                  <w:i/>
                  <w:color w:val="000000"/>
                  <w:sz w:val="16"/>
                  <w:szCs w:val="16"/>
                </w:rPr>
                <w:t>2015 г</w:t>
              </w:r>
            </w:smartTag>
            <w:r w:rsidRPr="00465EAB">
              <w:rPr>
                <w:rFonts w:ascii="Tahoma" w:hAnsi="Tahoma" w:cs="Tahoma"/>
                <w:i/>
                <w:color w:val="000000"/>
                <w:sz w:val="16"/>
                <w:szCs w:val="16"/>
              </w:rPr>
              <w:t>.</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2015 г.</w:t>
            </w:r>
          </w:p>
        </w:tc>
      </w:tr>
      <w:tr w:rsidR="00D94DF5" w:rsidRPr="00465EAB" w:rsidTr="00D94DF5">
        <w:trPr>
          <w:gridAfter w:val="4"/>
          <w:wAfter w:w="19298" w:type="dxa"/>
          <w:trHeight w:val="312"/>
        </w:trPr>
        <w:tc>
          <w:tcPr>
            <w:tcW w:w="3627" w:type="dxa"/>
            <w:gridSpan w:val="2"/>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40" w:type="dxa"/>
            <w:gridSpan w:val="3"/>
            <w:tcBorders>
              <w:top w:val="nil"/>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оценка</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прогноз</w:t>
            </w:r>
          </w:p>
        </w:tc>
        <w:tc>
          <w:tcPr>
            <w:tcW w:w="900" w:type="dxa"/>
            <w:gridSpan w:val="5"/>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r>
      <w:tr w:rsidR="00D94DF5" w:rsidRPr="00465EAB" w:rsidTr="00D94DF5">
        <w:trPr>
          <w:gridAfter w:val="4"/>
          <w:wAfter w:w="19298" w:type="dxa"/>
          <w:trHeight w:val="62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1. Численность постоянного населения (среднегодовая)</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1576</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1582</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1588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1594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1610</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101,2</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100,4</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100,4</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iCs/>
                <w:color w:val="000000"/>
                <w:sz w:val="16"/>
                <w:szCs w:val="16"/>
              </w:rPr>
            </w:pPr>
            <w:r w:rsidRPr="00465EAB">
              <w:rPr>
                <w:rFonts w:ascii="Tahoma" w:hAnsi="Tahoma" w:cs="Tahoma"/>
                <w:i/>
                <w:iCs/>
                <w:color w:val="000000"/>
                <w:sz w:val="16"/>
                <w:szCs w:val="16"/>
              </w:rPr>
              <w:t xml:space="preserve">  в том числе:</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 xml:space="preserve">   городского</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 xml:space="preserve">   сельского</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1576</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1582</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1588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1594</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1610</w:t>
            </w:r>
          </w:p>
        </w:tc>
      </w:tr>
      <w:tr w:rsidR="00D94DF5" w:rsidRPr="00465EAB" w:rsidTr="00D94DF5">
        <w:trPr>
          <w:gridAfter w:val="4"/>
          <w:wAfter w:w="19298" w:type="dxa"/>
          <w:trHeight w:val="62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2. Численность экономически активного населения</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885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860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890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899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912</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 xml:space="preserve"> 3. Численность  занятых в экономике </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265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277</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286</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287</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293</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85,8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104,5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103,2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100,3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100,3</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том числе</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r>
      <w:tr w:rsidR="00D94DF5" w:rsidRPr="00465EAB" w:rsidTr="00D94DF5">
        <w:trPr>
          <w:gridAfter w:val="4"/>
          <w:wAfter w:w="19298" w:type="dxa"/>
          <w:trHeight w:val="931"/>
        </w:trPr>
        <w:tc>
          <w:tcPr>
            <w:tcW w:w="3627"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 xml:space="preserve">3.1. Численность занятых индивидуально-трудовой деятельностью </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11</w:t>
            </w:r>
          </w:p>
        </w:tc>
      </w:tr>
      <w:tr w:rsidR="00D94DF5" w:rsidRPr="00465EAB" w:rsidTr="00D94DF5">
        <w:trPr>
          <w:gridAfter w:val="4"/>
          <w:wAfter w:w="19298" w:type="dxa"/>
          <w:trHeight w:val="931"/>
        </w:trPr>
        <w:tc>
          <w:tcPr>
            <w:tcW w:w="3627"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3.2. Численность занятых в фермерских хозяйствах (включая наемных работников)</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3</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3</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3</w:t>
            </w:r>
          </w:p>
        </w:tc>
      </w:tr>
      <w:tr w:rsidR="00D94DF5" w:rsidRPr="00465EAB" w:rsidTr="00D94DF5">
        <w:trPr>
          <w:gridAfter w:val="4"/>
          <w:wAfter w:w="19298" w:type="dxa"/>
          <w:trHeight w:val="758"/>
        </w:trPr>
        <w:tc>
          <w:tcPr>
            <w:tcW w:w="3627" w:type="dxa"/>
            <w:gridSpan w:val="2"/>
            <w:tcBorders>
              <w:top w:val="single" w:sz="6" w:space="0" w:color="auto"/>
              <w:left w:val="single" w:sz="6" w:space="0" w:color="auto"/>
              <w:bottom w:val="single" w:sz="4"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lastRenderedPageBreak/>
              <w:t xml:space="preserve">3.3.Численность занятых в домашнем хозяйстве (включая личное подсобное хозяйство) производством товаров и услуг для реализации </w:t>
            </w:r>
          </w:p>
        </w:tc>
        <w:tc>
          <w:tcPr>
            <w:tcW w:w="1440" w:type="dxa"/>
            <w:gridSpan w:val="3"/>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15</w:t>
            </w:r>
          </w:p>
        </w:tc>
        <w:tc>
          <w:tcPr>
            <w:tcW w:w="900" w:type="dxa"/>
            <w:gridSpan w:val="4"/>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15</w:t>
            </w:r>
          </w:p>
        </w:tc>
        <w:tc>
          <w:tcPr>
            <w:tcW w:w="900"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14</w:t>
            </w:r>
          </w:p>
        </w:tc>
        <w:tc>
          <w:tcPr>
            <w:tcW w:w="1073" w:type="dxa"/>
            <w:gridSpan w:val="2"/>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14</w:t>
            </w:r>
          </w:p>
        </w:tc>
        <w:tc>
          <w:tcPr>
            <w:tcW w:w="1134" w:type="dxa"/>
            <w:gridSpan w:val="4"/>
            <w:tcBorders>
              <w:top w:val="single" w:sz="6" w:space="0" w:color="auto"/>
              <w:left w:val="single" w:sz="6" w:space="0" w:color="auto"/>
              <w:bottom w:val="single" w:sz="4"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16</w:t>
            </w:r>
          </w:p>
        </w:tc>
      </w:tr>
      <w:tr w:rsidR="00D94DF5" w:rsidRPr="00465EAB" w:rsidTr="00D94DF5">
        <w:trPr>
          <w:gridAfter w:val="4"/>
          <w:wAfter w:w="19298" w:type="dxa"/>
          <w:trHeight w:val="931"/>
        </w:trPr>
        <w:tc>
          <w:tcPr>
            <w:tcW w:w="3627"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 xml:space="preserve">3.4. </w:t>
            </w:r>
            <w:r w:rsidRPr="00465EAB">
              <w:rPr>
                <w:rFonts w:ascii="Tahoma" w:hAnsi="Tahoma" w:cs="Tahoma"/>
                <w:b/>
                <w:bCs/>
                <w:i/>
                <w:color w:val="000000"/>
                <w:sz w:val="16"/>
                <w:szCs w:val="16"/>
              </w:rPr>
              <w:t>C</w:t>
            </w:r>
            <w:r w:rsidRPr="00D94DF5">
              <w:rPr>
                <w:rFonts w:ascii="Tahoma" w:hAnsi="Tahoma" w:cs="Tahoma"/>
                <w:b/>
                <w:bCs/>
                <w:i/>
                <w:color w:val="000000"/>
                <w:sz w:val="16"/>
                <w:szCs w:val="16"/>
                <w:lang w:val="ru-RU"/>
              </w:rPr>
              <w:t>реднесписочная численность работников - всего (полный круг организаций)</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240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251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261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261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283</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85,4</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104,6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103,4</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108</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iCs/>
                <w:color w:val="000000"/>
                <w:sz w:val="16"/>
                <w:szCs w:val="16"/>
              </w:rPr>
            </w:pPr>
            <w:r w:rsidRPr="00465EAB">
              <w:rPr>
                <w:rFonts w:ascii="Tahoma" w:hAnsi="Tahoma" w:cs="Tahoma"/>
                <w:i/>
                <w:iCs/>
                <w:color w:val="000000"/>
                <w:sz w:val="16"/>
                <w:szCs w:val="16"/>
              </w:rPr>
              <w:t xml:space="preserve">  в том числе:</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iCs/>
                <w:color w:val="000000"/>
                <w:sz w:val="16"/>
                <w:szCs w:val="16"/>
              </w:rPr>
            </w:pPr>
            <w:r w:rsidRPr="00465EAB">
              <w:rPr>
                <w:rFonts w:ascii="Tahoma" w:hAnsi="Tahoma" w:cs="Tahoma"/>
                <w:b/>
                <w:bCs/>
                <w:i/>
                <w:iCs/>
                <w:color w:val="000000"/>
                <w:sz w:val="16"/>
                <w:szCs w:val="16"/>
              </w:rPr>
              <w:t xml:space="preserve">   в бюджетных организациях </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133</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131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129</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129</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93,7</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98,5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98,5</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93,7</w:t>
            </w:r>
          </w:p>
        </w:tc>
      </w:tr>
      <w:tr w:rsidR="00D94DF5" w:rsidRPr="00465EAB" w:rsidTr="00D94DF5">
        <w:trPr>
          <w:gridAfter w:val="4"/>
          <w:wAfter w:w="19298" w:type="dxa"/>
          <w:trHeight w:val="570"/>
        </w:trPr>
        <w:tc>
          <w:tcPr>
            <w:tcW w:w="3627" w:type="dxa"/>
            <w:gridSpan w:val="2"/>
            <w:tcBorders>
              <w:top w:val="single" w:sz="6" w:space="0" w:color="auto"/>
              <w:left w:val="single" w:sz="6" w:space="0" w:color="auto"/>
              <w:bottom w:val="single" w:sz="4"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 xml:space="preserve">3.4.1. </w:t>
            </w:r>
            <w:r w:rsidRPr="00465EAB">
              <w:rPr>
                <w:rFonts w:ascii="Tahoma" w:hAnsi="Tahoma" w:cs="Tahoma"/>
                <w:b/>
                <w:bCs/>
                <w:i/>
                <w:color w:val="000000"/>
                <w:sz w:val="16"/>
                <w:szCs w:val="16"/>
              </w:rPr>
              <w:t>C</w:t>
            </w:r>
            <w:r w:rsidRPr="00D94DF5">
              <w:rPr>
                <w:rFonts w:ascii="Tahoma" w:hAnsi="Tahoma" w:cs="Tahoma"/>
                <w:b/>
                <w:bCs/>
                <w:i/>
                <w:color w:val="000000"/>
                <w:sz w:val="16"/>
                <w:szCs w:val="16"/>
                <w:lang w:val="ru-RU"/>
              </w:rPr>
              <w:t>реднесписочная численность работников на  крупных и средних предприятиях и организациях</w:t>
            </w:r>
          </w:p>
        </w:tc>
        <w:tc>
          <w:tcPr>
            <w:tcW w:w="1440" w:type="dxa"/>
            <w:gridSpan w:val="3"/>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161</w:t>
            </w:r>
          </w:p>
        </w:tc>
        <w:tc>
          <w:tcPr>
            <w:tcW w:w="900" w:type="dxa"/>
            <w:gridSpan w:val="4"/>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161</w:t>
            </w:r>
          </w:p>
        </w:tc>
        <w:tc>
          <w:tcPr>
            <w:tcW w:w="900"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166</w:t>
            </w:r>
          </w:p>
        </w:tc>
        <w:tc>
          <w:tcPr>
            <w:tcW w:w="1073" w:type="dxa"/>
            <w:gridSpan w:val="2"/>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166</w:t>
            </w:r>
          </w:p>
        </w:tc>
        <w:tc>
          <w:tcPr>
            <w:tcW w:w="1134" w:type="dxa"/>
            <w:gridSpan w:val="4"/>
            <w:tcBorders>
              <w:top w:val="single" w:sz="6" w:space="0" w:color="auto"/>
              <w:left w:val="single" w:sz="6" w:space="0" w:color="auto"/>
              <w:bottom w:val="single" w:sz="4"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178</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81,7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103,1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100</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107,2</w:t>
            </w:r>
          </w:p>
        </w:tc>
      </w:tr>
      <w:tr w:rsidR="00D94DF5" w:rsidRPr="00465EAB" w:rsidTr="00D94DF5">
        <w:trPr>
          <w:gridAfter w:val="4"/>
          <w:wAfter w:w="19298" w:type="dxa"/>
          <w:trHeight w:val="361"/>
        </w:trPr>
        <w:tc>
          <w:tcPr>
            <w:tcW w:w="3627" w:type="dxa"/>
            <w:gridSpan w:val="2"/>
            <w:tcBorders>
              <w:top w:val="single" w:sz="6" w:space="0" w:color="auto"/>
              <w:left w:val="single" w:sz="6" w:space="0" w:color="auto"/>
              <w:bottom w:val="single" w:sz="4"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 xml:space="preserve">4. Фонд начисленной заработной платы - всего </w:t>
            </w:r>
            <w:r w:rsidRPr="00D94DF5">
              <w:rPr>
                <w:rFonts w:ascii="Tahoma" w:hAnsi="Tahoma" w:cs="Tahoma"/>
                <w:i/>
                <w:color w:val="000000"/>
                <w:sz w:val="16"/>
                <w:szCs w:val="16"/>
                <w:lang w:val="ru-RU"/>
              </w:rPr>
              <w:t>(по полному кругу организаций)</w:t>
            </w:r>
          </w:p>
        </w:tc>
        <w:tc>
          <w:tcPr>
            <w:tcW w:w="1440" w:type="dxa"/>
            <w:gridSpan w:val="3"/>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руб.</w:t>
            </w:r>
          </w:p>
        </w:tc>
        <w:tc>
          <w:tcPr>
            <w:tcW w:w="1162"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27392</w:t>
            </w:r>
          </w:p>
        </w:tc>
        <w:tc>
          <w:tcPr>
            <w:tcW w:w="900" w:type="dxa"/>
            <w:gridSpan w:val="4"/>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31192</w:t>
            </w:r>
          </w:p>
        </w:tc>
        <w:tc>
          <w:tcPr>
            <w:tcW w:w="900"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33571</w:t>
            </w:r>
          </w:p>
        </w:tc>
        <w:tc>
          <w:tcPr>
            <w:tcW w:w="1073" w:type="dxa"/>
            <w:gridSpan w:val="2"/>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35168</w:t>
            </w:r>
          </w:p>
        </w:tc>
        <w:tc>
          <w:tcPr>
            <w:tcW w:w="1134" w:type="dxa"/>
            <w:gridSpan w:val="4"/>
            <w:tcBorders>
              <w:top w:val="single" w:sz="6" w:space="0" w:color="auto"/>
              <w:left w:val="single" w:sz="6" w:space="0" w:color="auto"/>
              <w:bottom w:val="single" w:sz="4"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42201</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113,9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107,6</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104,8</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120</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iCs/>
                <w:color w:val="000000"/>
                <w:sz w:val="16"/>
                <w:szCs w:val="16"/>
              </w:rPr>
            </w:pPr>
            <w:r w:rsidRPr="00465EAB">
              <w:rPr>
                <w:rFonts w:ascii="Tahoma" w:hAnsi="Tahoma" w:cs="Tahoma"/>
                <w:i/>
                <w:iCs/>
                <w:color w:val="000000"/>
                <w:sz w:val="16"/>
                <w:szCs w:val="16"/>
              </w:rPr>
              <w:t xml:space="preserve">     в том числе:</w:t>
            </w:r>
          </w:p>
        </w:tc>
        <w:tc>
          <w:tcPr>
            <w:tcW w:w="1440" w:type="dxa"/>
            <w:gridSpan w:val="3"/>
            <w:tcBorders>
              <w:top w:val="single" w:sz="6" w:space="0" w:color="auto"/>
              <w:left w:val="single" w:sz="6" w:space="0" w:color="auto"/>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nil"/>
              <w:bottom w:val="single" w:sz="6" w:space="0" w:color="auto"/>
              <w:right w:val="nil"/>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nil"/>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iCs/>
                <w:color w:val="000000"/>
                <w:sz w:val="16"/>
                <w:szCs w:val="16"/>
              </w:rPr>
            </w:pPr>
            <w:r w:rsidRPr="00465EAB">
              <w:rPr>
                <w:rFonts w:ascii="Tahoma" w:hAnsi="Tahoma" w:cs="Tahoma"/>
                <w:b/>
                <w:bCs/>
                <w:i/>
                <w:iCs/>
                <w:color w:val="000000"/>
                <w:sz w:val="16"/>
                <w:szCs w:val="16"/>
              </w:rPr>
              <w:t xml:space="preserve"> в бюджетных организациях </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13497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13811</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14280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15423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16965</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105,8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110</w:t>
            </w:r>
          </w:p>
        </w:tc>
      </w:tr>
      <w:tr w:rsidR="00D94DF5" w:rsidRPr="00465EAB" w:rsidTr="00D94DF5">
        <w:trPr>
          <w:gridAfter w:val="4"/>
          <w:wAfter w:w="19298" w:type="dxa"/>
          <w:trHeight w:val="525"/>
        </w:trPr>
        <w:tc>
          <w:tcPr>
            <w:tcW w:w="3627" w:type="dxa"/>
            <w:gridSpan w:val="2"/>
            <w:tcBorders>
              <w:top w:val="single" w:sz="6" w:space="0" w:color="auto"/>
              <w:left w:val="single" w:sz="6" w:space="0" w:color="auto"/>
              <w:bottom w:val="single" w:sz="4"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4.1.Фонд начисленной заработной платы по  крупным и средним предприятиям и организациям</w:t>
            </w:r>
          </w:p>
        </w:tc>
        <w:tc>
          <w:tcPr>
            <w:tcW w:w="1440" w:type="dxa"/>
            <w:gridSpan w:val="3"/>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тыс. руб.</w:t>
            </w:r>
          </w:p>
        </w:tc>
        <w:tc>
          <w:tcPr>
            <w:tcW w:w="1162"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17871</w:t>
            </w:r>
          </w:p>
        </w:tc>
        <w:tc>
          <w:tcPr>
            <w:tcW w:w="900" w:type="dxa"/>
            <w:gridSpan w:val="4"/>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19185</w:t>
            </w:r>
          </w:p>
        </w:tc>
        <w:tc>
          <w:tcPr>
            <w:tcW w:w="900" w:type="dxa"/>
            <w:gridSpan w:val="5"/>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20539</w:t>
            </w:r>
          </w:p>
        </w:tc>
        <w:tc>
          <w:tcPr>
            <w:tcW w:w="1073" w:type="dxa"/>
            <w:gridSpan w:val="2"/>
            <w:tcBorders>
              <w:top w:val="single" w:sz="6" w:space="0" w:color="auto"/>
              <w:left w:val="single" w:sz="6" w:space="0" w:color="auto"/>
              <w:bottom w:val="single" w:sz="4"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21677</w:t>
            </w:r>
          </w:p>
        </w:tc>
        <w:tc>
          <w:tcPr>
            <w:tcW w:w="1134" w:type="dxa"/>
            <w:gridSpan w:val="4"/>
            <w:tcBorders>
              <w:top w:val="single" w:sz="6" w:space="0" w:color="auto"/>
              <w:left w:val="single" w:sz="6" w:space="0" w:color="auto"/>
              <w:bottom w:val="single" w:sz="4" w:space="0" w:color="auto"/>
              <w:right w:val="single" w:sz="2" w:space="0" w:color="000000"/>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21677</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107,4</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107,1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105,5</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105,5</w:t>
            </w:r>
          </w:p>
        </w:tc>
      </w:tr>
      <w:tr w:rsidR="00D94DF5" w:rsidRPr="00465EAB" w:rsidTr="00D94DF5">
        <w:trPr>
          <w:gridAfter w:val="4"/>
          <w:wAfter w:w="19298" w:type="dxa"/>
          <w:trHeight w:val="771"/>
        </w:trPr>
        <w:tc>
          <w:tcPr>
            <w:tcW w:w="3627"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5. Среднемесячная начисленная заработная плата работников (по полному кругу предприятий и организаций)</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9511</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10356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10719</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11047</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11047</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103,5</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103,1</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103,1</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iCs/>
                <w:color w:val="000000"/>
                <w:sz w:val="16"/>
                <w:szCs w:val="16"/>
              </w:rPr>
            </w:pPr>
            <w:r w:rsidRPr="00465EAB">
              <w:rPr>
                <w:rFonts w:ascii="Tahoma" w:hAnsi="Tahoma" w:cs="Tahoma"/>
                <w:i/>
                <w:iCs/>
                <w:color w:val="000000"/>
                <w:sz w:val="16"/>
                <w:szCs w:val="16"/>
              </w:rPr>
              <w:t xml:space="preserve">      в том числе:</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iCs/>
                <w:color w:val="000000"/>
                <w:sz w:val="16"/>
                <w:szCs w:val="16"/>
              </w:rPr>
            </w:pPr>
            <w:r w:rsidRPr="00465EAB">
              <w:rPr>
                <w:rFonts w:ascii="Tahoma" w:hAnsi="Tahoma" w:cs="Tahoma"/>
                <w:b/>
                <w:bCs/>
                <w:i/>
                <w:iCs/>
                <w:color w:val="000000"/>
                <w:sz w:val="16"/>
                <w:szCs w:val="16"/>
              </w:rPr>
              <w:t>в бюджетных организациях</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8457</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8786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9225</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9963</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9963</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101,5</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107,4</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w:t>
            </w:r>
          </w:p>
        </w:tc>
      </w:tr>
      <w:tr w:rsidR="00D94DF5" w:rsidRPr="00465EAB" w:rsidTr="00D94DF5">
        <w:trPr>
          <w:gridAfter w:val="4"/>
          <w:wAfter w:w="19298" w:type="dxa"/>
          <w:trHeight w:val="788"/>
        </w:trPr>
        <w:tc>
          <w:tcPr>
            <w:tcW w:w="3627"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5.1.Среднемесячная начисленная заработная плата работников по  крупным и средним предприятиям и организациям</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руб.</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9250</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9930</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10310</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10882</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10882</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i/>
                <w:color w:val="000000"/>
                <w:sz w:val="16"/>
                <w:szCs w:val="16"/>
              </w:rPr>
              <w:t xml:space="preserve">   в % к предыдущему году</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119,8</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107,4</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103,8</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105,5</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105,5</w:t>
            </w:r>
          </w:p>
        </w:tc>
      </w:tr>
      <w:tr w:rsidR="00D94DF5" w:rsidRPr="00465EAB" w:rsidTr="00D94DF5">
        <w:trPr>
          <w:gridAfter w:val="4"/>
          <w:wAfter w:w="19298" w:type="dxa"/>
          <w:trHeight w:val="520"/>
        </w:trPr>
        <w:tc>
          <w:tcPr>
            <w:tcW w:w="3627"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i/>
                <w:color w:val="000000"/>
                <w:sz w:val="16"/>
                <w:szCs w:val="16"/>
                <w:lang w:val="ru-RU"/>
              </w:rPr>
            </w:pPr>
            <w:r w:rsidRPr="00D94DF5">
              <w:rPr>
                <w:rFonts w:ascii="Tahoma" w:hAnsi="Tahoma" w:cs="Tahoma"/>
                <w:b/>
                <w:bCs/>
                <w:i/>
                <w:color w:val="000000"/>
                <w:sz w:val="16"/>
                <w:szCs w:val="16"/>
                <w:lang w:val="ru-RU"/>
              </w:rPr>
              <w:t xml:space="preserve">6.Численность безработных </w:t>
            </w:r>
            <w:r w:rsidRPr="00D94DF5">
              <w:rPr>
                <w:rFonts w:ascii="Tahoma" w:hAnsi="Tahoma" w:cs="Tahoma"/>
                <w:i/>
                <w:color w:val="000000"/>
                <w:sz w:val="16"/>
                <w:szCs w:val="16"/>
                <w:lang w:val="ru-RU"/>
              </w:rPr>
              <w:t>(зарегистрированных в службе занятости на конец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человек</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22</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16</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21</w:t>
            </w:r>
          </w:p>
        </w:tc>
        <w:tc>
          <w:tcPr>
            <w:tcW w:w="1073"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15</w:t>
            </w:r>
          </w:p>
        </w:tc>
        <w:tc>
          <w:tcPr>
            <w:tcW w:w="1134" w:type="dxa"/>
            <w:gridSpan w:val="4"/>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12</w:t>
            </w:r>
          </w:p>
        </w:tc>
      </w:tr>
      <w:tr w:rsidR="00D94DF5" w:rsidRPr="00465EAB" w:rsidTr="00D94DF5">
        <w:trPr>
          <w:trHeight w:val="203"/>
        </w:trPr>
        <w:tc>
          <w:tcPr>
            <w:tcW w:w="10236" w:type="dxa"/>
            <w:gridSpan w:val="25"/>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b/>
                <w:bCs/>
                <w:i/>
                <w:color w:val="000000"/>
                <w:sz w:val="16"/>
                <w:szCs w:val="16"/>
              </w:rPr>
              <w:t xml:space="preserve">7. Уровень регистрируемой безработицы </w:t>
            </w:r>
          </w:p>
        </w:tc>
        <w:tc>
          <w:tcPr>
            <w:tcW w:w="9649" w:type="dxa"/>
            <w:gridSpan w:val="3"/>
          </w:tcPr>
          <w:p w:rsidR="00D94DF5" w:rsidRPr="00465EAB" w:rsidRDefault="00D94DF5" w:rsidP="00D94DF5">
            <w:pPr>
              <w:rPr>
                <w:rFonts w:ascii="Tahoma" w:hAnsi="Tahoma" w:cs="Tahoma"/>
                <w:i/>
                <w:color w:val="000000"/>
                <w:sz w:val="16"/>
                <w:szCs w:val="16"/>
              </w:rPr>
            </w:pPr>
          </w:p>
        </w:tc>
        <w:tc>
          <w:tcPr>
            <w:tcW w:w="9649" w:type="dxa"/>
          </w:tcPr>
          <w:p w:rsidR="00D94DF5" w:rsidRPr="00465EAB" w:rsidRDefault="00D94DF5" w:rsidP="00D94DF5">
            <w:pPr>
              <w:autoSpaceDE w:val="0"/>
              <w:autoSpaceDN w:val="0"/>
              <w:adjustRightInd w:val="0"/>
              <w:rPr>
                <w:rFonts w:ascii="Tahoma" w:hAnsi="Tahoma" w:cs="Tahoma"/>
                <w:i/>
                <w:color w:val="000000"/>
                <w:sz w:val="16"/>
                <w:szCs w:val="16"/>
              </w:rPr>
            </w:pPr>
            <w:r w:rsidRPr="00465EAB">
              <w:rPr>
                <w:rFonts w:ascii="Tahoma" w:hAnsi="Tahoma" w:cs="Tahoma"/>
                <w:b/>
                <w:bCs/>
                <w:i/>
                <w:color w:val="000000"/>
                <w:sz w:val="16"/>
                <w:szCs w:val="16"/>
              </w:rPr>
              <w:t xml:space="preserve">7. Уровень регистрируемой безработицы </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D94DF5" w:rsidRDefault="00D94DF5" w:rsidP="00D94DF5">
            <w:pPr>
              <w:autoSpaceDE w:val="0"/>
              <w:autoSpaceDN w:val="0"/>
              <w:adjustRightInd w:val="0"/>
              <w:rPr>
                <w:rFonts w:ascii="Tahoma" w:hAnsi="Tahoma" w:cs="Tahoma"/>
                <w:b/>
                <w:bCs/>
                <w:i/>
                <w:color w:val="000000"/>
                <w:sz w:val="16"/>
                <w:szCs w:val="16"/>
                <w:lang w:val="ru-RU"/>
              </w:rPr>
            </w:pPr>
            <w:r w:rsidRPr="00D94DF5">
              <w:rPr>
                <w:rFonts w:ascii="Tahoma" w:hAnsi="Tahoma" w:cs="Tahoma"/>
                <w:b/>
                <w:bCs/>
                <w:i/>
                <w:color w:val="000000"/>
                <w:sz w:val="16"/>
                <w:szCs w:val="16"/>
                <w:lang w:val="ru-RU"/>
              </w:rPr>
              <w:t>по состоянию на конец года</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w:t>
            </w:r>
          </w:p>
        </w:tc>
        <w:tc>
          <w:tcPr>
            <w:tcW w:w="1782"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1,7</w:t>
            </w:r>
          </w:p>
        </w:tc>
        <w:tc>
          <w:tcPr>
            <w:tcW w:w="425" w:type="dxa"/>
            <w:gridSpan w:val="2"/>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0,8</w:t>
            </w:r>
          </w:p>
        </w:tc>
      </w:tr>
      <w:tr w:rsidR="00D94DF5" w:rsidRPr="00465EAB" w:rsidTr="00D94DF5">
        <w:trPr>
          <w:gridAfter w:val="4"/>
          <w:wAfter w:w="19298" w:type="dxa"/>
          <w:trHeight w:val="312"/>
        </w:trPr>
        <w:tc>
          <w:tcPr>
            <w:tcW w:w="3627" w:type="dxa"/>
            <w:gridSpan w:val="2"/>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rPr>
                <w:rFonts w:ascii="Tahoma" w:hAnsi="Tahoma" w:cs="Tahoma"/>
                <w:b/>
                <w:bCs/>
                <w:i/>
                <w:color w:val="000000"/>
                <w:sz w:val="16"/>
                <w:szCs w:val="16"/>
              </w:rPr>
            </w:pPr>
            <w:r w:rsidRPr="00465EAB">
              <w:rPr>
                <w:rFonts w:ascii="Tahoma" w:hAnsi="Tahoma" w:cs="Tahoma"/>
                <w:b/>
                <w:bCs/>
                <w:i/>
                <w:color w:val="000000"/>
                <w:sz w:val="16"/>
                <w:szCs w:val="16"/>
              </w:rPr>
              <w:t>в среднем за год</w:t>
            </w:r>
          </w:p>
        </w:tc>
        <w:tc>
          <w:tcPr>
            <w:tcW w:w="1440" w:type="dxa"/>
            <w:gridSpan w:val="3"/>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center"/>
              <w:rPr>
                <w:rFonts w:ascii="Tahoma" w:hAnsi="Tahoma" w:cs="Tahoma"/>
                <w:i/>
                <w:color w:val="000000"/>
                <w:sz w:val="16"/>
                <w:szCs w:val="16"/>
              </w:rPr>
            </w:pPr>
            <w:r w:rsidRPr="00465EAB">
              <w:rPr>
                <w:rFonts w:ascii="Tahoma" w:hAnsi="Tahoma" w:cs="Tahoma"/>
                <w:i/>
                <w:color w:val="000000"/>
                <w:sz w:val="16"/>
                <w:szCs w:val="16"/>
              </w:rPr>
              <w:t>%</w:t>
            </w:r>
          </w:p>
        </w:tc>
        <w:tc>
          <w:tcPr>
            <w:tcW w:w="1162"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2,5</w:t>
            </w:r>
          </w:p>
        </w:tc>
        <w:tc>
          <w:tcPr>
            <w:tcW w:w="900"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1,9</w:t>
            </w:r>
          </w:p>
        </w:tc>
        <w:tc>
          <w:tcPr>
            <w:tcW w:w="900" w:type="dxa"/>
            <w:gridSpan w:val="5"/>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2,4</w:t>
            </w:r>
          </w:p>
        </w:tc>
        <w:tc>
          <w:tcPr>
            <w:tcW w:w="1782" w:type="dxa"/>
            <w:gridSpan w:val="4"/>
            <w:tcBorders>
              <w:top w:val="single" w:sz="6" w:space="0" w:color="auto"/>
              <w:left w:val="single" w:sz="6" w:space="0" w:color="auto"/>
              <w:bottom w:val="single" w:sz="6" w:space="0" w:color="auto"/>
              <w:right w:val="single" w:sz="6" w:space="0" w:color="auto"/>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1,7</w:t>
            </w:r>
          </w:p>
        </w:tc>
        <w:tc>
          <w:tcPr>
            <w:tcW w:w="425" w:type="dxa"/>
            <w:gridSpan w:val="2"/>
            <w:tcBorders>
              <w:top w:val="single" w:sz="6" w:space="0" w:color="auto"/>
              <w:left w:val="single" w:sz="6" w:space="0" w:color="auto"/>
              <w:bottom w:val="single" w:sz="6" w:space="0" w:color="auto"/>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r w:rsidRPr="00465EAB">
              <w:rPr>
                <w:rFonts w:ascii="Tahoma" w:hAnsi="Tahoma" w:cs="Tahoma"/>
                <w:i/>
                <w:color w:val="000000"/>
                <w:sz w:val="16"/>
                <w:szCs w:val="16"/>
              </w:rPr>
              <w:t>0,8</w:t>
            </w:r>
          </w:p>
        </w:tc>
      </w:tr>
      <w:tr w:rsidR="00D94DF5" w:rsidRPr="00465EAB" w:rsidTr="00D94DF5">
        <w:trPr>
          <w:gridAfter w:val="4"/>
          <w:wAfter w:w="19298" w:type="dxa"/>
          <w:trHeight w:val="312"/>
        </w:trPr>
        <w:tc>
          <w:tcPr>
            <w:tcW w:w="3627" w:type="dxa"/>
            <w:gridSpan w:val="2"/>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440" w:type="dxa"/>
            <w:gridSpan w:val="3"/>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162" w:type="dxa"/>
            <w:gridSpan w:val="5"/>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4"/>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900" w:type="dxa"/>
            <w:gridSpan w:val="5"/>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1782" w:type="dxa"/>
            <w:gridSpan w:val="4"/>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c>
          <w:tcPr>
            <w:tcW w:w="425" w:type="dxa"/>
            <w:gridSpan w:val="2"/>
            <w:tcBorders>
              <w:top w:val="single" w:sz="6" w:space="0" w:color="auto"/>
              <w:left w:val="single" w:sz="2" w:space="0" w:color="000000"/>
              <w:bottom w:val="single" w:sz="2" w:space="0" w:color="000000"/>
              <w:right w:val="single" w:sz="2" w:space="0" w:color="000000"/>
            </w:tcBorders>
          </w:tcPr>
          <w:p w:rsidR="00D94DF5" w:rsidRPr="00465EAB" w:rsidRDefault="00D94DF5" w:rsidP="00D94DF5">
            <w:pPr>
              <w:autoSpaceDE w:val="0"/>
              <w:autoSpaceDN w:val="0"/>
              <w:adjustRightInd w:val="0"/>
              <w:jc w:val="right"/>
              <w:rPr>
                <w:rFonts w:ascii="Tahoma" w:hAnsi="Tahoma" w:cs="Tahoma"/>
                <w:i/>
                <w:color w:val="000000"/>
                <w:sz w:val="16"/>
                <w:szCs w:val="16"/>
              </w:rPr>
            </w:pPr>
          </w:p>
        </w:tc>
      </w:tr>
    </w:tbl>
    <w:p w:rsidR="00D94DF5" w:rsidRPr="00D94DF5" w:rsidRDefault="00D94DF5" w:rsidP="00D94DF5">
      <w:pPr>
        <w:rPr>
          <w:rFonts w:ascii="Tahoma" w:hAnsi="Tahoma" w:cs="Tahoma"/>
          <w:i/>
          <w:sz w:val="16"/>
          <w:szCs w:val="16"/>
          <w:lang w:val="ru-RU"/>
        </w:rPr>
      </w:pPr>
    </w:p>
    <w:p w:rsidR="00D94DF5" w:rsidRPr="00D94DF5" w:rsidRDefault="00D94DF5" w:rsidP="00D94DF5">
      <w:pPr>
        <w:jc w:val="center"/>
        <w:outlineLvl w:val="0"/>
        <w:rPr>
          <w:rFonts w:ascii="Tahoma" w:hAnsi="Tahoma" w:cs="Tahoma"/>
          <w:i/>
          <w:sz w:val="16"/>
          <w:szCs w:val="16"/>
          <w:lang w:val="ru-RU"/>
        </w:rPr>
      </w:pPr>
      <w:r w:rsidRPr="00D94DF5">
        <w:rPr>
          <w:rFonts w:ascii="Tahoma" w:hAnsi="Tahoma" w:cs="Tahoma"/>
          <w:i/>
          <w:sz w:val="16"/>
          <w:szCs w:val="16"/>
          <w:lang w:val="ru-RU"/>
        </w:rPr>
        <w:t>Российская Федерация</w:t>
      </w:r>
    </w:p>
    <w:p w:rsidR="00D94DF5" w:rsidRPr="00D94DF5" w:rsidRDefault="00D94DF5" w:rsidP="00D94DF5">
      <w:pPr>
        <w:jc w:val="center"/>
        <w:rPr>
          <w:rFonts w:ascii="Tahoma" w:hAnsi="Tahoma" w:cs="Tahoma"/>
          <w:i/>
          <w:sz w:val="16"/>
          <w:szCs w:val="16"/>
          <w:lang w:val="ru-RU"/>
        </w:rPr>
      </w:pPr>
      <w:r w:rsidRPr="00D94DF5">
        <w:rPr>
          <w:rFonts w:ascii="Tahoma" w:hAnsi="Tahoma" w:cs="Tahoma"/>
          <w:i/>
          <w:sz w:val="16"/>
          <w:szCs w:val="16"/>
          <w:lang w:val="ru-RU"/>
        </w:rPr>
        <w:t>Костромская область Красносельский муниципальный район</w:t>
      </w:r>
    </w:p>
    <w:p w:rsidR="00D94DF5" w:rsidRPr="00D94DF5" w:rsidRDefault="00D94DF5" w:rsidP="00D94DF5">
      <w:pPr>
        <w:jc w:val="center"/>
        <w:outlineLvl w:val="0"/>
        <w:rPr>
          <w:rFonts w:ascii="Tahoma" w:hAnsi="Tahoma" w:cs="Tahoma"/>
          <w:i/>
          <w:sz w:val="16"/>
          <w:szCs w:val="16"/>
          <w:lang w:val="ru-RU"/>
        </w:rPr>
      </w:pPr>
      <w:r w:rsidRPr="00D94DF5">
        <w:rPr>
          <w:rFonts w:ascii="Tahoma" w:hAnsi="Tahoma" w:cs="Tahoma"/>
          <w:i/>
          <w:sz w:val="16"/>
          <w:szCs w:val="16"/>
          <w:lang w:val="ru-RU"/>
        </w:rPr>
        <w:t>Совет депутатов Чапаевского сельского поселения</w:t>
      </w:r>
    </w:p>
    <w:p w:rsidR="00D94DF5" w:rsidRPr="00D94DF5" w:rsidRDefault="00D94DF5" w:rsidP="00D94DF5">
      <w:pPr>
        <w:tabs>
          <w:tab w:val="left" w:pos="3225"/>
        </w:tabs>
        <w:outlineLvl w:val="0"/>
        <w:rPr>
          <w:rFonts w:ascii="Tahoma" w:hAnsi="Tahoma" w:cs="Tahoma"/>
          <w:b/>
          <w:i/>
          <w:sz w:val="16"/>
          <w:szCs w:val="16"/>
          <w:lang w:val="ru-RU"/>
        </w:rPr>
      </w:pPr>
      <w:r w:rsidRPr="00D94DF5">
        <w:rPr>
          <w:rFonts w:ascii="Tahoma" w:hAnsi="Tahoma" w:cs="Tahoma"/>
          <w:i/>
          <w:sz w:val="16"/>
          <w:szCs w:val="16"/>
          <w:lang w:val="ru-RU"/>
        </w:rPr>
        <w:t xml:space="preserve">                                                                         </w:t>
      </w:r>
      <w:r w:rsidR="00D15225">
        <w:rPr>
          <w:rFonts w:ascii="Tahoma" w:hAnsi="Tahoma" w:cs="Tahoma"/>
          <w:i/>
          <w:sz w:val="16"/>
          <w:szCs w:val="16"/>
          <w:lang w:val="ru-RU"/>
        </w:rPr>
        <w:t xml:space="preserve">                     </w:t>
      </w:r>
      <w:r w:rsidRPr="00D94DF5">
        <w:rPr>
          <w:rFonts w:ascii="Tahoma" w:hAnsi="Tahoma" w:cs="Tahoma"/>
          <w:b/>
          <w:i/>
          <w:sz w:val="16"/>
          <w:szCs w:val="16"/>
          <w:lang w:val="ru-RU"/>
        </w:rPr>
        <w:t>РЕШЕНИЕ</w:t>
      </w:r>
    </w:p>
    <w:p w:rsidR="00D94DF5" w:rsidRDefault="00D94DF5" w:rsidP="00D94DF5">
      <w:pPr>
        <w:rPr>
          <w:rFonts w:ascii="Tahoma" w:hAnsi="Tahoma" w:cs="Tahoma"/>
          <w:i/>
          <w:sz w:val="16"/>
          <w:szCs w:val="16"/>
          <w:lang w:val="ru-RU"/>
        </w:rPr>
      </w:pPr>
      <w:r w:rsidRPr="00D94DF5">
        <w:rPr>
          <w:rFonts w:ascii="Tahoma" w:hAnsi="Tahoma" w:cs="Tahoma"/>
          <w:i/>
          <w:sz w:val="16"/>
          <w:szCs w:val="16"/>
          <w:lang w:val="ru-RU"/>
        </w:rPr>
        <w:t xml:space="preserve"> </w:t>
      </w:r>
      <w:r>
        <w:rPr>
          <w:rFonts w:ascii="Tahoma" w:hAnsi="Tahoma" w:cs="Tahoma"/>
          <w:i/>
          <w:sz w:val="16"/>
          <w:szCs w:val="16"/>
          <w:lang w:val="ru-RU"/>
        </w:rPr>
        <w:t xml:space="preserve">               </w:t>
      </w:r>
      <w:r w:rsidRPr="00D94DF5">
        <w:rPr>
          <w:rFonts w:ascii="Tahoma" w:hAnsi="Tahoma" w:cs="Tahoma"/>
          <w:i/>
          <w:sz w:val="16"/>
          <w:szCs w:val="16"/>
          <w:lang w:val="ru-RU"/>
        </w:rPr>
        <w:t xml:space="preserve"> от    23   декабря   2013   года                                                                           №  11</w:t>
      </w:r>
      <w:r w:rsidR="00B2425A">
        <w:rPr>
          <w:rFonts w:ascii="Tahoma" w:hAnsi="Tahoma" w:cs="Tahoma"/>
          <w:i/>
          <w:sz w:val="16"/>
          <w:szCs w:val="16"/>
          <w:lang w:val="ru-RU"/>
        </w:rPr>
        <w:t>9</w:t>
      </w:r>
    </w:p>
    <w:p w:rsidR="00D94DF5" w:rsidRPr="00D94DF5" w:rsidRDefault="00D94DF5" w:rsidP="00D94DF5">
      <w:pPr>
        <w:pStyle w:val="af"/>
        <w:framePr w:w="10111" w:h="586" w:hRule="exact" w:hSpace="180" w:wrap="around" w:vAnchor="text" w:hAnchor="page" w:x="1276" w:y="146"/>
        <w:spacing w:line="278" w:lineRule="exact"/>
        <w:jc w:val="both"/>
        <w:rPr>
          <w:rFonts w:ascii="Tahoma" w:hAnsi="Tahoma" w:cs="Tahoma"/>
          <w:i/>
          <w:sz w:val="16"/>
          <w:szCs w:val="16"/>
          <w:lang w:val="ru-RU"/>
        </w:rPr>
      </w:pPr>
      <w:r w:rsidRPr="00D94DF5">
        <w:rPr>
          <w:rFonts w:ascii="Tahoma" w:hAnsi="Tahoma" w:cs="Tahoma"/>
          <w:i/>
          <w:sz w:val="16"/>
          <w:szCs w:val="16"/>
          <w:lang w:val="ru-RU"/>
        </w:rPr>
        <w:t xml:space="preserve"> Об отмене решения Совета депутатов от 25.11.2013 года № 114 «Об установлении дополнительного основания признания безнадежными к взысканию недоимки по местным налогам, задолженности по пеням и штрафам по этим налогам».</w:t>
      </w:r>
    </w:p>
    <w:p w:rsidR="00D94DF5" w:rsidRPr="00D94DF5" w:rsidRDefault="00D94DF5" w:rsidP="00D94DF5">
      <w:pPr>
        <w:rPr>
          <w:rStyle w:val="postbody1"/>
          <w:rFonts w:ascii="Tahoma" w:hAnsi="Tahoma" w:cs="Tahoma"/>
          <w:i/>
          <w:sz w:val="16"/>
          <w:szCs w:val="16"/>
          <w:lang w:val="ru-RU"/>
        </w:rPr>
      </w:pPr>
    </w:p>
    <w:p w:rsidR="00D94DF5" w:rsidRPr="00D94DF5" w:rsidRDefault="00D94DF5" w:rsidP="00D94DF5">
      <w:pPr>
        <w:jc w:val="both"/>
        <w:rPr>
          <w:rFonts w:ascii="Tahoma" w:hAnsi="Tahoma" w:cs="Tahoma"/>
          <w:i/>
          <w:sz w:val="16"/>
          <w:szCs w:val="16"/>
          <w:lang w:val="ru-RU"/>
        </w:rPr>
      </w:pPr>
      <w:r w:rsidRPr="00D94DF5">
        <w:rPr>
          <w:rStyle w:val="postbody1"/>
          <w:rFonts w:ascii="Tahoma" w:hAnsi="Tahoma" w:cs="Tahoma"/>
          <w:i/>
          <w:sz w:val="16"/>
          <w:szCs w:val="16"/>
          <w:lang w:val="ru-RU"/>
        </w:rPr>
        <w:t xml:space="preserve">         </w:t>
      </w:r>
      <w:r w:rsidRPr="00D94DF5">
        <w:rPr>
          <w:rFonts w:ascii="Tahoma" w:hAnsi="Tahoma" w:cs="Tahoma"/>
          <w:i/>
          <w:sz w:val="16"/>
          <w:szCs w:val="16"/>
          <w:lang w:val="ru-RU"/>
        </w:rPr>
        <w:t>В целях приведения нормативных правовых актов администрации Чапаевского сельского поселения Красносельского муниципального района в соответствие  с пунктом 3 статьи 59  Налогового кодекса Российской Федерации.</w:t>
      </w:r>
    </w:p>
    <w:p w:rsidR="00D94DF5" w:rsidRPr="00D94DF5" w:rsidRDefault="00D94DF5" w:rsidP="00D94DF5">
      <w:pPr>
        <w:jc w:val="both"/>
        <w:rPr>
          <w:rFonts w:ascii="Tahoma" w:hAnsi="Tahoma" w:cs="Tahoma"/>
          <w:i/>
          <w:sz w:val="16"/>
          <w:szCs w:val="16"/>
          <w:lang w:val="ru-RU"/>
        </w:rPr>
      </w:pPr>
      <w:r w:rsidRPr="00D94DF5">
        <w:rPr>
          <w:rFonts w:ascii="Tahoma" w:hAnsi="Tahoma" w:cs="Tahoma"/>
          <w:i/>
          <w:sz w:val="16"/>
          <w:szCs w:val="16"/>
          <w:lang w:val="ru-RU"/>
        </w:rPr>
        <w:t xml:space="preserve">                                                              Совет депутатов РЕШИЛ:</w:t>
      </w:r>
    </w:p>
    <w:p w:rsidR="00D94DF5" w:rsidRPr="00D94DF5" w:rsidRDefault="00D94DF5" w:rsidP="00D94DF5">
      <w:pPr>
        <w:jc w:val="both"/>
        <w:rPr>
          <w:rFonts w:ascii="Tahoma" w:hAnsi="Tahoma" w:cs="Tahoma"/>
          <w:b/>
          <w:i/>
          <w:sz w:val="16"/>
          <w:szCs w:val="16"/>
          <w:lang w:val="ru-RU"/>
        </w:rPr>
      </w:pPr>
    </w:p>
    <w:p w:rsidR="00D94DF5" w:rsidRPr="00D15225" w:rsidRDefault="00D94DF5" w:rsidP="00D15225">
      <w:pPr>
        <w:pStyle w:val="af0"/>
        <w:rPr>
          <w:rFonts w:ascii="Tahoma" w:hAnsi="Tahoma" w:cs="Tahoma"/>
          <w:i/>
          <w:sz w:val="16"/>
          <w:szCs w:val="16"/>
          <w:lang w:val="ru-RU"/>
        </w:rPr>
      </w:pPr>
      <w:r w:rsidRPr="00D94DF5">
        <w:rPr>
          <w:lang w:val="ru-RU"/>
        </w:rPr>
        <w:lastRenderedPageBreak/>
        <w:t xml:space="preserve">        </w:t>
      </w:r>
      <w:r w:rsidRPr="00D15225">
        <w:rPr>
          <w:rFonts w:ascii="Tahoma" w:hAnsi="Tahoma" w:cs="Tahoma"/>
          <w:i/>
          <w:sz w:val="16"/>
          <w:szCs w:val="16"/>
          <w:lang w:val="ru-RU"/>
        </w:rPr>
        <w:t>1. Отменить   Решение Совета депутатов от 25.11.2013 года  № 114 «Об установлении дополнительного основания признания безнадежными к взысканию недоимки по местным налогам, задолженности по пеням и штрафам по этим налогам».</w:t>
      </w:r>
    </w:p>
    <w:p w:rsidR="00D94DF5" w:rsidRPr="00D15225" w:rsidRDefault="00D94DF5" w:rsidP="00D15225">
      <w:pPr>
        <w:pStyle w:val="af0"/>
        <w:rPr>
          <w:rFonts w:ascii="Tahoma" w:hAnsi="Tahoma" w:cs="Tahoma"/>
          <w:i/>
          <w:sz w:val="16"/>
          <w:szCs w:val="16"/>
          <w:lang w:val="ru-RU"/>
        </w:rPr>
      </w:pPr>
      <w:r w:rsidRPr="00D15225">
        <w:rPr>
          <w:rFonts w:ascii="Tahoma" w:hAnsi="Tahoma" w:cs="Tahoma"/>
          <w:i/>
          <w:sz w:val="16"/>
          <w:szCs w:val="16"/>
          <w:lang w:val="ru-RU"/>
        </w:rPr>
        <w:t xml:space="preserve">       2. Настоящее решение вступает в силу </w:t>
      </w:r>
      <w:r w:rsidRPr="00D15225">
        <w:rPr>
          <w:rFonts w:ascii="Tahoma" w:eastAsia="Calibri" w:hAnsi="Tahoma" w:cs="Tahoma"/>
          <w:i/>
          <w:sz w:val="16"/>
          <w:szCs w:val="16"/>
          <w:lang w:val="ru-RU"/>
        </w:rPr>
        <w:t>со дня его официального опубликования</w:t>
      </w:r>
      <w:r w:rsidRPr="00D15225">
        <w:rPr>
          <w:rFonts w:ascii="Tahoma" w:hAnsi="Tahoma" w:cs="Tahoma"/>
          <w:i/>
          <w:sz w:val="16"/>
          <w:szCs w:val="16"/>
          <w:lang w:val="ru-RU"/>
        </w:rPr>
        <w:t>.</w:t>
      </w:r>
    </w:p>
    <w:p w:rsidR="00D94DF5" w:rsidRPr="00D15225" w:rsidRDefault="00D15225" w:rsidP="00D15225">
      <w:pPr>
        <w:pStyle w:val="af0"/>
        <w:rPr>
          <w:rFonts w:ascii="Tahoma" w:hAnsi="Tahoma" w:cs="Tahoma"/>
          <w:i/>
          <w:sz w:val="16"/>
          <w:szCs w:val="16"/>
          <w:lang w:val="ru-RU"/>
        </w:rPr>
      </w:pPr>
      <w:r>
        <w:rPr>
          <w:rFonts w:ascii="Tahoma" w:hAnsi="Tahoma" w:cs="Tahoma"/>
          <w:i/>
          <w:sz w:val="16"/>
          <w:szCs w:val="16"/>
          <w:lang w:val="ru-RU"/>
        </w:rPr>
        <w:t xml:space="preserve">                                                             </w:t>
      </w:r>
      <w:r w:rsidR="00D94DF5" w:rsidRPr="00D15225">
        <w:rPr>
          <w:rFonts w:ascii="Tahoma" w:hAnsi="Tahoma" w:cs="Tahoma"/>
          <w:i/>
          <w:sz w:val="16"/>
          <w:szCs w:val="16"/>
          <w:lang w:val="ru-RU"/>
        </w:rPr>
        <w:t xml:space="preserve"> Глава поселения                                                   Г.А.Смирнова</w:t>
      </w:r>
    </w:p>
    <w:p w:rsidR="002D6E35" w:rsidRPr="00D15225" w:rsidRDefault="002D6E35" w:rsidP="00D15225">
      <w:pPr>
        <w:pStyle w:val="af0"/>
        <w:rPr>
          <w:rFonts w:ascii="Tahoma" w:hAnsi="Tahoma" w:cs="Tahoma"/>
          <w:i/>
          <w:sz w:val="16"/>
          <w:szCs w:val="16"/>
          <w:lang w:val="ru-RU"/>
        </w:rPr>
      </w:pPr>
    </w:p>
    <w:p w:rsidR="00B2425A" w:rsidRPr="00B2425A" w:rsidRDefault="00B2425A" w:rsidP="00B2425A">
      <w:pPr>
        <w:pStyle w:val="af0"/>
        <w:ind w:firstLine="567"/>
        <w:jc w:val="center"/>
        <w:rPr>
          <w:rFonts w:ascii="Tahoma" w:hAnsi="Tahoma" w:cs="Tahoma"/>
          <w:i/>
          <w:sz w:val="16"/>
          <w:szCs w:val="16"/>
          <w:lang w:val="ru-RU"/>
        </w:rPr>
      </w:pPr>
      <w:r w:rsidRPr="00B2425A">
        <w:rPr>
          <w:rFonts w:ascii="Tahoma" w:hAnsi="Tahoma" w:cs="Tahoma"/>
          <w:i/>
          <w:sz w:val="16"/>
          <w:szCs w:val="16"/>
          <w:lang w:val="ru-RU"/>
        </w:rPr>
        <w:t>Российская Федерация</w:t>
      </w:r>
    </w:p>
    <w:p w:rsidR="00B2425A" w:rsidRPr="00B2425A" w:rsidRDefault="00B2425A" w:rsidP="00B2425A">
      <w:pPr>
        <w:pStyle w:val="af0"/>
        <w:ind w:firstLine="567"/>
        <w:jc w:val="center"/>
        <w:rPr>
          <w:rFonts w:ascii="Tahoma" w:hAnsi="Tahoma" w:cs="Tahoma"/>
          <w:i/>
          <w:sz w:val="16"/>
          <w:szCs w:val="16"/>
          <w:lang w:val="ru-RU"/>
        </w:rPr>
      </w:pPr>
      <w:r w:rsidRPr="00B2425A">
        <w:rPr>
          <w:rFonts w:ascii="Tahoma" w:hAnsi="Tahoma" w:cs="Tahoma"/>
          <w:i/>
          <w:sz w:val="16"/>
          <w:szCs w:val="16"/>
          <w:lang w:val="ru-RU"/>
        </w:rPr>
        <w:t>Костромская область Красносельский муниципальный район</w:t>
      </w:r>
    </w:p>
    <w:p w:rsidR="00B2425A" w:rsidRPr="00B2425A" w:rsidRDefault="00B2425A" w:rsidP="00B2425A">
      <w:pPr>
        <w:pStyle w:val="af0"/>
        <w:ind w:firstLine="567"/>
        <w:jc w:val="center"/>
        <w:rPr>
          <w:rFonts w:ascii="Tahoma" w:hAnsi="Tahoma" w:cs="Tahoma"/>
          <w:i/>
          <w:sz w:val="16"/>
          <w:szCs w:val="16"/>
          <w:lang w:val="ru-RU"/>
        </w:rPr>
      </w:pPr>
      <w:r w:rsidRPr="00B2425A">
        <w:rPr>
          <w:rFonts w:ascii="Tahoma" w:hAnsi="Tahoma" w:cs="Tahoma"/>
          <w:i/>
          <w:sz w:val="16"/>
          <w:szCs w:val="16"/>
          <w:lang w:val="ru-RU"/>
        </w:rPr>
        <w:t>Совет депутатов Чапаевского сельского поселения</w:t>
      </w:r>
    </w:p>
    <w:p w:rsidR="00B2425A" w:rsidRPr="00B2425A" w:rsidRDefault="00B2425A" w:rsidP="00B2425A">
      <w:pPr>
        <w:pStyle w:val="af0"/>
        <w:ind w:firstLine="567"/>
        <w:rPr>
          <w:rFonts w:ascii="Tahoma" w:hAnsi="Tahoma" w:cs="Tahoma"/>
          <w:b/>
          <w:i/>
          <w:sz w:val="16"/>
          <w:szCs w:val="16"/>
          <w:lang w:val="ru-RU"/>
        </w:rPr>
      </w:pPr>
      <w:r w:rsidRPr="00B2425A">
        <w:rPr>
          <w:rFonts w:ascii="Tahoma" w:hAnsi="Tahoma" w:cs="Tahoma"/>
          <w:i/>
          <w:sz w:val="16"/>
          <w:szCs w:val="16"/>
          <w:lang w:val="ru-RU"/>
        </w:rPr>
        <w:t xml:space="preserve">                                                                 </w:t>
      </w:r>
      <w:r>
        <w:rPr>
          <w:rFonts w:ascii="Tahoma" w:hAnsi="Tahoma" w:cs="Tahoma"/>
          <w:i/>
          <w:sz w:val="16"/>
          <w:szCs w:val="16"/>
          <w:lang w:val="ru-RU"/>
        </w:rPr>
        <w:t xml:space="preserve">                              </w:t>
      </w:r>
      <w:r w:rsidRPr="00B2425A">
        <w:rPr>
          <w:rFonts w:ascii="Tahoma" w:hAnsi="Tahoma" w:cs="Tahoma"/>
          <w:i/>
          <w:sz w:val="16"/>
          <w:szCs w:val="16"/>
          <w:lang w:val="ru-RU"/>
        </w:rPr>
        <w:t xml:space="preserve"> </w:t>
      </w:r>
      <w:r w:rsidRPr="00B2425A">
        <w:rPr>
          <w:rFonts w:ascii="Tahoma" w:hAnsi="Tahoma" w:cs="Tahoma"/>
          <w:b/>
          <w:i/>
          <w:sz w:val="16"/>
          <w:szCs w:val="16"/>
          <w:lang w:val="ru-RU"/>
        </w:rPr>
        <w:t>РЕШЕНИЕ</w:t>
      </w:r>
    </w:p>
    <w:p w:rsidR="00B2425A" w:rsidRPr="00B2425A" w:rsidRDefault="00B2425A" w:rsidP="00B2425A">
      <w:pPr>
        <w:pStyle w:val="af0"/>
        <w:ind w:firstLine="567"/>
        <w:rPr>
          <w:rFonts w:ascii="Tahoma" w:hAnsi="Tahoma" w:cs="Tahoma"/>
          <w:i/>
          <w:sz w:val="16"/>
          <w:szCs w:val="16"/>
          <w:lang w:val="ru-RU"/>
        </w:rPr>
      </w:pPr>
      <w:r w:rsidRPr="00B2425A">
        <w:rPr>
          <w:rFonts w:ascii="Tahoma" w:hAnsi="Tahoma" w:cs="Tahoma"/>
          <w:i/>
          <w:sz w:val="16"/>
          <w:szCs w:val="16"/>
          <w:lang w:val="ru-RU"/>
        </w:rPr>
        <w:t xml:space="preserve">  </w:t>
      </w:r>
      <w:r>
        <w:rPr>
          <w:rFonts w:ascii="Tahoma" w:hAnsi="Tahoma" w:cs="Tahoma"/>
          <w:i/>
          <w:sz w:val="16"/>
          <w:szCs w:val="16"/>
          <w:lang w:val="ru-RU"/>
        </w:rPr>
        <w:t xml:space="preserve">                </w:t>
      </w:r>
      <w:r w:rsidRPr="00B2425A">
        <w:rPr>
          <w:rFonts w:ascii="Tahoma" w:hAnsi="Tahoma" w:cs="Tahoma"/>
          <w:i/>
          <w:sz w:val="16"/>
          <w:szCs w:val="16"/>
          <w:lang w:val="ru-RU"/>
        </w:rPr>
        <w:t>от   23  декабря   2013   года                                                                           №  120</w:t>
      </w:r>
    </w:p>
    <w:p w:rsidR="00B2425A" w:rsidRPr="00B2425A" w:rsidRDefault="00B2425A" w:rsidP="00B2425A">
      <w:pPr>
        <w:pStyle w:val="af0"/>
        <w:ind w:firstLine="567"/>
        <w:jc w:val="center"/>
        <w:rPr>
          <w:rFonts w:ascii="Tahoma" w:hAnsi="Tahoma" w:cs="Tahoma"/>
          <w:i/>
          <w:sz w:val="16"/>
          <w:szCs w:val="16"/>
          <w:lang w:val="ru-RU"/>
        </w:rPr>
      </w:pPr>
      <w:r w:rsidRPr="00B2425A">
        <w:rPr>
          <w:rFonts w:ascii="Tahoma" w:hAnsi="Tahoma" w:cs="Tahoma"/>
          <w:i/>
          <w:sz w:val="16"/>
          <w:szCs w:val="16"/>
          <w:lang w:val="ru-RU"/>
        </w:rPr>
        <w:t>Об установлении дополнительных оснований признания безнадежными к взысканию и списания недоимки и задолженности по пеням, штрафам и процентам по местным налогам.</w:t>
      </w:r>
    </w:p>
    <w:p w:rsidR="00B2425A" w:rsidRPr="00B2425A" w:rsidRDefault="00B2425A" w:rsidP="00B2425A">
      <w:pPr>
        <w:pStyle w:val="af0"/>
        <w:ind w:firstLine="567"/>
        <w:rPr>
          <w:rStyle w:val="postbody1"/>
          <w:rFonts w:ascii="Tahoma" w:hAnsi="Tahoma" w:cs="Tahoma"/>
          <w:i/>
          <w:sz w:val="16"/>
          <w:szCs w:val="16"/>
          <w:lang w:val="ru-RU"/>
        </w:rPr>
      </w:pPr>
    </w:p>
    <w:p w:rsidR="00B2425A" w:rsidRPr="00B2425A" w:rsidRDefault="00B2425A" w:rsidP="00B2425A">
      <w:pPr>
        <w:pStyle w:val="af0"/>
        <w:ind w:firstLine="567"/>
        <w:rPr>
          <w:rFonts w:ascii="Tahoma" w:hAnsi="Tahoma" w:cs="Tahoma"/>
          <w:i/>
          <w:sz w:val="16"/>
          <w:szCs w:val="16"/>
          <w:lang w:val="ru-RU"/>
        </w:rPr>
      </w:pPr>
      <w:r w:rsidRPr="00B2425A">
        <w:rPr>
          <w:rStyle w:val="postbody1"/>
          <w:rFonts w:ascii="Tahoma" w:hAnsi="Tahoma" w:cs="Tahoma"/>
          <w:i/>
          <w:sz w:val="16"/>
          <w:szCs w:val="16"/>
          <w:lang w:val="ru-RU"/>
        </w:rPr>
        <w:t>В соответствии с пунктом с пунктом 3 статьи 59  Налогового кодекса Российской Федерации, на основании приказа Федеральной налоговой службы Российской Федерации от 19.08.2010 № ЯК-7-8/393@  «Об утверждении Порядка списания недоимки и задолженности по пеням, штрафам и процентам, признанных безнадежными к взысканию и Перечня документов, подтверждающих обстоятельства признания безнадежными к взысканию недоимки, задолженности по пеням, штрафам и процентам»</w:t>
      </w:r>
    </w:p>
    <w:p w:rsidR="00B2425A" w:rsidRPr="00B2425A" w:rsidRDefault="00B2425A" w:rsidP="00B2425A">
      <w:pPr>
        <w:pStyle w:val="af0"/>
        <w:ind w:firstLine="567"/>
        <w:rPr>
          <w:rFonts w:ascii="Tahoma" w:hAnsi="Tahoma" w:cs="Tahoma"/>
          <w:i/>
          <w:sz w:val="16"/>
          <w:szCs w:val="16"/>
          <w:lang w:val="ru-RU"/>
        </w:rPr>
      </w:pPr>
      <w:r w:rsidRPr="00B2425A">
        <w:rPr>
          <w:rFonts w:ascii="Tahoma" w:hAnsi="Tahoma" w:cs="Tahoma"/>
          <w:i/>
          <w:sz w:val="16"/>
          <w:szCs w:val="16"/>
          <w:lang w:val="ru-RU"/>
        </w:rPr>
        <w:t xml:space="preserve">                                                              Совет депутатов РЕШИЛ:</w:t>
      </w:r>
    </w:p>
    <w:p w:rsidR="00B2425A" w:rsidRPr="00B2425A" w:rsidRDefault="00B2425A" w:rsidP="00B2425A">
      <w:pPr>
        <w:pStyle w:val="af0"/>
        <w:ind w:firstLine="567"/>
        <w:rPr>
          <w:rFonts w:ascii="Tahoma" w:hAnsi="Tahoma" w:cs="Tahoma"/>
          <w:i/>
          <w:sz w:val="16"/>
          <w:szCs w:val="16"/>
          <w:lang w:val="ru-RU"/>
        </w:rPr>
      </w:pPr>
      <w:r>
        <w:rPr>
          <w:rFonts w:ascii="Tahoma" w:hAnsi="Tahoma" w:cs="Tahoma"/>
          <w:i/>
          <w:sz w:val="16"/>
          <w:szCs w:val="16"/>
          <w:lang w:val="ru-RU"/>
        </w:rPr>
        <w:t>1.</w:t>
      </w:r>
      <w:r w:rsidRPr="00B2425A">
        <w:rPr>
          <w:rFonts w:ascii="Tahoma" w:hAnsi="Tahoma" w:cs="Tahoma"/>
          <w:i/>
          <w:sz w:val="16"/>
          <w:szCs w:val="16"/>
          <w:lang w:val="ru-RU"/>
        </w:rPr>
        <w:t>Установить дополнительные основания признания безнадежными к взысканию и списания недоимки и задолженности по пеням, штрафам и процентам по местным налогам, в следующих случаях:</w:t>
      </w:r>
    </w:p>
    <w:p w:rsidR="00B2425A" w:rsidRPr="00B2425A" w:rsidRDefault="00B2425A" w:rsidP="00B2425A">
      <w:pPr>
        <w:pStyle w:val="af0"/>
        <w:ind w:firstLine="567"/>
        <w:rPr>
          <w:rFonts w:ascii="Tahoma" w:hAnsi="Tahoma" w:cs="Tahoma"/>
          <w:i/>
          <w:sz w:val="16"/>
          <w:szCs w:val="16"/>
          <w:lang w:val="ru-RU"/>
        </w:rPr>
      </w:pPr>
      <w:r w:rsidRPr="00B2425A">
        <w:rPr>
          <w:rFonts w:ascii="Tahoma" w:hAnsi="Tahoma" w:cs="Tahoma"/>
          <w:i/>
          <w:sz w:val="16"/>
          <w:szCs w:val="16"/>
          <w:lang w:val="ru-RU"/>
        </w:rPr>
        <w:t>наличие задолженности по отменным налогам (со дня отмены которых прошло более трех лет), по налогоплательщикам, не находящимся в процедуре банкротства и не воспользовавшихся правом на реструктуризацию задолженности;</w:t>
      </w:r>
    </w:p>
    <w:p w:rsidR="00B2425A" w:rsidRPr="00B2425A" w:rsidRDefault="00B2425A" w:rsidP="00B2425A">
      <w:pPr>
        <w:pStyle w:val="af0"/>
        <w:ind w:firstLine="567"/>
        <w:rPr>
          <w:rFonts w:ascii="Tahoma" w:hAnsi="Tahoma" w:cs="Tahoma"/>
          <w:i/>
          <w:sz w:val="16"/>
          <w:szCs w:val="16"/>
          <w:lang w:val="ru-RU"/>
        </w:rPr>
      </w:pPr>
      <w:r w:rsidRPr="00B2425A">
        <w:rPr>
          <w:rFonts w:ascii="Tahoma" w:hAnsi="Tahoma" w:cs="Tahoma"/>
          <w:i/>
          <w:sz w:val="16"/>
          <w:szCs w:val="16"/>
          <w:lang w:val="ru-RU"/>
        </w:rPr>
        <w:t>наличие задолженности у умерших физических лиц, либо у лиц, объявленных умершими в установленном федеральным законодательством порядке, в случае не наследования имущества по истечении трех лет;</w:t>
      </w:r>
    </w:p>
    <w:p w:rsidR="00B2425A" w:rsidRPr="00B2425A" w:rsidRDefault="00B2425A" w:rsidP="00B2425A">
      <w:pPr>
        <w:pStyle w:val="af0"/>
        <w:ind w:firstLine="567"/>
        <w:rPr>
          <w:rFonts w:ascii="Tahoma" w:hAnsi="Tahoma" w:cs="Tahoma"/>
          <w:i/>
          <w:sz w:val="16"/>
          <w:szCs w:val="16"/>
          <w:lang w:val="ru-RU"/>
        </w:rPr>
      </w:pPr>
      <w:r w:rsidRPr="00B2425A">
        <w:rPr>
          <w:rFonts w:ascii="Tahoma" w:hAnsi="Tahoma" w:cs="Tahoma"/>
          <w:i/>
          <w:sz w:val="16"/>
          <w:szCs w:val="16"/>
          <w:lang w:val="ru-RU"/>
        </w:rPr>
        <w:t>наличие задолженности, принудительное взыскание которой по исполнительным документам невозможно по основаниям, предусмотренным пунктом 3, 4 части 1 статьи 46 Федерального закона от 02.10.2007  № 229-ФЗ «Об исполнительном производстве», по истечении предельного срока, установленного законодательством для предъявления исполнительных листов, судебных приказов.</w:t>
      </w:r>
    </w:p>
    <w:p w:rsidR="00B2425A" w:rsidRPr="00B2425A" w:rsidRDefault="00B2425A" w:rsidP="00B2425A">
      <w:pPr>
        <w:pStyle w:val="af0"/>
        <w:ind w:firstLine="567"/>
        <w:rPr>
          <w:rFonts w:ascii="Tahoma" w:hAnsi="Tahoma" w:cs="Tahoma"/>
          <w:i/>
          <w:sz w:val="16"/>
          <w:szCs w:val="16"/>
          <w:lang w:val="ru-RU"/>
        </w:rPr>
      </w:pPr>
      <w:r>
        <w:rPr>
          <w:rFonts w:ascii="Tahoma" w:hAnsi="Tahoma" w:cs="Tahoma"/>
          <w:i/>
          <w:sz w:val="16"/>
          <w:szCs w:val="16"/>
          <w:lang w:val="ru-RU"/>
        </w:rPr>
        <w:t xml:space="preserve">2. </w:t>
      </w:r>
      <w:r w:rsidRPr="00B2425A">
        <w:rPr>
          <w:rFonts w:ascii="Tahoma" w:hAnsi="Tahoma" w:cs="Tahoma"/>
          <w:i/>
          <w:sz w:val="16"/>
          <w:szCs w:val="16"/>
          <w:lang w:val="ru-RU"/>
        </w:rPr>
        <w:t>Утвердить порядок признания безнадежными к взысканию и списания недоимки и задолженности по пеням, штрафам и процентам по местным налогам с указанием перечня документов, при наличии которых принимается решение о признании недоимки и задолженности по пеням, штрафам и процентам по местным налогам и сборам безнадежной к взысканию и ее списание (Приложение).</w:t>
      </w:r>
    </w:p>
    <w:p w:rsidR="00B2425A" w:rsidRPr="00B2425A" w:rsidRDefault="00B2425A" w:rsidP="00B2425A">
      <w:pPr>
        <w:pStyle w:val="af0"/>
        <w:ind w:firstLine="567"/>
        <w:rPr>
          <w:rFonts w:ascii="Tahoma" w:hAnsi="Tahoma" w:cs="Tahoma"/>
          <w:i/>
          <w:sz w:val="16"/>
          <w:szCs w:val="16"/>
          <w:lang w:val="ru-RU"/>
        </w:rPr>
      </w:pPr>
      <w:r>
        <w:rPr>
          <w:rFonts w:ascii="Tahoma" w:hAnsi="Tahoma" w:cs="Tahoma"/>
          <w:i/>
          <w:sz w:val="16"/>
          <w:szCs w:val="16"/>
          <w:lang w:val="ru-RU"/>
        </w:rPr>
        <w:t xml:space="preserve">3. </w:t>
      </w:r>
      <w:r w:rsidRPr="00B2425A">
        <w:rPr>
          <w:rFonts w:ascii="Tahoma" w:hAnsi="Tahoma" w:cs="Tahoma"/>
          <w:i/>
          <w:sz w:val="16"/>
          <w:szCs w:val="16"/>
          <w:lang w:val="ru-RU"/>
        </w:rPr>
        <w:t>Направить настоящее Решение в Межрайонную ИФНС № 7 по Костромской области для принятия решения о списании недоимки и задолженности по пеням, штрафам и процентам по местным налогам.</w:t>
      </w:r>
    </w:p>
    <w:p w:rsidR="00B2425A" w:rsidRPr="00B2425A" w:rsidRDefault="00B2425A" w:rsidP="00B2425A">
      <w:pPr>
        <w:pStyle w:val="af0"/>
        <w:ind w:firstLine="567"/>
        <w:rPr>
          <w:rFonts w:ascii="Tahoma" w:hAnsi="Tahoma" w:cs="Tahoma"/>
          <w:i/>
          <w:sz w:val="16"/>
          <w:szCs w:val="16"/>
          <w:lang w:val="ru-RU"/>
        </w:rPr>
      </w:pPr>
      <w:r>
        <w:rPr>
          <w:rFonts w:ascii="Tahoma" w:hAnsi="Tahoma" w:cs="Tahoma"/>
          <w:i/>
          <w:sz w:val="16"/>
          <w:szCs w:val="16"/>
          <w:lang w:val="ru-RU"/>
        </w:rPr>
        <w:t xml:space="preserve">4. </w:t>
      </w:r>
      <w:r w:rsidRPr="00B2425A">
        <w:rPr>
          <w:rFonts w:ascii="Tahoma" w:hAnsi="Tahoma" w:cs="Tahoma"/>
          <w:i/>
          <w:sz w:val="16"/>
          <w:szCs w:val="16"/>
          <w:lang w:val="ru-RU"/>
        </w:rPr>
        <w:t>Направить настоящее решение для подписания и официального опубликования главе поселения Г.А.Смирновой.</w:t>
      </w:r>
    </w:p>
    <w:p w:rsidR="00B2425A" w:rsidRPr="00B2425A" w:rsidRDefault="00B2425A" w:rsidP="00B2425A">
      <w:pPr>
        <w:pStyle w:val="af0"/>
        <w:ind w:firstLine="567"/>
        <w:rPr>
          <w:rFonts w:ascii="Tahoma" w:hAnsi="Tahoma" w:cs="Tahoma"/>
          <w:i/>
          <w:sz w:val="16"/>
          <w:szCs w:val="16"/>
          <w:lang w:val="ru-RU"/>
        </w:rPr>
      </w:pPr>
      <w:r>
        <w:rPr>
          <w:rFonts w:ascii="Tahoma" w:hAnsi="Tahoma" w:cs="Tahoma"/>
          <w:i/>
          <w:sz w:val="16"/>
          <w:szCs w:val="16"/>
          <w:lang w:val="ru-RU"/>
        </w:rPr>
        <w:t xml:space="preserve">5. </w:t>
      </w:r>
      <w:r w:rsidRPr="00B2425A">
        <w:rPr>
          <w:rFonts w:ascii="Tahoma" w:hAnsi="Tahoma" w:cs="Tahoma"/>
          <w:i/>
          <w:sz w:val="16"/>
          <w:szCs w:val="16"/>
          <w:lang w:val="ru-RU"/>
        </w:rPr>
        <w:t xml:space="preserve">Настоящее решение вступает в силу через один месяц </w:t>
      </w:r>
      <w:r w:rsidRPr="00B2425A">
        <w:rPr>
          <w:rFonts w:ascii="Tahoma" w:eastAsia="Calibri" w:hAnsi="Tahoma" w:cs="Tahoma"/>
          <w:i/>
          <w:sz w:val="16"/>
          <w:szCs w:val="16"/>
          <w:lang w:val="ru-RU"/>
        </w:rPr>
        <w:t>со дня его официального опубликования</w:t>
      </w:r>
      <w:r w:rsidRPr="00B2425A">
        <w:rPr>
          <w:rFonts w:ascii="Tahoma" w:hAnsi="Tahoma" w:cs="Tahoma"/>
          <w:i/>
          <w:sz w:val="16"/>
          <w:szCs w:val="16"/>
          <w:lang w:val="ru-RU"/>
        </w:rPr>
        <w:t>.</w:t>
      </w:r>
    </w:p>
    <w:p w:rsidR="00B2425A" w:rsidRPr="00B2425A" w:rsidRDefault="00B2425A" w:rsidP="00B2425A">
      <w:pPr>
        <w:pStyle w:val="af0"/>
        <w:ind w:firstLine="567"/>
        <w:rPr>
          <w:rFonts w:ascii="Tahoma" w:hAnsi="Tahoma" w:cs="Tahoma"/>
          <w:i/>
          <w:sz w:val="16"/>
          <w:szCs w:val="16"/>
          <w:lang w:val="ru-RU"/>
        </w:rPr>
      </w:pPr>
      <w:r w:rsidRPr="00B2425A">
        <w:rPr>
          <w:rFonts w:ascii="Tahoma" w:hAnsi="Tahoma" w:cs="Tahoma"/>
          <w:i/>
          <w:sz w:val="16"/>
          <w:szCs w:val="16"/>
          <w:lang w:val="ru-RU"/>
        </w:rPr>
        <w:t xml:space="preserve">                    </w:t>
      </w:r>
      <w:r>
        <w:rPr>
          <w:rFonts w:ascii="Tahoma" w:hAnsi="Tahoma" w:cs="Tahoma"/>
          <w:i/>
          <w:sz w:val="16"/>
          <w:szCs w:val="16"/>
          <w:lang w:val="ru-RU"/>
        </w:rPr>
        <w:t xml:space="preserve">          </w:t>
      </w:r>
      <w:r w:rsidRPr="00B2425A">
        <w:rPr>
          <w:rFonts w:ascii="Tahoma" w:hAnsi="Tahoma" w:cs="Tahoma"/>
          <w:i/>
          <w:sz w:val="16"/>
          <w:szCs w:val="16"/>
          <w:lang w:val="ru-RU"/>
        </w:rPr>
        <w:t xml:space="preserve">  Глава поселения                                                   Г.А.Смирнова.</w:t>
      </w:r>
    </w:p>
    <w:p w:rsidR="00B2425A" w:rsidRPr="00B2425A" w:rsidRDefault="00B2425A" w:rsidP="00B2425A">
      <w:pPr>
        <w:pStyle w:val="af0"/>
        <w:ind w:firstLine="567"/>
        <w:jc w:val="right"/>
        <w:rPr>
          <w:rFonts w:ascii="Tahoma" w:hAnsi="Tahoma" w:cs="Tahoma"/>
          <w:b/>
          <w:bCs/>
          <w:i/>
          <w:sz w:val="16"/>
          <w:szCs w:val="16"/>
          <w:lang w:val="ru-RU"/>
        </w:rPr>
      </w:pPr>
      <w:r w:rsidRPr="00B2425A">
        <w:rPr>
          <w:rFonts w:ascii="Tahoma" w:hAnsi="Tahoma" w:cs="Tahoma"/>
          <w:i/>
          <w:sz w:val="16"/>
          <w:szCs w:val="16"/>
          <w:lang w:val="ru-RU"/>
        </w:rPr>
        <w:t xml:space="preserve">                                                                                               Приложение  </w:t>
      </w:r>
    </w:p>
    <w:p w:rsidR="00B2425A" w:rsidRPr="00B2425A" w:rsidRDefault="00B2425A" w:rsidP="00B2425A">
      <w:pPr>
        <w:pStyle w:val="af0"/>
        <w:ind w:firstLine="567"/>
        <w:jc w:val="right"/>
        <w:rPr>
          <w:rFonts w:ascii="Tahoma" w:hAnsi="Tahoma" w:cs="Tahoma"/>
          <w:b/>
          <w:bCs/>
          <w:i/>
          <w:sz w:val="16"/>
          <w:szCs w:val="16"/>
          <w:lang w:val="ru-RU"/>
        </w:rPr>
      </w:pPr>
      <w:r w:rsidRPr="00B2425A">
        <w:rPr>
          <w:rFonts w:ascii="Tahoma" w:hAnsi="Tahoma" w:cs="Tahoma"/>
          <w:i/>
          <w:sz w:val="16"/>
          <w:szCs w:val="16"/>
          <w:lang w:val="ru-RU"/>
        </w:rPr>
        <w:t>к  решению Совета депутатов Чапаевского</w:t>
      </w:r>
    </w:p>
    <w:p w:rsidR="00B2425A" w:rsidRPr="00B2425A" w:rsidRDefault="00B2425A" w:rsidP="00B2425A">
      <w:pPr>
        <w:pStyle w:val="af0"/>
        <w:ind w:firstLine="567"/>
        <w:jc w:val="right"/>
        <w:rPr>
          <w:rFonts w:ascii="Tahoma" w:hAnsi="Tahoma" w:cs="Tahoma"/>
          <w:b/>
          <w:bCs/>
          <w:i/>
          <w:sz w:val="16"/>
          <w:szCs w:val="16"/>
          <w:lang w:val="ru-RU"/>
        </w:rPr>
      </w:pPr>
      <w:r w:rsidRPr="00B2425A">
        <w:rPr>
          <w:rFonts w:ascii="Tahoma" w:hAnsi="Tahoma" w:cs="Tahoma"/>
          <w:i/>
          <w:sz w:val="16"/>
          <w:szCs w:val="16"/>
          <w:lang w:val="ru-RU"/>
        </w:rPr>
        <w:t>сельского поселения Красносельского                                                                                                                                                                                                                                                          муниципального района Костромской области</w:t>
      </w:r>
    </w:p>
    <w:p w:rsidR="00B2425A" w:rsidRPr="00B2425A" w:rsidRDefault="00B2425A" w:rsidP="00B2425A">
      <w:pPr>
        <w:pStyle w:val="af0"/>
        <w:ind w:firstLine="567"/>
        <w:jc w:val="right"/>
        <w:rPr>
          <w:rFonts w:ascii="Tahoma" w:hAnsi="Tahoma" w:cs="Tahoma"/>
          <w:b/>
          <w:bCs/>
          <w:i/>
          <w:sz w:val="16"/>
          <w:szCs w:val="16"/>
          <w:lang w:val="ru-RU"/>
        </w:rPr>
      </w:pPr>
      <w:r w:rsidRPr="00B2425A">
        <w:rPr>
          <w:rFonts w:ascii="Tahoma" w:hAnsi="Tahoma" w:cs="Tahoma"/>
          <w:i/>
          <w:sz w:val="16"/>
          <w:szCs w:val="16"/>
          <w:lang w:val="ru-RU"/>
        </w:rPr>
        <w:t xml:space="preserve">                                                                            от  23 декабря 2013 года № 120</w:t>
      </w:r>
    </w:p>
    <w:p w:rsidR="00B2425A" w:rsidRPr="00B2425A" w:rsidRDefault="00B2425A" w:rsidP="00B2425A">
      <w:pPr>
        <w:pStyle w:val="af0"/>
        <w:ind w:firstLine="567"/>
        <w:jc w:val="both"/>
        <w:rPr>
          <w:rFonts w:ascii="Tahoma" w:hAnsi="Tahoma" w:cs="Tahoma"/>
          <w:bCs/>
          <w:i/>
          <w:sz w:val="16"/>
          <w:szCs w:val="16"/>
          <w:lang w:val="ru-RU"/>
        </w:rPr>
      </w:pPr>
      <w:r w:rsidRPr="00B2425A">
        <w:rPr>
          <w:rFonts w:ascii="Tahoma" w:hAnsi="Tahoma" w:cs="Tahoma"/>
          <w:i/>
          <w:sz w:val="16"/>
          <w:szCs w:val="16"/>
          <w:lang w:val="ru-RU"/>
        </w:rPr>
        <w:t>Порядок</w:t>
      </w:r>
      <w:r>
        <w:rPr>
          <w:rFonts w:ascii="Tahoma" w:hAnsi="Tahoma" w:cs="Tahoma"/>
          <w:bCs/>
          <w:i/>
          <w:sz w:val="16"/>
          <w:szCs w:val="16"/>
          <w:lang w:val="ru-RU"/>
        </w:rPr>
        <w:t xml:space="preserve"> </w:t>
      </w:r>
      <w:r w:rsidRPr="00B2425A">
        <w:rPr>
          <w:rFonts w:ascii="Tahoma" w:hAnsi="Tahoma" w:cs="Tahoma"/>
          <w:i/>
          <w:sz w:val="16"/>
          <w:szCs w:val="16"/>
          <w:lang w:val="ru-RU"/>
        </w:rPr>
        <w:t>признания безнадежными к взысканию и списания недоимки и задолженности по пеням, штрафам и процентам по местным налогам.</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1.Настоящий порядок разработан в целях признания безнадежными к взысканию недоимки по местным налогам и сборам (в том числе отмененным), задолженности по пеням, штрафам и процентам по этим налогам (далее - задолженность).</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2.Порядок признания безнадежной к взысканию задолженности разработан на основании пункта 3 статьи 59 Налогового кодекса Российской Федерации.</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3.Решение о признании задолженности безнадежной к взысканию и ее списании принимается руководителем налогового органа по месту учета налогоплательщика, по месту нахождения организации или месту жительства физического лица на основании пункта 2 статьи 59 Налогового кодекса РФ по основаниям , установленным Решением Совета депутатов от  23.12.2013 года  № 120.</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4.Документами, подтверждающими обстоятельства признания задолженности являются, в случае:</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4.1. Наличия задолженности по отмененным налогам (со дня отмены которых прошло более трех лет, по налогоплательщикам, не находящимся в процедуре банкротства  и не воспользовавшихся правом на реструктуризацию задолженности:</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 копия нормативного правового акта о прекращении действия местного налога;</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 справка налогового органа по месту учета налогоплательщика о суммах недоимки и задолженности по пеням штрафам и процентам.</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4.2.Наличия задолженности у умерших физических лиц, либо у лиц, объявленных умершими в установленном федеральным законодательством порядке, в случае не наследования имущества по истечении трех лет:</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 выписка из Единого государственного реестра налогоплательщиков с указанием даты смерти и реквизитов документа о смерти;</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 справка нотариуса об отсутствии заявлений о принятии наследства, открывшегося  после смерти физического лица, имевшего на дату смерти недоимки и задолженности по пеням, штрафам и процентам;</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 справка налогового органа по месту жительства (месту нахождения имущества) физического лица о суммах недоимки и задолженности по пеням, штрафам и процентам.</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4.3.Наличия задолженности, принудительное взыскание которой по исполнительным документам по основаниям, предусмотренным пунктами 3,4 части 1 статьи 46 Федерального закона от 02.10.2007 № 229-ФЗ «Об исполнительном производстве» по истечении предельного срока, установленного законодательством для предъявления исполнительных листов, судебных приказов:</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 копия постановления судебного пристава-исполнителя об окончании исполнительного производства в связи с невозможностью взыскания задолженности;</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 xml:space="preserve">- справка налогового органа по месту учета налогоплательщика о суммах недоимки задолженности по пеням, штрафам и процентам. </w:t>
      </w:r>
    </w:p>
    <w:p w:rsidR="00B2425A" w:rsidRPr="00B2425A" w:rsidRDefault="00B2425A" w:rsidP="00B2425A">
      <w:pPr>
        <w:pStyle w:val="af0"/>
        <w:ind w:firstLine="567"/>
        <w:jc w:val="both"/>
        <w:rPr>
          <w:rFonts w:ascii="Tahoma" w:hAnsi="Tahoma" w:cs="Tahoma"/>
          <w:b/>
          <w:bCs/>
          <w:i/>
          <w:sz w:val="16"/>
          <w:szCs w:val="16"/>
          <w:lang w:val="ru-RU"/>
        </w:rPr>
      </w:pPr>
      <w:r w:rsidRPr="00B2425A">
        <w:rPr>
          <w:rFonts w:ascii="Tahoma" w:hAnsi="Tahoma" w:cs="Tahoma"/>
          <w:i/>
          <w:sz w:val="16"/>
          <w:szCs w:val="16"/>
          <w:lang w:val="ru-RU"/>
        </w:rPr>
        <w:t>5.Межрайонная инспекция Федеральной налоговой службы № 7 по Костромской области списывает задолженность и не позднее десяти дней с момента проведения списания в налоговом информационном ресурсе инспекции, направляет сведения о списании безнадежных к взысканию недоимки и задолженности по пеням, штрафам и процентам, в финансовое управление администрации Красносельского муниципального района Костромской области.</w:t>
      </w:r>
    </w:p>
    <w:p w:rsidR="00B2425A" w:rsidRPr="00BE32FA" w:rsidRDefault="00B2425A" w:rsidP="00B2425A">
      <w:pPr>
        <w:rPr>
          <w:rFonts w:ascii="Tahoma" w:hAnsi="Tahoma" w:cs="Tahoma"/>
          <w:i/>
          <w:sz w:val="16"/>
          <w:szCs w:val="16"/>
          <w:lang w:val="ru-RU"/>
        </w:rPr>
      </w:pP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lastRenderedPageBreak/>
        <w:t>Российская Федерация</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Костромская область Красносельский муниципальный район</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Совет депутатов  Чапаевского сельского поселения</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РЕШЕНИЕ</w:t>
      </w:r>
    </w:p>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От « 29  » декабря 2013 года                                                                                  № 122</w:t>
      </w:r>
    </w:p>
    <w:p w:rsidR="00B2425A" w:rsidRPr="00B2425A" w:rsidRDefault="00B2425A" w:rsidP="00B2425A">
      <w:pPr>
        <w:ind w:right="849"/>
        <w:jc w:val="center"/>
        <w:rPr>
          <w:rFonts w:ascii="Tahoma" w:hAnsi="Tahoma" w:cs="Tahoma"/>
          <w:i/>
          <w:sz w:val="16"/>
          <w:szCs w:val="16"/>
          <w:lang w:val="ru-RU"/>
        </w:rPr>
      </w:pPr>
      <w:r w:rsidRPr="00B2425A">
        <w:rPr>
          <w:rFonts w:ascii="Tahoma" w:hAnsi="Tahoma" w:cs="Tahoma"/>
          <w:i/>
          <w:sz w:val="16"/>
          <w:szCs w:val="16"/>
          <w:lang w:val="ru-RU"/>
        </w:rPr>
        <w:t xml:space="preserve">О принятии бюджета Чапаевского сельского поселения Красносельского муниципального района Костромской области </w:t>
      </w:r>
      <w:r>
        <w:rPr>
          <w:rFonts w:ascii="Tahoma" w:hAnsi="Tahoma" w:cs="Tahoma"/>
          <w:i/>
          <w:sz w:val="16"/>
          <w:szCs w:val="16"/>
          <w:lang w:val="ru-RU"/>
        </w:rPr>
        <w:t xml:space="preserve">на </w:t>
      </w:r>
      <w:r w:rsidRPr="00B2425A">
        <w:rPr>
          <w:rFonts w:ascii="Tahoma" w:hAnsi="Tahoma" w:cs="Tahoma"/>
          <w:i/>
          <w:sz w:val="16"/>
          <w:szCs w:val="16"/>
          <w:lang w:val="ru-RU"/>
        </w:rPr>
        <w:t>2014год</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1.Утвердить  основные характеристики бюджета Чапаевского сельского поселения Красносельского муниципального района Костромской области на 2014 год по расходам в сумме 4479900 рублей, по доходам 4204600 рублей , в том числе объем безвозмездных поступлений 1451600 рублей.</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2.Установить предельный размер дефицита местного бюджета на 2014 год в сумме275300 рублей или 10% от доходов бюджета Чапаевского сельского поселения Красносельского муниципального района Костромской области на 2014 год без учета финансовой помощи от бюджетов других уровней.</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3.Утвердить   перечень   главных администраторов поступлений в бюджет Чапаевского сельского поселения Красносельского муниципального района Костромской области, осуществляющих в пределах возложенных на них полномочий, контроль за правильностью начисления, полнотой и своевременностью уплаты, начисление,  учет,  взыскания принятия решений о возврате излишне уплаченных (взысканных) обязательных платежей в бюджет пеней и штрафов по ним согласно приложения 1 к настоящему решению.</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4. Утвердить перечень главных администраторов источников финансирования дефицита бюджета Чапаевского сельского поселения Красносельского муниципального района Костромской области согласно приложения 2 к настоящему решению.</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5.Установить, что доходы бюджета Чапаевского сельского поселения Красносельского муниципального района Костромской области  с 1 января 2014 года формируются  в соответствии с Бюджетным Кодексом Российской Федерации, законом Костромской области «Межбюджетных отношениях. В Костромской области», Федеральным законом «О федеральном бюджете на 2014 год и на плановый период 2015 и 2016годов» за счет:</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-федеральных, региональных  и местных налогов и сборов и неналоговых доходов в соответствии со статьями 41,42,46 Бюджетного кодекса Российской федерации: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-в бюджеты поселений зачисляются налоговые доходы от следующих федеральных, региональных  и местных налогов и сборов налогов, устанавливаемых законодательством Российской Федерации о налогах и сборах  по нормативам согласно приложения 3 к настоящему решению;</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-иных неналоговых доходов  в соответствии с нормативами отчислений согласно приложения 4 к настоящему решению;</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дотаций бюджетам поселений,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-субсидий местным бюджетам из бюджета субъекта Российской Федерации  распределенных между муниципальными образованиями согласно  законов субъектов Российской Федерации и (или) нормативно правовых актов высшего исполнительного органа государственной власти субъекта Российской Федерации;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-субвенций  местным бюджетам, распределенных между поселениями согласно утвержденного  закона субъекта Российской Федерации о бюджете субъекта Российской Федерации на очередной финансовый год;</w:t>
      </w:r>
    </w:p>
    <w:p w:rsidR="00B2425A" w:rsidRDefault="00B2425A" w:rsidP="00B2425A">
      <w:pPr>
        <w:pStyle w:val="ConsPlusNormal"/>
        <w:widowControl/>
        <w:ind w:firstLine="0"/>
        <w:jc w:val="both"/>
        <w:rPr>
          <w:rFonts w:ascii="Tahoma" w:hAnsi="Tahoma" w:cs="Tahoma"/>
          <w:i/>
          <w:sz w:val="16"/>
          <w:szCs w:val="16"/>
          <w:lang w:val="ru-RU"/>
        </w:rPr>
      </w:pPr>
      <w:r w:rsidRPr="00B2425A">
        <w:rPr>
          <w:rFonts w:ascii="Tahoma" w:hAnsi="Tahoma" w:cs="Tahoma"/>
          <w:i/>
          <w:sz w:val="16"/>
          <w:szCs w:val="16"/>
          <w:lang w:val="ru-RU"/>
        </w:rPr>
        <w:t>- межбюджетных трансфертов на осуществление части полномочий по решению вопросов местного значения в соответствии с заключенными соглашениями;</w:t>
      </w:r>
    </w:p>
    <w:p w:rsidR="00B2425A" w:rsidRPr="00B2425A" w:rsidRDefault="00B2425A" w:rsidP="00B2425A">
      <w:pPr>
        <w:pStyle w:val="ConsPlusNormal"/>
        <w:widowControl/>
        <w:ind w:firstLine="0"/>
        <w:jc w:val="both"/>
        <w:rPr>
          <w:rFonts w:ascii="Tahoma" w:hAnsi="Tahoma" w:cs="Tahoma"/>
          <w:i/>
          <w:sz w:val="16"/>
          <w:szCs w:val="16"/>
          <w:lang w:val="ru-RU"/>
        </w:rPr>
      </w:pPr>
      <w:r w:rsidRPr="00B2425A">
        <w:rPr>
          <w:rFonts w:ascii="Tahoma" w:hAnsi="Tahoma" w:cs="Tahoma"/>
          <w:i/>
          <w:sz w:val="16"/>
          <w:szCs w:val="16"/>
          <w:lang w:val="ru-RU"/>
        </w:rPr>
        <w:t>-прочие безвозмездные поступления в бюджеты поселений от бюджетов муниципальных районов в соответствии с действующим законодательством;</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прочие безвозмездные поступления  бюджетам поселений в соответствии с действующим законодательством;</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перечисления из бюджетов поселений ( в бюджеты поселений) для осуществления возврата (зачета) излишне уплаченных или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в соответствии с действующим законодательством;</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доходы бюджетов поселений  от возврата остатков субсидий, субвенций и иных межбюджетных трансфертов имеющих  целевое назначение, прошлых  лет из бюджетов муниципальных районов в соответствии с действующим законодательством;</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возврат остатков субсидий, субвенций и иных межбюджетных трансфертов имеющих  целевое назначение, прошлых  лет из бюджетов поселений в соответствии с действующим законодательством;</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отмененных налогов и сборов и сумм погашения налоговой задолженности  прошлых лет , в соответствии нормативами отчислений согласно законодательству субъекта Российской Федерации;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доходы от уплаты прочих налогов, сборов, пошлин,  платежей, поступлений и неналоговых доходов, подлежащих зачислению в местный бюджет в соответствии с действующим законодательством;</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штрафов и иных  сумм принудительного изъятия , подлежащих зачислению в местный бюджет  в соответствии с действующим законодательством;</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-прочих платежей, подлежащих зачислению в бюджеты поселений.</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6. Утвердить следующие источники финансирования  дефицита бюджета на 2014 год:</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-получение кредитов от других бюджетов бюджетной системы Российской Федерации бюджетам поселений в валюте Российской Федерации;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-изменение остатков средств бюджета Чапаевского сельского поселения Красносельского муниципального района Костромской области .</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7. Учесть в бюджете Чапаевского сельского поселения Красносельского муниципального района Костромской области  на 2014 год поступления доходов  по основным источникам  согласно приложения 5 к настоящему решению.</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8. Установит что на суму задолженности , возникающую при предоставлении отсрочек (рассрочек) по уплате налогов и сборов в части , зачисляемой в местный бюджет, начисляются проценты в соответствии с действующим законодательством Российской Федерации.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9. Установить в бюджете Чапаевского сельского поселения Красносельского муниципального района Костромской области  распределение расходов на 2014 год по разделам, подразделам,    целевым статьям и видам расходов функциональной  классификации расходов бюджетов РФ согласно приложения 6 к настоящему решению.</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10. Утвердить общий объем бюджетных ассигнований, направленных на исполнение публичных нормативных обязательств на 2014 год в сумме 64400 рублей.</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lastRenderedPageBreak/>
        <w:t xml:space="preserve">   11. Утвердить объем межбюджетных трансфертов, передаваемых бюджету Красносельского муниципального района Костромской области в 2014 году на финансирование расходов, связанных с передачей органом местного самоуправления поселения, осуществления части полномочий органу местного самоуправления муниципального района в сумме785000 рублей.</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12. Направить на покрытие дефицита бюджета Чапаевского сельского поселения Красносельского муниципального района Костромской области  на 2014 год  поступления из источников финансирования дефицита бюджета Чапаевского сельского поселения Красносельского муниципального района согласно приложения 7 к настоящему решению.</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13. Утвердить программу внутренних заимствований Чапаевского сельского поселения Красносельского муниципального района Костромской области на 2014 год согласно приложения 8 к настоящему решению.</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14.Разрешить администрации Чапаевского сельского поселения Красносельского муниципального района Костромской области в пределах утвержденной программы внутренних заимствований на 2014 год принимать решение о привлечении кредитных ресурсов у банков и других кредитных организаций, а также заимствований у других юридических лиц.</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15. Установить следующий перечень расходов местного бюджета на 2014 год, подлежащих  финансированию в первоочередном порядке:</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заработная плата с начислениями на нее;</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-расходы на топливно-энергетические ресурсы, в том числе тепловую и электрическую энергию, природный газ, уголь;</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расходы, связанные с исполнением публичных нормативных обязательств, и расходы на предоставление  мер социальной поддержки населения в виде частичной оплаты  за счет средств бюджета Чапаевского сельского поселения Красносельского муниципального района Костромской области   услуг отопления и горячего водоснабжения ,оказываемых жителям Чапаевского сельского поселения;</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-расходы по обслуживанию и погашению муниципального  долга.</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16. Установить на 2014 год оборотную кассовую наличность в размере 153800 рублей</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17. Нормативные и иные правовые акты органов местного самоуправления Чапаевского сельского поселения Красносельского муниципального района Костромской области, влекущие дополнительные расходы за счет средств бюджета Чапаевского сельского поселения Красносельского муниципального района Костромской области на 2014 год, а также сокращающие его доходную часть, реализуются и принимаются только при наличии соответствующих источников дополнительных поступлений в бюджет Чапаевского сельского поселения Красносельского муниципального района Костромской области и (или) при сокращении расходов по конкретным статьям бюджета Чапаевского сельского поселения на 2014 год, а также после внесения соответствующих   изменений в настоящее решение.</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18. Установить верхний предел муниципального долга  Чапаевского сельского поселения Красносельского муниципального района Костромской области  по состоянию на 01 января 2015 год в  сумме 1376500 рублей.</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19.  Установит на 2014 год предельный объем расходов на обслуживание муниципального долга  Чапаевского сельского поселения Красносельского муниципального района Костромской области в размере 17300 рублей. </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20. Верхний предел муниципального долга  Чапаевского сельского поселения Красносельского муниципального района Костромской области по муниципальным гарантиям Чапаевского сельского поселения Красносельского муниципального района Костромской области  по состоянию на 01 января 2014 год отсутствует.</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21.  Программа муниципальных гарантий Чапаевского сельского поселения Красносельского муниципального района Костромской области на 2014 год отсутствует.</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22 Установить, что заключение и оплата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производится в пределах утвержденных ими лимитов бюджетных обязательств в соответствии с ведомственной, функциональной  и экономической классификацией расходов с учетом принятых и неисполненных обязательств.</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Обязательства, вытекающие из договоров, исполнение которых осуществляется за счет средств бюджета Чапаевского сельского поселения Красносельского муниципального района Костромской области, принятые казенными учреждениями и органами местного самоуправления муниципального образования сверх утвержденных им лимитов бюджетных обязательств, не подлежат оплате за счет средств бюджета Чапаевского сельского поселения Красносельского муниципального района Костромской области на 2014 год.</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Учет обязательств, подлежащих исполнению за счет средств бюджета Чапаевского сельского поселения Красносельского муниципального района Костромской области казенными  учреждениями и органами местного самоуправления муниципального образования, финансируемых из бюджета Чапаевского сельского поселения Красносельского муниципального района Костромской области на основании смет доходов и расходов, обеспечивается через орган осуществляющий кассовое обслуживание исполнения местного бюджета.</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Орган осуществляющий кассовое обслуживание  исполнения местного бюджета, имеет право приостанавливать оплату расходов местных учреждений и органов местного самоуправления муниципального образования , нарушающих установленный  порядок учета бюджетных  обязательств, подлежащих исполнению за счет средств местного бюджета.</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Договор , заключенный казенными учреждениями или органами местного самоуправления с нарушением требований данной статьи, либо его часть устанавливающая повышенные обязательства местного бюджета , подлежат признанию не действительными по иску вышестоящей организации или финансового органа администрации Чапаевского сельского поселения Красносельского муниципального района Костромской области.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23. Установить, что в 2014 году органы местного самоуправления Чапаевского сельского поселения Красносельского муниципального района Костромской области не вправе принимать решения по увеличению численности муниципальных служащих и работников учреждений, находящихся в ведении органов местного самоуправления Чапаевского сельского поселения Красносельского муниципального района Костромской области при отсутствии источников финансирования.</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24. Установить, что средства, передаваемые  из районного и вышестоящих бюджетов сверх сумм, установленных в приложении  5 к настоящему решению включаются в бюджет поселения  по мере их поступления с последующим внесением изменения в настоящее решение.</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25. Определить , что в 2014  году из бюджета Чапаевского сельского в порядке  ,установленном  Администрацией Чапаевского сельского поселения Красносельского муниципального района Костромской области  для бюджетных учреждений -некоммерческих организаций, созданных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предоставляются субсидии  в целях возмещения части затрат указанных организаций, возникших  в связи с оказанием ими  на основании муниципального  задания , от выполнения которого они не праве отказаться.</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26. Установить, что получатель средств бюджета Чапаевского сельского поселения Красносельского муниципального района при заключении подлежащих оплате договоров (контрактов) на поставку (работ, услуг) вправе предусматривать авансовые платежи: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в размере 100 процентов включительно по договорам о предоставлении услуг связи, о подписке на печатные издания и их приобретение, об обучении на курсах повышения квалификации, а также на приобретение продуктов питания и горюче-смазочных материалов;</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в размере 30 процентов по другим договорам .</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lastRenderedPageBreak/>
        <w:t xml:space="preserve">    27..Предоставить право финансовому органу Чапаевского сельского поселения Красносельского муниципального района Костромской области в случае изменения в 2014 году бюджетной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вносить соответствующие изменения в  перечень   главных администраторов поступлений в бюджет Чапаевского сельского поселения Красносельского муниципального района Костромской области,, а также закрепленных за ними кодов классификации доходов бюджетов Российской Федерации  и (или) классификации источников финансирования дефицитов  бюджетов Российской Федерации  и (или) классификации расходов бюджетов Российской Федерации . С последующим внесением изменений в настоящее решение.</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28. Установить, что администрация  Чапаевского сельского поселения Красносельского муниципального района Костромской области выступает в суде от имени казны Чапаевского сельского поселения Красносельского муниципального района Костромской области.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Выплаты средств по исполнительным листам, предъявленных к казне, производятся за счет казны Чапаевского сельского поселения Красносельского муниципального района Костромской области с лицевого счета администрации Чапаевского сельского поселения Красносельского муниципального района Костромской области, в пределах средств.</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29. Направить настоящее решение для подписания и официального опубликования главе поселения Г.А.Смирновой </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30. Контроль за исполнением данного решения возложить на постоянную комиссию по экономике, налогам и сборам (председатель Т.А.Богданова .).</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    31.  Решение о принятом бюджете вступает  в силу с 1 января 2014 года.</w:t>
      </w:r>
    </w:p>
    <w:p w:rsidR="00B2425A" w:rsidRPr="00B2425A" w:rsidRDefault="00B2425A" w:rsidP="00B2425A">
      <w:pPr>
        <w:jc w:val="both"/>
        <w:rPr>
          <w:rFonts w:ascii="Tahoma" w:hAnsi="Tahoma" w:cs="Tahoma"/>
          <w:i/>
          <w:sz w:val="16"/>
          <w:szCs w:val="16"/>
          <w:lang w:val="ru-RU"/>
        </w:rPr>
      </w:pPr>
      <w:r>
        <w:rPr>
          <w:rFonts w:ascii="Tahoma" w:hAnsi="Tahoma" w:cs="Tahoma"/>
          <w:i/>
          <w:sz w:val="16"/>
          <w:szCs w:val="16"/>
          <w:lang w:val="ru-RU"/>
        </w:rPr>
        <w:t xml:space="preserve">                                  </w:t>
      </w:r>
      <w:r w:rsidRPr="00B2425A">
        <w:rPr>
          <w:rFonts w:ascii="Tahoma" w:hAnsi="Tahoma" w:cs="Tahoma"/>
          <w:i/>
          <w:sz w:val="16"/>
          <w:szCs w:val="16"/>
          <w:lang w:val="ru-RU"/>
        </w:rPr>
        <w:t>Глава поселения                                                Г.А.Смирнова</w:t>
      </w: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Приложение 1</w:t>
      </w: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К бюджету</w:t>
      </w: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B2425A">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На 2014 год</w:t>
      </w:r>
    </w:p>
    <w:p w:rsidR="00B2425A" w:rsidRPr="00B2425A" w:rsidRDefault="00B2425A" w:rsidP="00B2425A">
      <w:pPr>
        <w:ind w:left="3402"/>
        <w:rPr>
          <w:rFonts w:ascii="Tahoma" w:hAnsi="Tahoma" w:cs="Tahoma"/>
          <w:i/>
          <w:sz w:val="16"/>
          <w:szCs w:val="16"/>
          <w:lang w:val="ru-RU"/>
        </w:rPr>
      </w:pP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 xml:space="preserve">Перечень главных администраторов поступления доходов </w:t>
      </w:r>
      <w:r>
        <w:rPr>
          <w:rFonts w:ascii="Tahoma" w:hAnsi="Tahoma" w:cs="Tahoma"/>
          <w:i/>
          <w:sz w:val="16"/>
          <w:szCs w:val="16"/>
          <w:lang w:val="ru-RU"/>
        </w:rPr>
        <w:t xml:space="preserve"> </w:t>
      </w:r>
      <w:r w:rsidRPr="00B2425A">
        <w:rPr>
          <w:rFonts w:ascii="Tahoma" w:hAnsi="Tahoma" w:cs="Tahoma"/>
          <w:i/>
          <w:sz w:val="16"/>
          <w:szCs w:val="16"/>
          <w:lang w:val="ru-RU"/>
        </w:rPr>
        <w:t xml:space="preserve">в  бюджет Чапаевского сельского поселения </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 xml:space="preserve"> на 2014 год </w:t>
      </w:r>
    </w:p>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44"/>
        <w:gridCol w:w="1696"/>
        <w:gridCol w:w="720"/>
        <w:gridCol w:w="2160"/>
        <w:gridCol w:w="5220"/>
      </w:tblGrid>
      <w:tr w:rsidR="00B2425A" w:rsidRPr="00B26E56" w:rsidTr="00B2425A">
        <w:tc>
          <w:tcPr>
            <w:tcW w:w="644"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 п/п</w:t>
            </w:r>
          </w:p>
        </w:tc>
        <w:tc>
          <w:tcPr>
            <w:tcW w:w="169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Наименование администратора ИНН КПП</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Код главы</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Код налога</w:t>
            </w:r>
          </w:p>
        </w:tc>
        <w:tc>
          <w:tcPr>
            <w:tcW w:w="52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Наименование налога</w:t>
            </w:r>
          </w:p>
        </w:tc>
      </w:tr>
      <w:tr w:rsidR="00B2425A" w:rsidRPr="00BE32FA" w:rsidTr="00B2425A">
        <w:trPr>
          <w:trHeight w:val="2156"/>
        </w:trPr>
        <w:tc>
          <w:tcPr>
            <w:tcW w:w="644"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w:t>
            </w: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КПП 4415005081</w:t>
            </w:r>
          </w:p>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КПП 441501001</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10804020011000 110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за совершение нотариальных действий</w:t>
            </w:r>
          </w:p>
        </w:tc>
      </w:tr>
      <w:tr w:rsidR="00B2425A" w:rsidRPr="00BE32FA" w:rsidTr="00B2425A">
        <w:trPr>
          <w:cantSplit/>
        </w:trPr>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11105035100000 120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B2425A" w:rsidRPr="00BE32FA" w:rsidTr="00B2425A">
        <w:trPr>
          <w:cantSplit/>
        </w:trPr>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11109045100000 120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r>
      <w:tr w:rsidR="00B2425A" w:rsidRPr="00BE32FA" w:rsidTr="00B2425A">
        <w:trPr>
          <w:cantSplit/>
        </w:trPr>
        <w:tc>
          <w:tcPr>
            <w:tcW w:w="644" w:type="dxa"/>
            <w:tcBorders>
              <w:top w:val="nil"/>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11302065100000 130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поступившие в порядке возмещения расходов, понесенных в связи с эксплуатацией имущества поселений</w:t>
            </w:r>
          </w:p>
        </w:tc>
      </w:tr>
      <w:tr w:rsidR="00B2425A" w:rsidRPr="00BE32FA" w:rsidTr="00B2425A">
        <w:trPr>
          <w:cantSplit/>
        </w:trPr>
        <w:tc>
          <w:tcPr>
            <w:tcW w:w="644" w:type="dxa"/>
            <w:tcBorders>
              <w:top w:val="nil"/>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11302995100000 130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Прочие доходы  от  компенсации затрат бюджетов поселений</w:t>
            </w:r>
          </w:p>
        </w:tc>
      </w:tr>
      <w:tr w:rsidR="00B2425A" w:rsidRPr="00BE32FA" w:rsidTr="00B2425A">
        <w:trPr>
          <w:cantSplit/>
        </w:trPr>
        <w:tc>
          <w:tcPr>
            <w:tcW w:w="644" w:type="dxa"/>
            <w:tcBorders>
              <w:top w:val="nil"/>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11402052100000 410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B2425A" w:rsidRPr="00BE32FA" w:rsidTr="00B2425A">
        <w:trPr>
          <w:cantSplit/>
        </w:trPr>
        <w:tc>
          <w:tcPr>
            <w:tcW w:w="644" w:type="dxa"/>
            <w:tcBorders>
              <w:top w:val="nil"/>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11402052100000 440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B2425A" w:rsidRPr="00BE32FA" w:rsidTr="00B2425A">
        <w:trPr>
          <w:cantSplit/>
        </w:trPr>
        <w:tc>
          <w:tcPr>
            <w:tcW w:w="644" w:type="dxa"/>
            <w:tcBorders>
              <w:top w:val="nil"/>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11402053100000 410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B2425A" w:rsidRPr="00BE32FA" w:rsidTr="00B2425A">
        <w:trPr>
          <w:cantSplit/>
        </w:trPr>
        <w:tc>
          <w:tcPr>
            <w:tcW w:w="644" w:type="dxa"/>
            <w:tcBorders>
              <w:top w:val="nil"/>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11402053100000 440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11701050100000 180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Невыясненные поступления, зачисляемые в бюджеты поселений</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20201001100000 151</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Дотации бюджетам поселений на выравнивание бюджетной обеспеченности</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p w:rsidR="00B2425A" w:rsidRPr="00B26E56" w:rsidRDefault="00B2425A" w:rsidP="00B2425A">
            <w:pPr>
              <w:jc w:val="both"/>
              <w:rPr>
                <w:rFonts w:ascii="Tahoma" w:hAnsi="Tahoma" w:cs="Tahoma"/>
                <w:i/>
                <w:sz w:val="16"/>
                <w:szCs w:val="16"/>
              </w:rPr>
            </w:pP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20201003100000 151</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Дотации бюджетам поселений на поддержку мер по обеспечению сбалансированности бюджетов</w:t>
            </w:r>
          </w:p>
        </w:tc>
      </w:tr>
      <w:tr w:rsidR="00B2425A" w:rsidRPr="00B26E56"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20201999100000 151</w:t>
            </w:r>
          </w:p>
        </w:tc>
        <w:tc>
          <w:tcPr>
            <w:tcW w:w="52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Прочие дотации бюджетам поселений</w:t>
            </w:r>
          </w:p>
        </w:tc>
      </w:tr>
      <w:tr w:rsidR="00B2425A" w:rsidRPr="00B26E56" w:rsidTr="00B2425A">
        <w:tc>
          <w:tcPr>
            <w:tcW w:w="644"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20202999100000 151</w:t>
            </w:r>
          </w:p>
        </w:tc>
        <w:tc>
          <w:tcPr>
            <w:tcW w:w="52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Прочие субсидии бюджетам поселений</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20203015100000 151</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20203024100000 151</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r>
      <w:tr w:rsidR="00B2425A" w:rsidRPr="00B26E56"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20203999100000 151</w:t>
            </w:r>
          </w:p>
        </w:tc>
        <w:tc>
          <w:tcPr>
            <w:tcW w:w="52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Прочие субвенции бюджетам поселений</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p>
        </w:tc>
        <w:tc>
          <w:tcPr>
            <w:tcW w:w="169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20204999100000 151</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Прочие межбюджетные трансферты, передаваемые  бюджетам поселений</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20209054100000 151</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Прочие безвозмездные поступления в бюджеты поселений от бюджетов муниципальных районов</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 xml:space="preserve">20705000100000 180 </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Прочие безвозмездные поступления в бюджеты поселений</w:t>
            </w:r>
          </w:p>
        </w:tc>
      </w:tr>
      <w:tr w:rsidR="00B2425A" w:rsidRPr="00BE32FA" w:rsidTr="00B2425A">
        <w:tc>
          <w:tcPr>
            <w:tcW w:w="644"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169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1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20805000100000 180</w:t>
            </w:r>
          </w:p>
        </w:tc>
        <w:tc>
          <w:tcPr>
            <w:tcW w:w="522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Перечисления из бюджетов поселений (в бюджеты поселений)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p>
        </w:tc>
      </w:tr>
    </w:tbl>
    <w:p w:rsidR="00B2425A" w:rsidRPr="00B2425A" w:rsidRDefault="00B2425A" w:rsidP="00B2425A">
      <w:pPr>
        <w:rPr>
          <w:rFonts w:ascii="Tahoma" w:hAnsi="Tahoma" w:cs="Tahoma"/>
          <w:i/>
          <w:sz w:val="16"/>
          <w:szCs w:val="16"/>
          <w:lang w:val="ru-RU"/>
        </w:rPr>
      </w:pP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Приложение 2</w:t>
      </w: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К бюджету</w:t>
      </w: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B2425A">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На 2014 год</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 xml:space="preserve">Перечень главных администраторов источников финансирования  бюджета Чапаевского сельского поселения </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 xml:space="preserve"> на 2014год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40"/>
        <w:gridCol w:w="3119"/>
        <w:gridCol w:w="1003"/>
        <w:gridCol w:w="2276"/>
        <w:gridCol w:w="3124"/>
      </w:tblGrid>
      <w:tr w:rsidR="00B2425A" w:rsidRPr="00BE32FA" w:rsidTr="00B2425A">
        <w:tc>
          <w:tcPr>
            <w:tcW w:w="540" w:type="dxa"/>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w:t>
            </w:r>
          </w:p>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 xml:space="preserve"> п/п</w:t>
            </w:r>
          </w:p>
        </w:tc>
        <w:tc>
          <w:tcPr>
            <w:tcW w:w="3119" w:type="dxa"/>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Наименование администратора ИНН КПП</w:t>
            </w:r>
          </w:p>
        </w:tc>
        <w:tc>
          <w:tcPr>
            <w:tcW w:w="1003" w:type="dxa"/>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Код главы</w:t>
            </w:r>
          </w:p>
        </w:tc>
        <w:tc>
          <w:tcPr>
            <w:tcW w:w="2276" w:type="dxa"/>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Код группы, подгруппы, статьи и вида источников дефицита бюджетов</w:t>
            </w:r>
          </w:p>
        </w:tc>
        <w:tc>
          <w:tcPr>
            <w:tcW w:w="3124" w:type="dxa"/>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Наименование вида источника финансирования дефицита бюджета</w:t>
            </w:r>
          </w:p>
        </w:tc>
      </w:tr>
      <w:tr w:rsidR="00B2425A" w:rsidRPr="00BE32FA" w:rsidTr="00B2425A">
        <w:tc>
          <w:tcPr>
            <w:tcW w:w="540"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1</w:t>
            </w:r>
          </w:p>
        </w:tc>
        <w:tc>
          <w:tcPr>
            <w:tcW w:w="3119"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Администрация Чапаевского сельского поселения Красносельского муниципального района Костромской области</w:t>
            </w:r>
          </w:p>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КПП 4415005081</w:t>
            </w:r>
          </w:p>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КПП 441501001</w:t>
            </w:r>
          </w:p>
        </w:tc>
        <w:tc>
          <w:tcPr>
            <w:tcW w:w="100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276"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 xml:space="preserve">01 02 00 00 10 0000 710 </w:t>
            </w:r>
          </w:p>
        </w:tc>
        <w:tc>
          <w:tcPr>
            <w:tcW w:w="3124"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Получение кредитов от кредитных организаций   бюджетами поселений в валюте Российской Федерации</w:t>
            </w:r>
          </w:p>
        </w:tc>
      </w:tr>
      <w:tr w:rsidR="00B2425A" w:rsidRPr="00BE32FA" w:rsidTr="00B2425A">
        <w:tc>
          <w:tcPr>
            <w:tcW w:w="540" w:type="dxa"/>
          </w:tcPr>
          <w:p w:rsidR="00B2425A" w:rsidRPr="00B2425A" w:rsidRDefault="00B2425A" w:rsidP="00B2425A">
            <w:pPr>
              <w:jc w:val="both"/>
              <w:rPr>
                <w:rFonts w:ascii="Tahoma" w:hAnsi="Tahoma" w:cs="Tahoma"/>
                <w:i/>
                <w:sz w:val="16"/>
                <w:szCs w:val="16"/>
                <w:lang w:val="ru-RU"/>
              </w:rPr>
            </w:pPr>
          </w:p>
        </w:tc>
        <w:tc>
          <w:tcPr>
            <w:tcW w:w="3119" w:type="dxa"/>
          </w:tcPr>
          <w:p w:rsidR="00B2425A" w:rsidRPr="00B2425A" w:rsidRDefault="00B2425A" w:rsidP="00B2425A">
            <w:pPr>
              <w:jc w:val="both"/>
              <w:rPr>
                <w:rFonts w:ascii="Tahoma" w:hAnsi="Tahoma" w:cs="Tahoma"/>
                <w:i/>
                <w:sz w:val="16"/>
                <w:szCs w:val="16"/>
                <w:lang w:val="ru-RU"/>
              </w:rPr>
            </w:pPr>
          </w:p>
        </w:tc>
        <w:tc>
          <w:tcPr>
            <w:tcW w:w="100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276"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01 02 00 00 10 0000 810</w:t>
            </w:r>
          </w:p>
        </w:tc>
        <w:tc>
          <w:tcPr>
            <w:tcW w:w="3124"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Погашение бюджетами поселений кредитов от кредитных организаций   в валюте Российской Федерации</w:t>
            </w:r>
          </w:p>
        </w:tc>
      </w:tr>
      <w:tr w:rsidR="00B2425A" w:rsidRPr="00BE32FA" w:rsidTr="00B2425A">
        <w:tc>
          <w:tcPr>
            <w:tcW w:w="540" w:type="dxa"/>
          </w:tcPr>
          <w:p w:rsidR="00B2425A" w:rsidRPr="00B2425A" w:rsidRDefault="00B2425A" w:rsidP="00B2425A">
            <w:pPr>
              <w:jc w:val="both"/>
              <w:rPr>
                <w:rFonts w:ascii="Tahoma" w:hAnsi="Tahoma" w:cs="Tahoma"/>
                <w:i/>
                <w:sz w:val="16"/>
                <w:szCs w:val="16"/>
                <w:lang w:val="ru-RU"/>
              </w:rPr>
            </w:pPr>
          </w:p>
        </w:tc>
        <w:tc>
          <w:tcPr>
            <w:tcW w:w="3119" w:type="dxa"/>
          </w:tcPr>
          <w:p w:rsidR="00B2425A" w:rsidRPr="00B2425A" w:rsidRDefault="00B2425A" w:rsidP="00B2425A">
            <w:pPr>
              <w:jc w:val="both"/>
              <w:rPr>
                <w:rFonts w:ascii="Tahoma" w:hAnsi="Tahoma" w:cs="Tahoma"/>
                <w:i/>
                <w:sz w:val="16"/>
                <w:szCs w:val="16"/>
                <w:lang w:val="ru-RU"/>
              </w:rPr>
            </w:pPr>
          </w:p>
        </w:tc>
        <w:tc>
          <w:tcPr>
            <w:tcW w:w="100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276"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01 05 02 01 10 0000 510</w:t>
            </w:r>
          </w:p>
        </w:tc>
        <w:tc>
          <w:tcPr>
            <w:tcW w:w="3124"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Увеличение прочих остатков денежных средств бюджетов поселений</w:t>
            </w:r>
          </w:p>
        </w:tc>
      </w:tr>
      <w:tr w:rsidR="00B2425A" w:rsidRPr="00BE32FA" w:rsidTr="00B2425A">
        <w:tc>
          <w:tcPr>
            <w:tcW w:w="540" w:type="dxa"/>
          </w:tcPr>
          <w:p w:rsidR="00B2425A" w:rsidRPr="00B2425A" w:rsidRDefault="00B2425A" w:rsidP="00B2425A">
            <w:pPr>
              <w:jc w:val="both"/>
              <w:rPr>
                <w:rFonts w:ascii="Tahoma" w:hAnsi="Tahoma" w:cs="Tahoma"/>
                <w:i/>
                <w:sz w:val="16"/>
                <w:szCs w:val="16"/>
                <w:lang w:val="ru-RU"/>
              </w:rPr>
            </w:pPr>
          </w:p>
        </w:tc>
        <w:tc>
          <w:tcPr>
            <w:tcW w:w="3119" w:type="dxa"/>
          </w:tcPr>
          <w:p w:rsidR="00B2425A" w:rsidRPr="00B2425A" w:rsidRDefault="00B2425A" w:rsidP="00B2425A">
            <w:pPr>
              <w:jc w:val="both"/>
              <w:rPr>
                <w:rFonts w:ascii="Tahoma" w:hAnsi="Tahoma" w:cs="Tahoma"/>
                <w:i/>
                <w:sz w:val="16"/>
                <w:szCs w:val="16"/>
                <w:lang w:val="ru-RU"/>
              </w:rPr>
            </w:pPr>
          </w:p>
        </w:tc>
        <w:tc>
          <w:tcPr>
            <w:tcW w:w="100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999</w:t>
            </w:r>
          </w:p>
        </w:tc>
        <w:tc>
          <w:tcPr>
            <w:tcW w:w="2276"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01 05 02 01 10 0000 610</w:t>
            </w:r>
          </w:p>
        </w:tc>
        <w:tc>
          <w:tcPr>
            <w:tcW w:w="3124"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Уменьшение прочих остатков денежных средств бюджетов поселений</w:t>
            </w:r>
          </w:p>
        </w:tc>
      </w:tr>
    </w:tbl>
    <w:p w:rsidR="00B2425A" w:rsidRPr="00B2425A" w:rsidRDefault="00B2425A" w:rsidP="00B2425A">
      <w:pPr>
        <w:rPr>
          <w:rFonts w:ascii="Tahoma" w:hAnsi="Tahoma" w:cs="Tahoma"/>
          <w:i/>
          <w:sz w:val="16"/>
          <w:szCs w:val="16"/>
          <w:lang w:val="ru-RU"/>
        </w:rPr>
      </w:pP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Приложение 3</w:t>
      </w: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К бюджету</w:t>
      </w: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B2425A">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На 2014 год</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Нормативы отчислений   федеральных, региональных и местных налогов и сборов</w:t>
      </w:r>
      <w:r>
        <w:rPr>
          <w:rFonts w:ascii="Tahoma" w:hAnsi="Tahoma" w:cs="Tahoma"/>
          <w:i/>
          <w:sz w:val="16"/>
          <w:szCs w:val="16"/>
          <w:lang w:val="ru-RU"/>
        </w:rPr>
        <w:t xml:space="preserve"> </w:t>
      </w:r>
      <w:r w:rsidRPr="00B2425A">
        <w:rPr>
          <w:rFonts w:ascii="Tahoma" w:hAnsi="Tahoma" w:cs="Tahoma"/>
          <w:i/>
          <w:sz w:val="16"/>
          <w:szCs w:val="16"/>
          <w:lang w:val="ru-RU"/>
        </w:rPr>
        <w:t xml:space="preserve">в  бюджет Чапаевского сельского поселения </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 xml:space="preserve">на 2014 год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5760"/>
        <w:gridCol w:w="1620"/>
      </w:tblGrid>
      <w:tr w:rsidR="00B2425A" w:rsidRPr="00B26E56" w:rsidTr="00B2425A">
        <w:tc>
          <w:tcPr>
            <w:tcW w:w="2808" w:type="dxa"/>
          </w:tcPr>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Код бюджетной классификации Российской федерации</w:t>
            </w:r>
          </w:p>
        </w:tc>
        <w:tc>
          <w:tcPr>
            <w:tcW w:w="576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Наименование дохода</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Норматив в процентах</w:t>
            </w:r>
          </w:p>
        </w:tc>
      </w:tr>
      <w:tr w:rsidR="00B2425A" w:rsidRPr="00B26E56" w:rsidTr="00B2425A">
        <w:tc>
          <w:tcPr>
            <w:tcW w:w="2808"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182 101 00100 10 000 110</w:t>
            </w:r>
          </w:p>
        </w:tc>
        <w:tc>
          <w:tcPr>
            <w:tcW w:w="5760"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B2425A">
              <w:rPr>
                <w:rFonts w:ascii="Tahoma" w:hAnsi="Tahoma" w:cs="Tahoma"/>
                <w:i/>
                <w:sz w:val="16"/>
                <w:szCs w:val="16"/>
                <w:vertAlign w:val="superscript"/>
                <w:lang w:val="ru-RU"/>
              </w:rPr>
              <w:t>1</w:t>
            </w:r>
            <w:r w:rsidRPr="00B2425A">
              <w:rPr>
                <w:rFonts w:ascii="Tahoma" w:hAnsi="Tahoma" w:cs="Tahoma"/>
                <w:i/>
                <w:sz w:val="16"/>
                <w:szCs w:val="16"/>
                <w:lang w:val="ru-RU"/>
              </w:rPr>
              <w:t xml:space="preserve"> и 228 Налогового кодекса Российской Федерации</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w:t>
            </w:r>
          </w:p>
        </w:tc>
      </w:tr>
      <w:tr w:rsidR="00B2425A" w:rsidRPr="00B26E56" w:rsidTr="00B2425A">
        <w:tc>
          <w:tcPr>
            <w:tcW w:w="2808" w:type="dxa"/>
          </w:tcPr>
          <w:p w:rsidR="00B2425A" w:rsidRPr="00B26E56" w:rsidRDefault="00B2425A" w:rsidP="00B2425A">
            <w:pPr>
              <w:ind w:left="-720"/>
              <w:jc w:val="center"/>
              <w:rPr>
                <w:rFonts w:ascii="Tahoma" w:hAnsi="Tahoma" w:cs="Tahoma"/>
                <w:i/>
                <w:sz w:val="16"/>
                <w:szCs w:val="16"/>
              </w:rPr>
            </w:pPr>
            <w:r w:rsidRPr="00B26E56">
              <w:rPr>
                <w:rFonts w:ascii="Tahoma" w:hAnsi="Tahoma" w:cs="Tahoma"/>
                <w:i/>
                <w:sz w:val="16"/>
                <w:szCs w:val="16"/>
              </w:rPr>
              <w:t xml:space="preserve">            182 101 02020 01 0000 110</w:t>
            </w:r>
          </w:p>
        </w:tc>
        <w:tc>
          <w:tcPr>
            <w:tcW w:w="5760" w:type="dxa"/>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 на доходы физических лиц с доходов,</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полученных  от осуществления физическими</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лицами, зарегистрированными в качестве</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индивидуальных предпринимателей, частных</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lastRenderedPageBreak/>
              <w:t>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lastRenderedPageBreak/>
              <w:t>15</w:t>
            </w:r>
          </w:p>
        </w:tc>
      </w:tr>
      <w:tr w:rsidR="00B2425A" w:rsidRPr="00B26E56" w:rsidTr="00B2425A">
        <w:tc>
          <w:tcPr>
            <w:tcW w:w="2808" w:type="dxa"/>
          </w:tcPr>
          <w:p w:rsidR="00B2425A" w:rsidRPr="00B26E56" w:rsidRDefault="00B2425A" w:rsidP="00B2425A">
            <w:pPr>
              <w:ind w:left="-720"/>
              <w:jc w:val="center"/>
              <w:rPr>
                <w:rFonts w:ascii="Tahoma" w:hAnsi="Tahoma" w:cs="Tahoma"/>
                <w:i/>
                <w:sz w:val="16"/>
                <w:szCs w:val="16"/>
              </w:rPr>
            </w:pPr>
            <w:r w:rsidRPr="00B26E56">
              <w:rPr>
                <w:rFonts w:ascii="Tahoma" w:hAnsi="Tahoma" w:cs="Tahoma"/>
                <w:i/>
                <w:sz w:val="16"/>
                <w:szCs w:val="16"/>
              </w:rPr>
              <w:lastRenderedPageBreak/>
              <w:t xml:space="preserve">             182 101 02030 01 0000 110</w:t>
            </w:r>
          </w:p>
        </w:tc>
        <w:tc>
          <w:tcPr>
            <w:tcW w:w="5760" w:type="dxa"/>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 на доходы физических лиц с доходов,</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полученных  в соответствии со статьей 228 Налогового кодекса Российской Федерации</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w:t>
            </w:r>
          </w:p>
        </w:tc>
      </w:tr>
      <w:tr w:rsidR="00B2425A" w:rsidRPr="00B26E56" w:rsidTr="00B2425A">
        <w:tc>
          <w:tcPr>
            <w:tcW w:w="2808"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182 105 01000 00  0000 110</w:t>
            </w:r>
          </w:p>
        </w:tc>
        <w:tc>
          <w:tcPr>
            <w:tcW w:w="5760" w:type="dxa"/>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Налог, взимаемый в связи с применением упрощенной системы налогообложения</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w:t>
            </w:r>
          </w:p>
        </w:tc>
      </w:tr>
      <w:tr w:rsidR="00B2425A" w:rsidRPr="00B26E56" w:rsidTr="00B2425A">
        <w:tc>
          <w:tcPr>
            <w:tcW w:w="2808"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182 105 03000 01 0000 110</w:t>
            </w:r>
          </w:p>
        </w:tc>
        <w:tc>
          <w:tcPr>
            <w:tcW w:w="5760" w:type="dxa"/>
          </w:tcPr>
          <w:p w:rsidR="00B2425A" w:rsidRPr="00B26E56" w:rsidRDefault="00B2425A" w:rsidP="00B2425A">
            <w:pPr>
              <w:rPr>
                <w:rFonts w:ascii="Tahoma" w:hAnsi="Tahoma" w:cs="Tahoma"/>
                <w:i/>
                <w:sz w:val="16"/>
                <w:szCs w:val="16"/>
              </w:rPr>
            </w:pPr>
            <w:r w:rsidRPr="00B26E56">
              <w:rPr>
                <w:rFonts w:ascii="Tahoma" w:hAnsi="Tahoma" w:cs="Tahoma"/>
                <w:i/>
                <w:sz w:val="16"/>
                <w:szCs w:val="16"/>
              </w:rPr>
              <w:t>Единый сельскохозяйственный налог</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50</w:t>
            </w:r>
          </w:p>
        </w:tc>
      </w:tr>
      <w:tr w:rsidR="00B2425A" w:rsidRPr="00B26E56" w:rsidTr="00B2425A">
        <w:tc>
          <w:tcPr>
            <w:tcW w:w="2808"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182 106 01030 10 0000 110</w:t>
            </w:r>
          </w:p>
        </w:tc>
        <w:tc>
          <w:tcPr>
            <w:tcW w:w="5760" w:type="dxa"/>
          </w:tcPr>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8"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182 106 06013 10 0000 110</w:t>
            </w:r>
          </w:p>
        </w:tc>
        <w:tc>
          <w:tcPr>
            <w:tcW w:w="5760" w:type="dxa"/>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налогообложения, расположенным в границах поселений</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8"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182 106 06023 10 0000 110</w:t>
            </w:r>
          </w:p>
        </w:tc>
        <w:tc>
          <w:tcPr>
            <w:tcW w:w="5760" w:type="dxa"/>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налогообложения, расположенным в границах поселений</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8"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999 108 04020 01 0000 110</w:t>
            </w:r>
          </w:p>
        </w:tc>
        <w:tc>
          <w:tcPr>
            <w:tcW w:w="5760" w:type="dxa"/>
          </w:tcPr>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Государственная пошлина за совершение</w:t>
            </w:r>
          </w:p>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нотариальных действий должностными лицами</w:t>
            </w:r>
          </w:p>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органов местного самоуправления,</w:t>
            </w:r>
          </w:p>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уполномоченными в соответствии с</w:t>
            </w:r>
          </w:p>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законодательными актами Российской Федерации на совершение нотариальных действий</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8"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182 109 04053 10 0000 110</w:t>
            </w:r>
          </w:p>
        </w:tc>
        <w:tc>
          <w:tcPr>
            <w:tcW w:w="5760" w:type="dxa"/>
          </w:tcPr>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Земельный налог (по обязательствам, возникшим до1 января 2006 года)</w:t>
            </w:r>
          </w:p>
        </w:tc>
        <w:tc>
          <w:tcPr>
            <w:tcW w:w="162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bl>
    <w:p w:rsidR="00B2425A" w:rsidRPr="00B2425A" w:rsidRDefault="00B2425A" w:rsidP="00B2425A">
      <w:pPr>
        <w:jc w:val="center"/>
        <w:rPr>
          <w:rFonts w:ascii="Tahoma" w:hAnsi="Tahoma" w:cs="Tahoma"/>
          <w:i/>
          <w:sz w:val="16"/>
          <w:szCs w:val="16"/>
          <w:lang w:val="ru-RU"/>
        </w:rPr>
      </w:pPr>
      <w:r>
        <w:rPr>
          <w:rFonts w:ascii="Tahoma" w:hAnsi="Tahoma" w:cs="Tahoma"/>
          <w:i/>
          <w:sz w:val="16"/>
          <w:szCs w:val="16"/>
          <w:lang w:val="ru-RU"/>
        </w:rPr>
        <w:t xml:space="preserve"> </w:t>
      </w:r>
    </w:p>
    <w:p w:rsidR="00B2425A" w:rsidRPr="00B26E56" w:rsidRDefault="00B2425A" w:rsidP="00B2425A">
      <w:pPr>
        <w:ind w:left="5103"/>
        <w:jc w:val="right"/>
        <w:rPr>
          <w:rFonts w:ascii="Tahoma" w:hAnsi="Tahoma" w:cs="Tahoma"/>
          <w:i/>
          <w:sz w:val="16"/>
          <w:szCs w:val="16"/>
        </w:rPr>
      </w:pPr>
      <w:r w:rsidRPr="00B26E56">
        <w:rPr>
          <w:rFonts w:ascii="Tahoma" w:hAnsi="Tahoma" w:cs="Tahoma"/>
          <w:i/>
          <w:sz w:val="16"/>
          <w:szCs w:val="16"/>
        </w:rPr>
        <w:t>Приложение 4</w:t>
      </w:r>
    </w:p>
    <w:p w:rsidR="00B2425A" w:rsidRPr="00B26E56" w:rsidRDefault="00B2425A" w:rsidP="00B2425A">
      <w:pPr>
        <w:ind w:left="5103"/>
        <w:jc w:val="right"/>
        <w:rPr>
          <w:rFonts w:ascii="Tahoma" w:hAnsi="Tahoma" w:cs="Tahoma"/>
          <w:i/>
          <w:sz w:val="16"/>
          <w:szCs w:val="16"/>
        </w:rPr>
      </w:pPr>
      <w:r w:rsidRPr="00B26E56">
        <w:rPr>
          <w:rFonts w:ascii="Tahoma" w:hAnsi="Tahoma" w:cs="Tahoma"/>
          <w:i/>
          <w:sz w:val="16"/>
          <w:szCs w:val="16"/>
        </w:rPr>
        <w:t>К бюджету</w:t>
      </w: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B2425A">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На 2014год</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Нормативы отчислений   неналоговых доходов</w:t>
      </w:r>
      <w:r>
        <w:rPr>
          <w:rFonts w:ascii="Tahoma" w:hAnsi="Tahoma" w:cs="Tahoma"/>
          <w:i/>
          <w:sz w:val="16"/>
          <w:szCs w:val="16"/>
          <w:lang w:val="ru-RU"/>
        </w:rPr>
        <w:t xml:space="preserve"> </w:t>
      </w:r>
      <w:r w:rsidRPr="00B2425A">
        <w:rPr>
          <w:rFonts w:ascii="Tahoma" w:hAnsi="Tahoma" w:cs="Tahoma"/>
          <w:i/>
          <w:sz w:val="16"/>
          <w:szCs w:val="16"/>
          <w:lang w:val="ru-RU"/>
        </w:rPr>
        <w:t xml:space="preserve">в  бюджет Чапаевского сельского поселения </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 xml:space="preserve"> на 2014 год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5946"/>
        <w:gridCol w:w="1440"/>
      </w:tblGrid>
      <w:tr w:rsidR="00B2425A" w:rsidRPr="00B26E56" w:rsidTr="00B2425A">
        <w:tc>
          <w:tcPr>
            <w:tcW w:w="2802" w:type="dxa"/>
          </w:tcPr>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Код бюджетной классификации Российской федерации</w:t>
            </w:r>
          </w:p>
        </w:tc>
        <w:tc>
          <w:tcPr>
            <w:tcW w:w="5946"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Наименование дохода</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Норматив в процентах</w:t>
            </w:r>
          </w:p>
        </w:tc>
      </w:tr>
      <w:tr w:rsidR="00B2425A" w:rsidRPr="00B26E56" w:rsidTr="00B2425A">
        <w:tc>
          <w:tcPr>
            <w:tcW w:w="2802"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901 111 05013 10 0000 120</w:t>
            </w:r>
          </w:p>
        </w:tc>
        <w:tc>
          <w:tcPr>
            <w:tcW w:w="5946" w:type="dxa"/>
          </w:tcPr>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50</w:t>
            </w:r>
          </w:p>
        </w:tc>
      </w:tr>
      <w:tr w:rsidR="00B2425A" w:rsidRPr="00B26E56" w:rsidTr="00B2425A">
        <w:tc>
          <w:tcPr>
            <w:tcW w:w="2802"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999 111 05035 10 0000 120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2"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999 111 09045 10 0000 120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2" w:type="dxa"/>
          </w:tcPr>
          <w:p w:rsidR="00B2425A" w:rsidRPr="00B26E56" w:rsidRDefault="00B2425A" w:rsidP="00B2425A">
            <w:pPr>
              <w:autoSpaceDE w:val="0"/>
              <w:autoSpaceDN w:val="0"/>
              <w:adjustRightInd w:val="0"/>
              <w:jc w:val="center"/>
              <w:rPr>
                <w:rFonts w:ascii="Tahoma" w:hAnsi="Tahoma" w:cs="Tahoma"/>
                <w:i/>
                <w:sz w:val="16"/>
                <w:szCs w:val="16"/>
              </w:rPr>
            </w:pPr>
            <w:r w:rsidRPr="00B26E56">
              <w:rPr>
                <w:rFonts w:ascii="Tahoma" w:hAnsi="Tahoma" w:cs="Tahoma"/>
                <w:i/>
                <w:sz w:val="16"/>
                <w:szCs w:val="16"/>
              </w:rPr>
              <w:t>999 113 02065 10 0000 130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поступившие в порядке возмещения расходов, понесенных в связи с эксплуатацией имущества поселений</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2" w:type="dxa"/>
          </w:tcPr>
          <w:p w:rsidR="00B2425A" w:rsidRPr="00B26E56" w:rsidRDefault="00B2425A" w:rsidP="00B2425A">
            <w:pPr>
              <w:autoSpaceDE w:val="0"/>
              <w:autoSpaceDN w:val="0"/>
              <w:adjustRightInd w:val="0"/>
              <w:jc w:val="center"/>
              <w:rPr>
                <w:rFonts w:ascii="Tahoma" w:hAnsi="Tahoma" w:cs="Tahoma"/>
                <w:i/>
                <w:sz w:val="16"/>
                <w:szCs w:val="16"/>
              </w:rPr>
            </w:pPr>
            <w:r w:rsidRPr="00B26E56">
              <w:rPr>
                <w:rFonts w:ascii="Tahoma" w:hAnsi="Tahoma" w:cs="Tahoma"/>
                <w:i/>
                <w:sz w:val="16"/>
                <w:szCs w:val="16"/>
              </w:rPr>
              <w:t>999 113 02995 10 0000 130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Прочие доходы  от  компенсации затрат бюджетов поселений</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2"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999 114 02052 10 0000 410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2"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999 114 02052 10 0000 440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2"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999 114 02053 10 0000 410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2"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999 114 02053 10 0000 440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унитарных предприятий, в том числе казенных), в части реализации материальных запасов по указанному имуществу</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r w:rsidR="00B2425A" w:rsidRPr="00B26E56" w:rsidTr="00B2425A">
        <w:tc>
          <w:tcPr>
            <w:tcW w:w="2802" w:type="dxa"/>
          </w:tcPr>
          <w:p w:rsidR="00B2425A" w:rsidRPr="00B26E56" w:rsidRDefault="00B2425A" w:rsidP="00B2425A">
            <w:pPr>
              <w:autoSpaceDE w:val="0"/>
              <w:autoSpaceDN w:val="0"/>
              <w:adjustRightInd w:val="0"/>
              <w:jc w:val="center"/>
              <w:rPr>
                <w:rFonts w:ascii="Tahoma" w:hAnsi="Tahoma" w:cs="Tahoma"/>
                <w:i/>
                <w:sz w:val="16"/>
                <w:szCs w:val="16"/>
              </w:rPr>
            </w:pPr>
            <w:r w:rsidRPr="00B26E56">
              <w:rPr>
                <w:rFonts w:ascii="Tahoma" w:hAnsi="Tahoma" w:cs="Tahoma"/>
                <w:i/>
                <w:sz w:val="16"/>
                <w:szCs w:val="16"/>
              </w:rPr>
              <w:t xml:space="preserve">901 114 06014 10 0000 430 </w:t>
            </w:r>
          </w:p>
        </w:tc>
        <w:tc>
          <w:tcPr>
            <w:tcW w:w="5946" w:type="dxa"/>
          </w:tcPr>
          <w:p w:rsidR="00B2425A" w:rsidRPr="00B2425A" w:rsidRDefault="00B2425A" w:rsidP="00B2425A">
            <w:pPr>
              <w:autoSpaceDE w:val="0"/>
              <w:autoSpaceDN w:val="0"/>
              <w:adjustRightInd w:val="0"/>
              <w:rPr>
                <w:rFonts w:ascii="Tahoma" w:hAnsi="Tahoma" w:cs="Tahoma"/>
                <w:i/>
                <w:sz w:val="16"/>
                <w:szCs w:val="16"/>
                <w:lang w:val="ru-RU"/>
              </w:rPr>
            </w:pPr>
            <w:r w:rsidRPr="00B2425A">
              <w:rPr>
                <w:rFonts w:ascii="Tahoma" w:hAnsi="Tahoma" w:cs="Tahoma"/>
                <w:i/>
                <w:sz w:val="16"/>
                <w:szCs w:val="16"/>
                <w:lang w:val="ru-RU"/>
              </w:rPr>
              <w:t>Доходы от продажи земельных участков, государственная собственность на которые не разграничена</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50</w:t>
            </w:r>
          </w:p>
        </w:tc>
      </w:tr>
      <w:tr w:rsidR="00B2425A" w:rsidRPr="00B26E56" w:rsidTr="00B2425A">
        <w:tc>
          <w:tcPr>
            <w:tcW w:w="2802"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999 117 01050 10 0000 180</w:t>
            </w:r>
          </w:p>
        </w:tc>
        <w:tc>
          <w:tcPr>
            <w:tcW w:w="5946"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Невыясненные поступления, зачисляемые в бюджеты поселений</w:t>
            </w:r>
          </w:p>
        </w:tc>
        <w:tc>
          <w:tcPr>
            <w:tcW w:w="1440" w:type="dxa"/>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r>
    </w:tbl>
    <w:p w:rsidR="00B2425A" w:rsidRPr="00B2425A" w:rsidRDefault="00B2425A" w:rsidP="00B2425A">
      <w:pPr>
        <w:rPr>
          <w:rFonts w:ascii="Tahoma" w:hAnsi="Tahoma" w:cs="Tahoma"/>
          <w:i/>
          <w:sz w:val="16"/>
          <w:szCs w:val="16"/>
          <w:lang w:val="ru-RU"/>
        </w:rPr>
      </w:pPr>
      <w:r w:rsidRPr="00B26E56">
        <w:rPr>
          <w:rFonts w:ascii="Tahoma" w:hAnsi="Tahoma" w:cs="Tahoma"/>
          <w:i/>
          <w:sz w:val="16"/>
          <w:szCs w:val="16"/>
        </w:rPr>
        <w:lastRenderedPageBreak/>
        <w:t xml:space="preserve">                                                                                                             </w:t>
      </w:r>
    </w:p>
    <w:p w:rsidR="00B2425A" w:rsidRPr="00B26E56" w:rsidRDefault="00B2425A" w:rsidP="00B2425A">
      <w:pPr>
        <w:jc w:val="right"/>
        <w:rPr>
          <w:rFonts w:ascii="Tahoma" w:hAnsi="Tahoma" w:cs="Tahoma"/>
          <w:i/>
          <w:sz w:val="16"/>
          <w:szCs w:val="16"/>
        </w:rPr>
      </w:pPr>
      <w:r w:rsidRPr="00B26E56">
        <w:rPr>
          <w:rFonts w:ascii="Tahoma" w:hAnsi="Tahoma" w:cs="Tahoma"/>
          <w:i/>
          <w:sz w:val="16"/>
          <w:szCs w:val="16"/>
        </w:rPr>
        <w:t>Приложение 5</w:t>
      </w:r>
    </w:p>
    <w:p w:rsidR="00B2425A" w:rsidRPr="00B26E56" w:rsidRDefault="00B2425A" w:rsidP="00B2425A">
      <w:pPr>
        <w:ind w:left="5670"/>
        <w:jc w:val="right"/>
        <w:rPr>
          <w:rFonts w:ascii="Tahoma" w:hAnsi="Tahoma" w:cs="Tahoma"/>
          <w:i/>
          <w:sz w:val="16"/>
          <w:szCs w:val="16"/>
        </w:rPr>
      </w:pPr>
      <w:r w:rsidRPr="00B26E56">
        <w:rPr>
          <w:rFonts w:ascii="Tahoma" w:hAnsi="Tahoma" w:cs="Tahoma"/>
          <w:i/>
          <w:sz w:val="16"/>
          <w:szCs w:val="16"/>
        </w:rPr>
        <w:t>К бюджету</w:t>
      </w:r>
    </w:p>
    <w:p w:rsidR="00B2425A" w:rsidRPr="00B2425A" w:rsidRDefault="00B2425A" w:rsidP="00B2425A">
      <w:pPr>
        <w:ind w:left="5670"/>
        <w:jc w:val="right"/>
        <w:rPr>
          <w:rFonts w:ascii="Tahoma" w:hAnsi="Tahoma" w:cs="Tahoma"/>
          <w:i/>
          <w:sz w:val="16"/>
          <w:szCs w:val="16"/>
          <w:lang w:val="ru-RU"/>
        </w:rPr>
      </w:pPr>
      <w:r w:rsidRPr="00B2425A">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На 2014 год</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 xml:space="preserve">Объем поступлений доходов в бюджет Чапаевского сельского поселения </w:t>
      </w:r>
      <w:r>
        <w:rPr>
          <w:rFonts w:ascii="Tahoma" w:hAnsi="Tahoma" w:cs="Tahoma"/>
          <w:i/>
          <w:sz w:val="16"/>
          <w:szCs w:val="16"/>
          <w:lang w:val="ru-RU"/>
        </w:rPr>
        <w:t xml:space="preserve"> </w:t>
      </w:r>
      <w:r w:rsidRPr="00B2425A">
        <w:rPr>
          <w:rFonts w:ascii="Tahoma" w:hAnsi="Tahoma" w:cs="Tahoma"/>
          <w:i/>
          <w:sz w:val="16"/>
          <w:szCs w:val="16"/>
          <w:lang w:val="ru-RU"/>
        </w:rPr>
        <w:t xml:space="preserve">Красносельского муниципального района Костромской области </w:t>
      </w:r>
      <w:r>
        <w:rPr>
          <w:rFonts w:ascii="Tahoma" w:hAnsi="Tahoma" w:cs="Tahoma"/>
          <w:i/>
          <w:sz w:val="16"/>
          <w:szCs w:val="16"/>
          <w:lang w:val="ru-RU"/>
        </w:rPr>
        <w:t xml:space="preserve"> </w:t>
      </w:r>
      <w:r w:rsidRPr="00B2425A">
        <w:rPr>
          <w:rFonts w:ascii="Tahoma" w:hAnsi="Tahoma" w:cs="Tahoma"/>
          <w:i/>
          <w:sz w:val="16"/>
          <w:szCs w:val="16"/>
          <w:lang w:val="ru-RU"/>
        </w:rPr>
        <w:t>по основным источникам</w:t>
      </w:r>
      <w:r>
        <w:rPr>
          <w:rFonts w:ascii="Tahoma" w:hAnsi="Tahoma" w:cs="Tahoma"/>
          <w:i/>
          <w:sz w:val="16"/>
          <w:szCs w:val="16"/>
          <w:lang w:val="ru-RU"/>
        </w:rPr>
        <w:t xml:space="preserve"> </w:t>
      </w:r>
      <w:r w:rsidRPr="00B2425A">
        <w:rPr>
          <w:rFonts w:ascii="Tahoma" w:hAnsi="Tahoma" w:cs="Tahoma"/>
          <w:i/>
          <w:sz w:val="16"/>
          <w:szCs w:val="16"/>
          <w:lang w:val="ru-RU"/>
        </w:rPr>
        <w:t>На 2014год</w:t>
      </w:r>
    </w:p>
    <w:p w:rsidR="00B2425A" w:rsidRPr="00B2425A" w:rsidRDefault="00B2425A" w:rsidP="00B2425A">
      <w:pPr>
        <w:jc w:val="center"/>
        <w:rPr>
          <w:rFonts w:ascii="Tahoma" w:hAnsi="Tahoma" w:cs="Tahoma"/>
          <w:i/>
          <w:sz w:val="16"/>
          <w:szCs w:val="16"/>
          <w:lang w:val="ru-RU"/>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6"/>
        <w:gridCol w:w="6676"/>
        <w:gridCol w:w="986"/>
      </w:tblGrid>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Код бюджетной классификации</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Наименование дохода</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сумма</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00010000000000000000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НАЛОГОВЫЕ И НЕНАЛОГОВЫЕ ДОХОДЫ</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2753000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00010100000000000000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НАЛОГИ НА ПРИБЫЛЬ, ДОХОДЫ</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736000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18210102000010000110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 xml:space="preserve">Налог на доходы физических лиц                                                                                                                                                                                          </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736000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18210102010010000110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B2425A">
              <w:rPr>
                <w:rFonts w:ascii="Tahoma" w:hAnsi="Tahoma" w:cs="Tahoma"/>
                <w:i/>
                <w:sz w:val="16"/>
                <w:szCs w:val="16"/>
                <w:vertAlign w:val="superscript"/>
                <w:lang w:val="ru-RU"/>
              </w:rPr>
              <w:t>1</w:t>
            </w:r>
            <w:r w:rsidRPr="00B2425A">
              <w:rPr>
                <w:rFonts w:ascii="Tahoma" w:hAnsi="Tahoma" w:cs="Tahoma"/>
                <w:i/>
                <w:sz w:val="16"/>
                <w:szCs w:val="16"/>
                <w:lang w:val="ru-RU"/>
              </w:rPr>
              <w:t xml:space="preserve"> и 228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734000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ind w:left="-720"/>
              <w:jc w:val="center"/>
              <w:rPr>
                <w:rFonts w:ascii="Tahoma" w:hAnsi="Tahoma" w:cs="Tahoma"/>
                <w:i/>
                <w:sz w:val="16"/>
                <w:szCs w:val="16"/>
              </w:rPr>
            </w:pPr>
            <w:r w:rsidRPr="00B26E56">
              <w:rPr>
                <w:rFonts w:ascii="Tahoma" w:hAnsi="Tahoma" w:cs="Tahoma"/>
                <w:i/>
                <w:sz w:val="16"/>
                <w:szCs w:val="16"/>
              </w:rPr>
              <w:t xml:space="preserve">            18210102020010000110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 на доходы физических лиц с доходов, полученных  от осуществления физическими лицами, зарегистрированными в качестве индивидуальных предпринимателей, частных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ind w:left="-720"/>
              <w:jc w:val="center"/>
              <w:rPr>
                <w:rFonts w:ascii="Tahoma" w:hAnsi="Tahoma" w:cs="Tahoma"/>
                <w:i/>
                <w:sz w:val="16"/>
                <w:szCs w:val="16"/>
              </w:rPr>
            </w:pPr>
            <w:r w:rsidRPr="00B26E56">
              <w:rPr>
                <w:rFonts w:ascii="Tahoma" w:hAnsi="Tahoma" w:cs="Tahoma"/>
                <w:i/>
                <w:sz w:val="16"/>
                <w:szCs w:val="16"/>
              </w:rPr>
              <w:t xml:space="preserve">           18210102030010000110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 на доходы физических лиц с доходов, полученных  в соответствии со статьей 228 Налогового кодекса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1400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00010500000000000000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НАЛОГИ НА СОВОКУПНЫЙ ДОХОД</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298000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18210501000000000110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Налог. взимаемый в связи с применением  упрощенной системы налогообложения</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297000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18210501010010000110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18210501011010000110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 xml:space="preserve">Налог, взимаемый в связи с применением упрощенной системы налогообложения объект налогообложения доходы </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18210501020010000110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119000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18210501021010000110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Налог, взимаемый в связи с применением упрощенной системы налогообложения объект налогообложения доходы уменьшенные на величину расходов</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119000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18210501050010000110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Минимальный налог, зачисляемый в бюджеты субъекта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77000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18210503000010000110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Единый сельскохозяйственный налог</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18210503010010000110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Единый сельскохозяйственный налог</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00010600000000000000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НАЛОГИ НА ИМУЩЕСТВО</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1525000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18210601000000000110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Налог на имущество физических лиц</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57000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18210601030100000110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 на имущество физических лиц, взимаемый по ставкам, применяемым к объектам налогообложения, расположенным в границах поселений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57000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18210606000000000110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autoSpaceDE w:val="0"/>
              <w:autoSpaceDN w:val="0"/>
              <w:adjustRightInd w:val="0"/>
              <w:jc w:val="both"/>
              <w:rPr>
                <w:rFonts w:ascii="Tahoma" w:hAnsi="Tahoma" w:cs="Tahoma"/>
                <w:i/>
                <w:sz w:val="16"/>
                <w:szCs w:val="16"/>
              </w:rPr>
            </w:pPr>
            <w:r w:rsidRPr="00B26E56">
              <w:rPr>
                <w:rFonts w:ascii="Tahoma" w:hAnsi="Tahoma" w:cs="Tahoma"/>
                <w:i/>
                <w:sz w:val="16"/>
                <w:szCs w:val="16"/>
              </w:rPr>
              <w:t>Земельный налог</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1468000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18210606013100000110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налогообложения, расположенным в границах поселений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784000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18210606023100000110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налогообложения, расположенным в границах поселений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684000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00010800000000000000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ГОСУДАРСТВЕННАЯ ПОШЛИНА</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99910804020010000110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Государственная пошлина за совершение</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нотариальных действий должностными лицами</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органов местного самоуправления,</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уполномоченными в соответствии с</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законодательными актами Российской Федерации на</w:t>
            </w:r>
          </w:p>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совершение нотариальных действий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00010900000000000000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ЗАДОЛЖЕННОСТЬ И ПЕРЕРАСЧЕТЫ ПО</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ОТМЕНЕННЫМ НАЛОГАМ, СБОРАМ И ИНЫМ</w:t>
            </w:r>
          </w:p>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ОБЯЗАТЕЛЬНЫМ ПЛАТЕЖАМ</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18210904053100000110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Земельный налог по обязательствам возникшим до 01.01.2006г.</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00011100000000000000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ДОХОДЫ ОТ ИСПОЛЬЗОВАНИЯ ИМУЩЕСТВА, НАХОДЯЩЕГОСЯ В ГОСУДАРСТВЕННОЙ И МУНИЦИПАЛЬНОЙ СОБСТВЕННОСТИ</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120000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90111105013100000120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w:t>
            </w:r>
          </w:p>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земельных участков</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99911105035100000120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w:t>
            </w:r>
          </w:p>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бюджетных и автономных учреждений)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42000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00011300000000000000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ДОХОДЫ ОТ ОКАЗАНИЯ ПЛАТНЫХ УСЛУГ И КОМПЕНСАЦИИ ЗАТРАТ ГОСУДАРСТВА</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lastRenderedPageBreak/>
              <w:t>99911302065100000130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Доходы поступившие в порядке возмещения расходов, понесенных в связи с эксплуатацией имущества поселений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00011400000000000000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ДОХОДЫ ОТ ПРОДАЖИ МАТЕРИАЛЬНЫХ И</w:t>
            </w:r>
          </w:p>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НЕМАТЕРИАЛЬНЫХ АКТИВОВ</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54000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90111406013100000430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54000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00020000000000000000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БЕЗВОЗМЕЗДНЫЕ ПОСТУПЛЕНИЯ</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1451600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00020200000000000000</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БЕЗВОЗМЕЗДНЫЕ ПОСТУПЛЕНИЯ ОТ ДРУГИХ БЮДЖЕТОВ БЮДЖЕТНОЙ СИСТЕМЫ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1451600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00020201000000000151</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Дотации бюджетам субъектов Российской Федерации и муниципальных образований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1393000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99920201001100000151</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Дотации бюджетам поселений на выравнивание бюджетной обеспеченности</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961000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99920201003100000151</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432000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00020203000000000151</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Субвенции бюджетам субъектов Российской Федерации и муниципальных образований</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58600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99920203015100000151</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55500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99920203024100000151</w:t>
            </w:r>
          </w:p>
        </w:tc>
        <w:tc>
          <w:tcPr>
            <w:tcW w:w="6676"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autoSpaceDE w:val="0"/>
              <w:autoSpaceDN w:val="0"/>
              <w:adjustRightInd w:val="0"/>
              <w:jc w:val="both"/>
              <w:rPr>
                <w:rFonts w:ascii="Tahoma" w:hAnsi="Tahoma" w:cs="Tahoma"/>
                <w:i/>
                <w:sz w:val="16"/>
                <w:szCs w:val="16"/>
                <w:lang w:val="ru-RU"/>
              </w:rPr>
            </w:pPr>
            <w:r w:rsidRPr="00B2425A">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w:t>
            </w:r>
          </w:p>
        </w:tc>
      </w:tr>
      <w:tr w:rsidR="00B2425A" w:rsidRPr="00B26E56" w:rsidTr="00B2425A">
        <w:tc>
          <w:tcPr>
            <w:tcW w:w="252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667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autoSpaceDE w:val="0"/>
              <w:autoSpaceDN w:val="0"/>
              <w:adjustRightInd w:val="0"/>
              <w:jc w:val="both"/>
              <w:rPr>
                <w:rFonts w:ascii="Tahoma" w:hAnsi="Tahoma" w:cs="Tahoma"/>
                <w:i/>
                <w:sz w:val="16"/>
                <w:szCs w:val="16"/>
              </w:rPr>
            </w:pPr>
            <w:r w:rsidRPr="00B26E56">
              <w:rPr>
                <w:rFonts w:ascii="Tahoma" w:hAnsi="Tahoma" w:cs="Tahoma"/>
                <w:i/>
                <w:sz w:val="16"/>
                <w:szCs w:val="16"/>
              </w:rPr>
              <w:t>ВСЕГО ДОХОДОВ</w:t>
            </w:r>
          </w:p>
        </w:tc>
        <w:tc>
          <w:tcPr>
            <w:tcW w:w="986"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4204600</w:t>
            </w:r>
          </w:p>
        </w:tc>
      </w:tr>
    </w:tbl>
    <w:p w:rsidR="00B2425A" w:rsidRPr="00B2425A" w:rsidRDefault="00B2425A" w:rsidP="00B2425A">
      <w:pPr>
        <w:rPr>
          <w:rFonts w:ascii="Tahoma" w:hAnsi="Tahoma" w:cs="Tahoma"/>
          <w:i/>
          <w:sz w:val="16"/>
          <w:szCs w:val="16"/>
          <w:lang w:val="ru-RU"/>
        </w:rPr>
      </w:pPr>
    </w:p>
    <w:p w:rsidR="00B2425A" w:rsidRPr="00B2425A" w:rsidRDefault="00B2425A" w:rsidP="00B2425A">
      <w:pPr>
        <w:ind w:left="5103"/>
        <w:jc w:val="right"/>
        <w:rPr>
          <w:rFonts w:ascii="Tahoma" w:hAnsi="Tahoma" w:cs="Tahoma"/>
          <w:i/>
          <w:sz w:val="16"/>
          <w:szCs w:val="16"/>
          <w:lang w:val="ru-RU"/>
        </w:rPr>
      </w:pPr>
      <w:r w:rsidRPr="00B2425A">
        <w:rPr>
          <w:rFonts w:ascii="Tahoma" w:hAnsi="Tahoma" w:cs="Tahoma"/>
          <w:i/>
          <w:sz w:val="16"/>
          <w:szCs w:val="16"/>
          <w:lang w:val="ru-RU"/>
        </w:rPr>
        <w:t xml:space="preserve">          Приложение 6</w:t>
      </w:r>
    </w:p>
    <w:p w:rsidR="00B2425A" w:rsidRPr="00B2425A" w:rsidRDefault="00B2425A" w:rsidP="00B2425A">
      <w:pPr>
        <w:jc w:val="right"/>
        <w:rPr>
          <w:rFonts w:ascii="Tahoma" w:hAnsi="Tahoma" w:cs="Tahoma"/>
          <w:i/>
          <w:sz w:val="16"/>
          <w:szCs w:val="16"/>
          <w:lang w:val="ru-RU"/>
        </w:rPr>
      </w:pPr>
      <w:r w:rsidRPr="00B2425A">
        <w:rPr>
          <w:rFonts w:ascii="Tahoma" w:hAnsi="Tahoma" w:cs="Tahoma"/>
          <w:i/>
          <w:sz w:val="16"/>
          <w:szCs w:val="16"/>
          <w:lang w:val="ru-RU"/>
        </w:rPr>
        <w:t xml:space="preserve">                                                                                                                  К  бюджету</w:t>
      </w:r>
    </w:p>
    <w:p w:rsidR="00B2425A" w:rsidRPr="00B2425A" w:rsidRDefault="00B2425A" w:rsidP="00B2425A">
      <w:pPr>
        <w:ind w:left="5670"/>
        <w:jc w:val="right"/>
        <w:rPr>
          <w:rFonts w:ascii="Tahoma" w:hAnsi="Tahoma" w:cs="Tahoma"/>
          <w:i/>
          <w:sz w:val="16"/>
          <w:szCs w:val="16"/>
          <w:lang w:val="ru-RU"/>
        </w:rPr>
      </w:pPr>
      <w:r w:rsidRPr="00B2425A">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На 2014 год</w:t>
      </w:r>
    </w:p>
    <w:p w:rsidR="00B2425A" w:rsidRPr="00B2425A" w:rsidRDefault="00B2425A" w:rsidP="00B2425A">
      <w:pPr>
        <w:jc w:val="right"/>
        <w:rPr>
          <w:rFonts w:ascii="Tahoma" w:hAnsi="Tahoma" w:cs="Tahoma"/>
          <w:i/>
          <w:sz w:val="16"/>
          <w:szCs w:val="16"/>
          <w:lang w:val="ru-RU"/>
        </w:rPr>
      </w:pP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 xml:space="preserve">  Распределение расходов бюджета Чапаевского сельского поселения </w:t>
      </w:r>
      <w:r>
        <w:rPr>
          <w:rFonts w:ascii="Tahoma" w:hAnsi="Tahoma" w:cs="Tahoma"/>
          <w:i/>
          <w:sz w:val="16"/>
          <w:szCs w:val="16"/>
          <w:lang w:val="ru-RU"/>
        </w:rPr>
        <w:t xml:space="preserve"> </w:t>
      </w:r>
      <w:r w:rsidRPr="00B2425A">
        <w:rPr>
          <w:rFonts w:ascii="Tahoma" w:hAnsi="Tahoma" w:cs="Tahoma"/>
          <w:i/>
          <w:sz w:val="16"/>
          <w:szCs w:val="16"/>
          <w:lang w:val="ru-RU"/>
        </w:rPr>
        <w:t>Красносельского муниципального района Костромской области</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 xml:space="preserve"> по функциональной классификации</w:t>
      </w:r>
      <w:r>
        <w:rPr>
          <w:rFonts w:ascii="Tahoma" w:hAnsi="Tahoma" w:cs="Tahoma"/>
          <w:i/>
          <w:sz w:val="16"/>
          <w:szCs w:val="16"/>
          <w:lang w:val="ru-RU"/>
        </w:rPr>
        <w:t xml:space="preserve"> </w:t>
      </w:r>
      <w:r w:rsidRPr="00B2425A">
        <w:rPr>
          <w:rFonts w:ascii="Tahoma" w:hAnsi="Tahoma" w:cs="Tahoma"/>
          <w:i/>
          <w:sz w:val="16"/>
          <w:szCs w:val="16"/>
          <w:lang w:val="ru-RU"/>
        </w:rPr>
        <w:t xml:space="preserve"> на 2014  год</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68"/>
        <w:gridCol w:w="900"/>
        <w:gridCol w:w="1260"/>
        <w:gridCol w:w="1080"/>
        <w:gridCol w:w="1080"/>
        <w:gridCol w:w="720"/>
        <w:gridCol w:w="1080"/>
      </w:tblGrid>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Наименование</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Глава</w:t>
            </w: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Раздел</w:t>
            </w:r>
          </w:p>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подраздел</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Целевая статья</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 xml:space="preserve">Вид </w:t>
            </w:r>
          </w:p>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расхода</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КОСГУ</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Сумма</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xml:space="preserve">Администрация Чапаевского сельского поселения </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999</w:t>
            </w: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4479900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0100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2441300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0104</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2439800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xml:space="preserve">Центральный аппарат </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0021040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2436700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2179700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2179700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2048600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2048600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2048600</w:t>
            </w:r>
          </w:p>
        </w:tc>
      </w:tr>
      <w:tr w:rsidR="00B2425A" w:rsidRPr="00B26E56" w:rsidTr="00B2425A">
        <w:trPr>
          <w:trHeight w:val="96"/>
        </w:trPr>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1579000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-начисления на оплату труда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469600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122</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87900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87900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85900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-прочие выплаты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212</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85900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транспортные услуги</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222</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выплаты, за исключением фонда оплаты труда государственных (муниципальных) органов, лицам, привлекаемым согласно законодательству для выполнения отдельных полномочий</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123</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43200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43200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43200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43200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lastRenderedPageBreak/>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146100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146100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29400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65900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28000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прочие услуги</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226</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22800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73900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14000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59900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37000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37000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Уплата налога на имущество и земельного налога</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851</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Осуществление государственных полномочий по составлению протоколов об административных правонарушениях</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0027209</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Другие общегосударственные вопросы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0113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Выполнение других обязательств государства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0922300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Уплата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850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Уплата прочих налогов, сборов и иных платежей</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852</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-прочие 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290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Национальная оборона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55500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Мобилизационная подготовка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0203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55500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Осуществление государственных полномочий по первичному  воинскому  учету на территории где отсутствуют военные комиссариаты</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0015118</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55500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Расходы на выплату персоналу в целях обеспечения выполнения функций государственными(муниципальными) органами, казенными учреждениями, органами управления государственными внебюджетными фондами.</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45896</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Расходы на выплаты персоналу государственных (муниципальных) органов</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120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45896</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Фонд оплаты труда государственных (муниципальных ) органов и взносы по  обязательному социальному страхованию</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121</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45896</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45896</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-Оплата труда и начисления на выплаты по оплате труда</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45896</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-заработная плата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 xml:space="preserve"> 35250             </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начисления на заработную плату</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213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10646</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9604</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9604</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9604</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услуги связи</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1800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-коммунальные услуги</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1304</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lastRenderedPageBreak/>
              <w:t xml:space="preserve">- увеличение стоимости материальных запасов </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1304</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Жилищно-коммунальное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0500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722300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Коммунальное хозяйство</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0502</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170400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Мероприятия в области коммунального хозяйства</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3612050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170400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170400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170400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170400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170400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170400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138400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32000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Благоустройство</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0503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551900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Уличное освещение</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6002010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87600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87600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87600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87600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87600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87600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xml:space="preserve">-коммунальные услуги </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16100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Содержание автомобильных дорог и инженерных сооружений на них в границах поселений в рамках благоустройства</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6002020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203700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203700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203700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203700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203700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203700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203700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Расходы по организации и содержанию мест захоронения (кладбищ)</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6002040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Прочие мероприятия по благоустройству</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6002051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255300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Закупки  товаров ,работ и услуг для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255300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Иные закупки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255300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Прочая закупка товаров ,работ и услуг для обеспечения  государственных (муниципальных) нужд</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244</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255300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134300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-Оплата работ ,услуг</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134300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услуги по содержанию имущества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225</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134300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-Поступление финансовых активов</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121000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увеличение стоимости  основных средств</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89500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увеличение стоимости материальных запасов</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340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 xml:space="preserve">Культура кинематография и средства массовой </w:t>
            </w:r>
            <w:r w:rsidRPr="00B2425A">
              <w:rPr>
                <w:rFonts w:ascii="Tahoma" w:hAnsi="Tahoma" w:cs="Tahoma"/>
                <w:i/>
                <w:sz w:val="16"/>
                <w:szCs w:val="16"/>
                <w:lang w:val="ru-RU"/>
              </w:rPr>
              <w:lastRenderedPageBreak/>
              <w:t>информации</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0800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785000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lastRenderedPageBreak/>
              <w:t>Культура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0801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785000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соответствии с заключенными соглашениями</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521Б003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785000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785000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Иные межбюджетные трансферты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540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785000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785000</w:t>
            </w:r>
          </w:p>
        </w:tc>
      </w:tr>
      <w:tr w:rsidR="00B2425A" w:rsidRPr="00B26E56" w:rsidTr="00B2425A">
        <w:trPr>
          <w:trHeight w:val="325"/>
        </w:trPr>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Безвозмездные перечисления бюджетам</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250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785000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 перечисления другим бюджетам бюджетной системы Российской Федерации</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251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785000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Социальная политика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458500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Пенсионное обеспечение</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64400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Доплаты к пенсиям государственных служащих субъектов Российской Федерации  и муниципальных служащих</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4918010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64400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Социальное обеспечение и иные выплаты населению</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64400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Публичные нормативные социальные выплаты гражданам</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64400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 xml:space="preserve"> Иные пенсии, социальные доплаты к пенсиям</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312</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64400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64400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-Социальное обеспечение</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260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64400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-социальные пособия ,выплачиваемые организациями сектора государственного управления</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263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64400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Другие вопросы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1006</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394100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Мероприятия в области социальной политики</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5146010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394100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Иные межбюджетные ассигнования</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Субсидии юридическим лицам(кроме некоммерческих организаций), индивидуальным предпринимателям, физическим лицам</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810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394100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394100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Безвозмездные перечисления организациям</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394100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-безвозмездные и безвозвратные перечисления организациям, за исключением государственных и муниципальных организаций</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242</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394100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Обслуживание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Обслуживание внутреннего  государственного и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1301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rPr>
                <w:rFonts w:ascii="Tahoma" w:hAnsi="Tahoma" w:cs="Tahoma"/>
                <w:i/>
                <w:sz w:val="16"/>
                <w:szCs w:val="16"/>
                <w:lang w:val="ru-RU"/>
              </w:rPr>
            </w:pPr>
            <w:r w:rsidRPr="00B2425A">
              <w:rPr>
                <w:rFonts w:ascii="Tahoma" w:hAnsi="Tahoma" w:cs="Tahoma"/>
                <w:i/>
                <w:sz w:val="16"/>
                <w:szCs w:val="16"/>
                <w:lang w:val="ru-RU"/>
              </w:rPr>
              <w:t>Процентные платежи по муниципальному долгу</w:t>
            </w:r>
          </w:p>
        </w:tc>
        <w:tc>
          <w:tcPr>
            <w:tcW w:w="9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26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jc w:val="center"/>
              <w:rPr>
                <w:rFonts w:ascii="Tahoma" w:hAnsi="Tahoma" w:cs="Tahoma"/>
                <w:i/>
                <w:sz w:val="16"/>
                <w:szCs w:val="16"/>
                <w:lang w:val="ru-RU"/>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0652033</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Обслуживание государственного (муниципального)долга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700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Обслуживание 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730</w:t>
            </w: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-Расходы</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200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 Обслуживание государственного(муниципального)  долга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230</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rPr>
                <w:rFonts w:ascii="Tahoma" w:hAnsi="Tahoma" w:cs="Tahoma"/>
                <w:i/>
                <w:sz w:val="16"/>
                <w:szCs w:val="16"/>
              </w:rPr>
            </w:pPr>
            <w:r w:rsidRPr="00B26E56">
              <w:rPr>
                <w:rFonts w:ascii="Tahoma" w:hAnsi="Tahoma" w:cs="Tahoma"/>
                <w:i/>
                <w:sz w:val="16"/>
                <w:szCs w:val="16"/>
              </w:rPr>
              <w:t>-обслуживание внутреннего долга</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231</w:t>
            </w: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17300</w:t>
            </w:r>
          </w:p>
        </w:tc>
      </w:tr>
      <w:tr w:rsidR="00B2425A" w:rsidRPr="00B26E56" w:rsidTr="00B2425A">
        <w:tc>
          <w:tcPr>
            <w:tcW w:w="406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ИТОГО РАСХОДОВ</w:t>
            </w:r>
          </w:p>
        </w:tc>
        <w:tc>
          <w:tcPr>
            <w:tcW w:w="9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26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72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p>
        </w:tc>
        <w:tc>
          <w:tcPr>
            <w:tcW w:w="10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jc w:val="center"/>
              <w:rPr>
                <w:rFonts w:ascii="Tahoma" w:hAnsi="Tahoma" w:cs="Tahoma"/>
                <w:i/>
                <w:sz w:val="16"/>
                <w:szCs w:val="16"/>
              </w:rPr>
            </w:pPr>
            <w:r w:rsidRPr="00B26E56">
              <w:rPr>
                <w:rFonts w:ascii="Tahoma" w:hAnsi="Tahoma" w:cs="Tahoma"/>
                <w:i/>
                <w:sz w:val="16"/>
                <w:szCs w:val="16"/>
              </w:rPr>
              <w:t>4479900</w:t>
            </w:r>
          </w:p>
        </w:tc>
      </w:tr>
    </w:tbl>
    <w:p w:rsidR="00B2425A" w:rsidRPr="00B2425A" w:rsidRDefault="00B2425A" w:rsidP="00B2425A">
      <w:pPr>
        <w:rPr>
          <w:rFonts w:ascii="Tahoma" w:hAnsi="Tahoma" w:cs="Tahoma"/>
          <w:i/>
          <w:sz w:val="16"/>
          <w:szCs w:val="16"/>
          <w:lang w:val="ru-RU"/>
        </w:rPr>
      </w:pPr>
    </w:p>
    <w:p w:rsidR="00B2425A" w:rsidRPr="00B2425A" w:rsidRDefault="00B2425A" w:rsidP="00B2425A">
      <w:pPr>
        <w:ind w:left="5670"/>
        <w:jc w:val="right"/>
        <w:rPr>
          <w:rFonts w:ascii="Tahoma" w:hAnsi="Tahoma" w:cs="Tahoma"/>
          <w:i/>
          <w:sz w:val="16"/>
          <w:szCs w:val="16"/>
          <w:lang w:val="ru-RU"/>
        </w:rPr>
      </w:pPr>
      <w:r w:rsidRPr="00B2425A">
        <w:rPr>
          <w:rFonts w:ascii="Tahoma" w:hAnsi="Tahoma" w:cs="Tahoma"/>
          <w:i/>
          <w:sz w:val="16"/>
          <w:szCs w:val="16"/>
          <w:lang w:val="ru-RU"/>
        </w:rPr>
        <w:t>Приложение 7</w:t>
      </w:r>
    </w:p>
    <w:p w:rsidR="00B2425A" w:rsidRPr="00B2425A" w:rsidRDefault="00B2425A" w:rsidP="00B2425A">
      <w:pPr>
        <w:ind w:left="5670"/>
        <w:jc w:val="right"/>
        <w:rPr>
          <w:rFonts w:ascii="Tahoma" w:hAnsi="Tahoma" w:cs="Tahoma"/>
          <w:i/>
          <w:sz w:val="16"/>
          <w:szCs w:val="16"/>
          <w:lang w:val="ru-RU"/>
        </w:rPr>
      </w:pPr>
      <w:r w:rsidRPr="00B2425A">
        <w:rPr>
          <w:rFonts w:ascii="Tahoma" w:hAnsi="Tahoma" w:cs="Tahoma"/>
          <w:i/>
          <w:sz w:val="16"/>
          <w:szCs w:val="16"/>
          <w:lang w:val="ru-RU"/>
        </w:rPr>
        <w:t>К  бюджету</w:t>
      </w:r>
    </w:p>
    <w:p w:rsidR="00B2425A" w:rsidRPr="00B2425A" w:rsidRDefault="00B2425A" w:rsidP="00B2425A">
      <w:pPr>
        <w:ind w:left="5670"/>
        <w:jc w:val="right"/>
        <w:rPr>
          <w:rFonts w:ascii="Tahoma" w:hAnsi="Tahoma" w:cs="Tahoma"/>
          <w:i/>
          <w:sz w:val="16"/>
          <w:szCs w:val="16"/>
          <w:lang w:val="ru-RU"/>
        </w:rPr>
      </w:pPr>
      <w:r w:rsidRPr="00B2425A">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На 2014 год</w:t>
      </w:r>
    </w:p>
    <w:p w:rsidR="00B2425A" w:rsidRPr="00B2425A" w:rsidRDefault="00B2425A" w:rsidP="00B2425A">
      <w:pPr>
        <w:ind w:left="5670"/>
        <w:jc w:val="center"/>
        <w:rPr>
          <w:rFonts w:ascii="Tahoma" w:hAnsi="Tahoma" w:cs="Tahoma"/>
          <w:i/>
          <w:sz w:val="16"/>
          <w:szCs w:val="16"/>
          <w:lang w:val="ru-RU"/>
        </w:rPr>
      </w:pPr>
      <w:r w:rsidRPr="00B2425A">
        <w:rPr>
          <w:rFonts w:ascii="Tahoma" w:hAnsi="Tahoma" w:cs="Tahoma"/>
          <w:i/>
          <w:sz w:val="16"/>
          <w:szCs w:val="16"/>
          <w:lang w:val="ru-RU"/>
        </w:rPr>
        <w:t xml:space="preserve">                                                                                                                              </w:t>
      </w:r>
      <w:r>
        <w:rPr>
          <w:rFonts w:ascii="Tahoma" w:hAnsi="Tahoma" w:cs="Tahoma"/>
          <w:i/>
          <w:sz w:val="16"/>
          <w:szCs w:val="16"/>
          <w:lang w:val="ru-RU"/>
        </w:rPr>
        <w:t xml:space="preserve">                              </w:t>
      </w:r>
    </w:p>
    <w:p w:rsidR="00B2425A" w:rsidRPr="00B2425A" w:rsidRDefault="00B2425A" w:rsidP="00B2425A">
      <w:pPr>
        <w:jc w:val="center"/>
        <w:rPr>
          <w:rFonts w:ascii="Tahoma" w:hAnsi="Tahoma" w:cs="Tahoma"/>
          <w:i/>
          <w:sz w:val="16"/>
          <w:szCs w:val="16"/>
          <w:lang w:val="ru-RU"/>
        </w:rPr>
      </w:pPr>
      <w:r w:rsidRPr="00B2425A">
        <w:rPr>
          <w:rFonts w:ascii="Tahoma" w:hAnsi="Tahoma" w:cs="Tahoma"/>
          <w:i/>
          <w:sz w:val="16"/>
          <w:szCs w:val="16"/>
          <w:lang w:val="ru-RU"/>
        </w:rPr>
        <w:t xml:space="preserve">Источники  финансирования дефицита бюджета Чапаевского сельского поселения </w:t>
      </w:r>
      <w:r>
        <w:rPr>
          <w:rFonts w:ascii="Tahoma" w:hAnsi="Tahoma" w:cs="Tahoma"/>
          <w:i/>
          <w:sz w:val="16"/>
          <w:szCs w:val="16"/>
          <w:lang w:val="ru-RU"/>
        </w:rPr>
        <w:t xml:space="preserve"> </w:t>
      </w:r>
      <w:r w:rsidRPr="00B2425A">
        <w:rPr>
          <w:rFonts w:ascii="Tahoma" w:hAnsi="Tahoma" w:cs="Tahoma"/>
          <w:i/>
          <w:sz w:val="16"/>
          <w:szCs w:val="16"/>
          <w:lang w:val="ru-RU"/>
        </w:rPr>
        <w:t>Красносельского муниципального района  Костромской области</w:t>
      </w:r>
      <w:r>
        <w:rPr>
          <w:rFonts w:ascii="Tahoma" w:hAnsi="Tahoma" w:cs="Tahoma"/>
          <w:i/>
          <w:sz w:val="16"/>
          <w:szCs w:val="16"/>
          <w:lang w:val="ru-RU"/>
        </w:rPr>
        <w:t xml:space="preserve"> </w:t>
      </w:r>
      <w:r w:rsidRPr="00B2425A">
        <w:rPr>
          <w:rFonts w:ascii="Tahoma" w:hAnsi="Tahoma" w:cs="Tahoma"/>
          <w:i/>
          <w:sz w:val="16"/>
          <w:szCs w:val="16"/>
          <w:lang w:val="ru-RU"/>
        </w:rPr>
        <w:t xml:space="preserve">на 2014 год </w:t>
      </w:r>
    </w:p>
    <w:p w:rsidR="00B2425A" w:rsidRPr="00B2425A" w:rsidRDefault="00B2425A" w:rsidP="00B2425A">
      <w:pPr>
        <w:jc w:val="both"/>
        <w:rPr>
          <w:rFonts w:ascii="Tahoma" w:hAnsi="Tahoma" w:cs="Tahoma"/>
          <w:i/>
          <w:sz w:val="16"/>
          <w:szCs w:val="16"/>
          <w:lang w:val="ru-RU"/>
        </w:rPr>
      </w:pPr>
      <w:r>
        <w:rPr>
          <w:rFonts w:ascii="Tahoma" w:hAnsi="Tahoma" w:cs="Tahoma"/>
          <w:i/>
          <w:sz w:val="16"/>
          <w:szCs w:val="16"/>
          <w:lang w:val="ru-RU"/>
        </w:rPr>
        <w:t xml:space="preserve"> </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5400"/>
        <w:gridCol w:w="1980"/>
      </w:tblGrid>
      <w:tr w:rsidR="00B2425A" w:rsidRPr="00B26E56" w:rsidTr="00B2425A">
        <w:trPr>
          <w:trHeight w:val="698"/>
        </w:trPr>
        <w:tc>
          <w:tcPr>
            <w:tcW w:w="2808"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lastRenderedPageBreak/>
              <w:t>Код группы, подгруппы, статьи и вида источников</w:t>
            </w:r>
          </w:p>
          <w:p w:rsidR="00B2425A" w:rsidRPr="00B2425A" w:rsidRDefault="00B2425A" w:rsidP="00B2425A">
            <w:pPr>
              <w:jc w:val="center"/>
              <w:rPr>
                <w:rFonts w:ascii="Tahoma" w:hAnsi="Tahoma" w:cs="Tahoma"/>
                <w:i/>
                <w:sz w:val="16"/>
                <w:szCs w:val="16"/>
                <w:lang w:val="ru-RU"/>
              </w:rPr>
            </w:pPr>
          </w:p>
        </w:tc>
        <w:tc>
          <w:tcPr>
            <w:tcW w:w="54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 xml:space="preserve">Наименование </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Сумма рублей</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999  01  02  00  00  00  0000  000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Кредиты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239000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 xml:space="preserve">999  01  02  00  00  00  0000  700 </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Получение кредитов от кредитных организаций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239000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999 01 02 00 00 10</w:t>
            </w:r>
          </w:p>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 xml:space="preserve"> 0000 710 </w:t>
            </w:r>
          </w:p>
          <w:p w:rsidR="00B2425A" w:rsidRPr="00B26E56" w:rsidRDefault="00B2425A" w:rsidP="00B2425A">
            <w:pPr>
              <w:pStyle w:val="2"/>
              <w:rPr>
                <w:rFonts w:ascii="Tahoma" w:hAnsi="Tahoma" w:cs="Tahoma"/>
                <w:b w:val="0"/>
                <w:sz w:val="16"/>
                <w:szCs w:val="16"/>
              </w:rPr>
            </w:pP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Получение кредитов от  кредитных организаций   бюджетами поселений в валюте Российской Федерации</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239000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999 01  05   00  00  00  0000 000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Изменение остатков средств на счетах по учету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36300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999 01  05   00  00  00  0000 500</w:t>
            </w:r>
          </w:p>
        </w:tc>
        <w:tc>
          <w:tcPr>
            <w:tcW w:w="54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Увеличение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-4443600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999 01  05   02  00  00  0000 500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Увеличение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-4443600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999 01  05   02  01  00  0000 510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Увеличение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-4443600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999 01  05   02  01  10  0000 510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Увеличение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-4443600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999 01  05   00  00  00  0000 600</w:t>
            </w:r>
          </w:p>
        </w:tc>
        <w:tc>
          <w:tcPr>
            <w:tcW w:w="540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Уменьшение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4479900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999 01  05   02  00  00  0000 600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Уменьшение  прочих остатков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4479900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999 01  05   02  01  00  0000 610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Уменьшение  прочих остатков денежных средств бюджетов</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4479900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999 01  05   02  01  10  0000 610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Уменьшение прочих остатков денежных средств бюджетов поселений</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4479900</w:t>
            </w:r>
          </w:p>
        </w:tc>
      </w:tr>
      <w:tr w:rsidR="00B2425A" w:rsidRPr="00B26E56" w:rsidTr="00B2425A">
        <w:tc>
          <w:tcPr>
            <w:tcW w:w="2808"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999  50  00  00  00  0000 000</w:t>
            </w:r>
          </w:p>
        </w:tc>
        <w:tc>
          <w:tcPr>
            <w:tcW w:w="5400" w:type="dxa"/>
            <w:tcBorders>
              <w:top w:val="single" w:sz="4" w:space="0" w:color="auto"/>
              <w:left w:val="single" w:sz="4" w:space="0" w:color="auto"/>
              <w:bottom w:val="single" w:sz="4" w:space="0" w:color="auto"/>
              <w:right w:val="single" w:sz="4" w:space="0" w:color="auto"/>
            </w:tcBorders>
          </w:tcPr>
          <w:p w:rsidR="00B2425A" w:rsidRPr="00B2425A" w:rsidRDefault="00B2425A" w:rsidP="00B2425A">
            <w:pPr>
              <w:pStyle w:val="2"/>
              <w:rPr>
                <w:rFonts w:ascii="Tahoma" w:hAnsi="Tahoma" w:cs="Tahoma"/>
                <w:b w:val="0"/>
                <w:sz w:val="16"/>
                <w:szCs w:val="16"/>
                <w:lang w:val="ru-RU"/>
              </w:rPr>
            </w:pPr>
            <w:r w:rsidRPr="00B2425A">
              <w:rPr>
                <w:rFonts w:ascii="Tahoma" w:hAnsi="Tahoma" w:cs="Tahoma"/>
                <w:b w:val="0"/>
                <w:sz w:val="16"/>
                <w:szCs w:val="16"/>
                <w:lang w:val="ru-RU"/>
              </w:rPr>
              <w:t>Итого источников внутреннего финансирования дефицитов бюджетов</w:t>
            </w:r>
          </w:p>
        </w:tc>
        <w:tc>
          <w:tcPr>
            <w:tcW w:w="1980" w:type="dxa"/>
            <w:tcBorders>
              <w:top w:val="single" w:sz="4" w:space="0" w:color="auto"/>
              <w:left w:val="single" w:sz="4" w:space="0" w:color="auto"/>
              <w:bottom w:val="single" w:sz="4" w:space="0" w:color="auto"/>
              <w:right w:val="single" w:sz="4" w:space="0" w:color="auto"/>
            </w:tcBorders>
          </w:tcPr>
          <w:p w:rsidR="00B2425A" w:rsidRPr="00B26E56" w:rsidRDefault="00B2425A" w:rsidP="00B2425A">
            <w:pPr>
              <w:pStyle w:val="2"/>
              <w:rPr>
                <w:rFonts w:ascii="Tahoma" w:hAnsi="Tahoma" w:cs="Tahoma"/>
                <w:b w:val="0"/>
                <w:sz w:val="16"/>
                <w:szCs w:val="16"/>
              </w:rPr>
            </w:pPr>
            <w:r w:rsidRPr="00B26E56">
              <w:rPr>
                <w:rFonts w:ascii="Tahoma" w:hAnsi="Tahoma" w:cs="Tahoma"/>
                <w:b w:val="0"/>
                <w:sz w:val="16"/>
                <w:szCs w:val="16"/>
              </w:rPr>
              <w:t>275300</w:t>
            </w:r>
          </w:p>
        </w:tc>
      </w:tr>
    </w:tbl>
    <w:p w:rsidR="00B2425A" w:rsidRPr="00B2425A" w:rsidRDefault="00B2425A" w:rsidP="00B2425A">
      <w:pPr>
        <w:rPr>
          <w:rFonts w:ascii="Tahoma" w:hAnsi="Tahoma" w:cs="Tahoma"/>
          <w:i/>
          <w:sz w:val="16"/>
          <w:szCs w:val="16"/>
          <w:lang w:val="ru-RU"/>
        </w:rPr>
      </w:pPr>
    </w:p>
    <w:p w:rsidR="00B2425A" w:rsidRPr="00B2425A" w:rsidRDefault="00B2425A" w:rsidP="00B2425A">
      <w:pPr>
        <w:ind w:left="5670"/>
        <w:jc w:val="right"/>
        <w:rPr>
          <w:rFonts w:ascii="Tahoma" w:hAnsi="Tahoma" w:cs="Tahoma"/>
          <w:i/>
          <w:sz w:val="16"/>
          <w:szCs w:val="16"/>
          <w:lang w:val="ru-RU"/>
        </w:rPr>
      </w:pPr>
      <w:r w:rsidRPr="00B2425A">
        <w:rPr>
          <w:rFonts w:ascii="Tahoma" w:hAnsi="Tahoma" w:cs="Tahoma"/>
          <w:i/>
          <w:sz w:val="16"/>
          <w:szCs w:val="16"/>
          <w:lang w:val="ru-RU"/>
        </w:rPr>
        <w:t>Приложение 8</w:t>
      </w:r>
    </w:p>
    <w:p w:rsidR="00B2425A" w:rsidRPr="00B2425A" w:rsidRDefault="00B2425A" w:rsidP="00B2425A">
      <w:pPr>
        <w:ind w:left="5670"/>
        <w:jc w:val="right"/>
        <w:rPr>
          <w:rFonts w:ascii="Tahoma" w:hAnsi="Tahoma" w:cs="Tahoma"/>
          <w:i/>
          <w:sz w:val="16"/>
          <w:szCs w:val="16"/>
          <w:lang w:val="ru-RU"/>
        </w:rPr>
      </w:pPr>
      <w:r w:rsidRPr="00B2425A">
        <w:rPr>
          <w:rFonts w:ascii="Tahoma" w:hAnsi="Tahoma" w:cs="Tahoma"/>
          <w:i/>
          <w:sz w:val="16"/>
          <w:szCs w:val="16"/>
          <w:lang w:val="ru-RU"/>
        </w:rPr>
        <w:t>К  бюджету</w:t>
      </w:r>
    </w:p>
    <w:p w:rsidR="00B2425A" w:rsidRPr="00B2425A" w:rsidRDefault="00B2425A" w:rsidP="001E2EC7">
      <w:pPr>
        <w:ind w:left="5670"/>
        <w:jc w:val="right"/>
        <w:rPr>
          <w:rFonts w:ascii="Tahoma" w:hAnsi="Tahoma" w:cs="Tahoma"/>
          <w:i/>
          <w:sz w:val="16"/>
          <w:szCs w:val="16"/>
          <w:lang w:val="ru-RU"/>
        </w:rPr>
      </w:pPr>
      <w:r w:rsidRPr="00B2425A">
        <w:rPr>
          <w:rFonts w:ascii="Tahoma" w:hAnsi="Tahoma" w:cs="Tahoma"/>
          <w:i/>
          <w:sz w:val="16"/>
          <w:szCs w:val="16"/>
          <w:lang w:val="ru-RU"/>
        </w:rPr>
        <w:t>Чапаевского сельского поселения Красносельского муниципального района Костромской области</w:t>
      </w:r>
      <w:r>
        <w:rPr>
          <w:rFonts w:ascii="Tahoma" w:hAnsi="Tahoma" w:cs="Tahoma"/>
          <w:i/>
          <w:sz w:val="16"/>
          <w:szCs w:val="16"/>
          <w:lang w:val="ru-RU"/>
        </w:rPr>
        <w:t xml:space="preserve"> </w:t>
      </w:r>
      <w:r w:rsidR="001E2EC7">
        <w:rPr>
          <w:rFonts w:ascii="Tahoma" w:hAnsi="Tahoma" w:cs="Tahoma"/>
          <w:i/>
          <w:sz w:val="16"/>
          <w:szCs w:val="16"/>
          <w:lang w:val="ru-RU"/>
        </w:rPr>
        <w:t xml:space="preserve"> </w:t>
      </w:r>
      <w:r w:rsidRPr="00B2425A">
        <w:rPr>
          <w:rFonts w:ascii="Tahoma" w:hAnsi="Tahoma" w:cs="Tahoma"/>
          <w:i/>
          <w:sz w:val="16"/>
          <w:szCs w:val="16"/>
          <w:lang w:val="ru-RU"/>
        </w:rPr>
        <w:t xml:space="preserve">На 2014 год                                                                                                                                                              </w:t>
      </w:r>
    </w:p>
    <w:p w:rsidR="00B2425A" w:rsidRPr="00B2425A" w:rsidRDefault="00B2425A" w:rsidP="001E2EC7">
      <w:pPr>
        <w:jc w:val="center"/>
        <w:rPr>
          <w:rFonts w:ascii="Tahoma" w:hAnsi="Tahoma" w:cs="Tahoma"/>
          <w:i/>
          <w:sz w:val="16"/>
          <w:szCs w:val="16"/>
          <w:lang w:val="ru-RU"/>
        </w:rPr>
      </w:pPr>
      <w:r w:rsidRPr="00B2425A">
        <w:rPr>
          <w:rFonts w:ascii="Tahoma" w:hAnsi="Tahoma" w:cs="Tahoma"/>
          <w:i/>
          <w:sz w:val="16"/>
          <w:szCs w:val="16"/>
          <w:lang w:val="ru-RU"/>
        </w:rPr>
        <w:t xml:space="preserve">Программа муниципальных внутренних заимствований Чапаевского сельского поселения </w:t>
      </w:r>
      <w:r w:rsidR="001E2EC7">
        <w:rPr>
          <w:rFonts w:ascii="Tahoma" w:hAnsi="Tahoma" w:cs="Tahoma"/>
          <w:i/>
          <w:sz w:val="16"/>
          <w:szCs w:val="16"/>
          <w:lang w:val="ru-RU"/>
        </w:rPr>
        <w:t xml:space="preserve"> </w:t>
      </w:r>
      <w:r w:rsidRPr="00B2425A">
        <w:rPr>
          <w:rFonts w:ascii="Tahoma" w:hAnsi="Tahoma" w:cs="Tahoma"/>
          <w:i/>
          <w:sz w:val="16"/>
          <w:szCs w:val="16"/>
          <w:lang w:val="ru-RU"/>
        </w:rPr>
        <w:t>Красносельского муниципального района  Костромской области</w:t>
      </w:r>
      <w:r w:rsidR="001E2EC7">
        <w:rPr>
          <w:rFonts w:ascii="Tahoma" w:hAnsi="Tahoma" w:cs="Tahoma"/>
          <w:i/>
          <w:sz w:val="16"/>
          <w:szCs w:val="16"/>
          <w:lang w:val="ru-RU"/>
        </w:rPr>
        <w:t xml:space="preserve"> </w:t>
      </w:r>
      <w:r w:rsidRPr="00B2425A">
        <w:rPr>
          <w:rFonts w:ascii="Tahoma" w:hAnsi="Tahoma" w:cs="Tahoma"/>
          <w:i/>
          <w:sz w:val="16"/>
          <w:szCs w:val="16"/>
          <w:lang w:val="ru-RU"/>
        </w:rPr>
        <w:t xml:space="preserve"> на 2014 год </w:t>
      </w:r>
    </w:p>
    <w:p w:rsidR="00B2425A" w:rsidRPr="00B2425A" w:rsidRDefault="00B2425A" w:rsidP="00B2425A">
      <w:pPr>
        <w:jc w:val="both"/>
        <w:rPr>
          <w:rFonts w:ascii="Tahoma" w:hAnsi="Tahoma" w:cs="Tahoma"/>
          <w:i/>
          <w:sz w:val="16"/>
          <w:szCs w:val="16"/>
          <w:lang w:val="ru-RU"/>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53"/>
        <w:gridCol w:w="1523"/>
      </w:tblGrid>
      <w:tr w:rsidR="00B2425A" w:rsidRPr="00B26E56" w:rsidTr="00B2425A">
        <w:tc>
          <w:tcPr>
            <w:tcW w:w="825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Наименование</w:t>
            </w:r>
          </w:p>
        </w:tc>
        <w:tc>
          <w:tcPr>
            <w:tcW w:w="152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Сумма</w:t>
            </w:r>
          </w:p>
        </w:tc>
      </w:tr>
      <w:tr w:rsidR="00B2425A" w:rsidRPr="00B26E56" w:rsidTr="00B2425A">
        <w:tc>
          <w:tcPr>
            <w:tcW w:w="8253"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Кредиты кредитных организаций в валюте  Российской Федерации</w:t>
            </w:r>
          </w:p>
        </w:tc>
        <w:tc>
          <w:tcPr>
            <w:tcW w:w="152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239000</w:t>
            </w:r>
          </w:p>
        </w:tc>
      </w:tr>
      <w:tr w:rsidR="00B2425A" w:rsidRPr="00B26E56" w:rsidTr="00B2425A">
        <w:tc>
          <w:tcPr>
            <w:tcW w:w="825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 получение кредитов</w:t>
            </w:r>
          </w:p>
        </w:tc>
        <w:tc>
          <w:tcPr>
            <w:tcW w:w="152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239000</w:t>
            </w:r>
          </w:p>
        </w:tc>
      </w:tr>
      <w:tr w:rsidR="00B2425A" w:rsidRPr="00B26E56" w:rsidTr="00B2425A">
        <w:tc>
          <w:tcPr>
            <w:tcW w:w="825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 погашение основной суммы долга</w:t>
            </w:r>
          </w:p>
        </w:tc>
        <w:tc>
          <w:tcPr>
            <w:tcW w:w="152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0</w:t>
            </w:r>
          </w:p>
        </w:tc>
      </w:tr>
      <w:tr w:rsidR="00B2425A" w:rsidRPr="00B26E56" w:rsidTr="00B2425A">
        <w:tc>
          <w:tcPr>
            <w:tcW w:w="825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Объем привлечения-всего</w:t>
            </w:r>
          </w:p>
        </w:tc>
        <w:tc>
          <w:tcPr>
            <w:tcW w:w="152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239000</w:t>
            </w:r>
          </w:p>
        </w:tc>
      </w:tr>
      <w:tr w:rsidR="00B2425A" w:rsidRPr="00B26E56" w:rsidTr="00B2425A">
        <w:tc>
          <w:tcPr>
            <w:tcW w:w="825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в том числе</w:t>
            </w:r>
          </w:p>
        </w:tc>
        <w:tc>
          <w:tcPr>
            <w:tcW w:w="1523" w:type="dxa"/>
          </w:tcPr>
          <w:p w:rsidR="00B2425A" w:rsidRPr="00B26E56" w:rsidRDefault="00B2425A" w:rsidP="00B2425A">
            <w:pPr>
              <w:jc w:val="both"/>
              <w:rPr>
                <w:rFonts w:ascii="Tahoma" w:hAnsi="Tahoma" w:cs="Tahoma"/>
                <w:i/>
                <w:sz w:val="16"/>
                <w:szCs w:val="16"/>
              </w:rPr>
            </w:pPr>
          </w:p>
        </w:tc>
      </w:tr>
      <w:tr w:rsidR="00B2425A" w:rsidRPr="00B26E56" w:rsidTr="00B2425A">
        <w:tc>
          <w:tcPr>
            <w:tcW w:w="8253" w:type="dxa"/>
          </w:tcPr>
          <w:p w:rsidR="00B2425A" w:rsidRPr="00B2425A" w:rsidRDefault="00B2425A" w:rsidP="00B2425A">
            <w:pPr>
              <w:jc w:val="both"/>
              <w:rPr>
                <w:rFonts w:ascii="Tahoma" w:hAnsi="Tahoma" w:cs="Tahoma"/>
                <w:i/>
                <w:sz w:val="16"/>
                <w:szCs w:val="16"/>
                <w:lang w:val="ru-RU"/>
              </w:rPr>
            </w:pPr>
            <w:r w:rsidRPr="00B2425A">
              <w:rPr>
                <w:rFonts w:ascii="Tahoma" w:hAnsi="Tahoma" w:cs="Tahoma"/>
                <w:i/>
                <w:sz w:val="16"/>
                <w:szCs w:val="16"/>
                <w:lang w:val="ru-RU"/>
              </w:rPr>
              <w:t>Общий объем заимствований, направленных на покрытие дефицита бюджета</w:t>
            </w:r>
          </w:p>
        </w:tc>
        <w:tc>
          <w:tcPr>
            <w:tcW w:w="1523" w:type="dxa"/>
          </w:tcPr>
          <w:p w:rsidR="00B2425A" w:rsidRPr="00B26E56" w:rsidRDefault="00B2425A" w:rsidP="00B2425A">
            <w:pPr>
              <w:jc w:val="both"/>
              <w:rPr>
                <w:rFonts w:ascii="Tahoma" w:hAnsi="Tahoma" w:cs="Tahoma"/>
                <w:i/>
                <w:sz w:val="16"/>
                <w:szCs w:val="16"/>
              </w:rPr>
            </w:pPr>
            <w:r w:rsidRPr="00B26E56">
              <w:rPr>
                <w:rFonts w:ascii="Tahoma" w:hAnsi="Tahoma" w:cs="Tahoma"/>
                <w:i/>
                <w:sz w:val="16"/>
                <w:szCs w:val="16"/>
              </w:rPr>
              <w:t>239000</w:t>
            </w:r>
          </w:p>
        </w:tc>
      </w:tr>
    </w:tbl>
    <w:p w:rsidR="001E2EC7" w:rsidRPr="00205320" w:rsidRDefault="001E2EC7" w:rsidP="001E2EC7">
      <w:pPr>
        <w:rPr>
          <w:rFonts w:ascii="Tahoma" w:hAnsi="Tahoma" w:cs="Tahoma"/>
          <w:i/>
          <w:sz w:val="16"/>
          <w:szCs w:val="16"/>
        </w:rPr>
      </w:pP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Российская Федерация</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Костромская область Красносельский муниципальный район</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Совет депутатов Чапаевского сельского поселения</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РЕШЕНИЕ</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От «29» Декабря     2013                                                                                   № 123</w:t>
      </w:r>
    </w:p>
    <w:p w:rsidR="001E2EC7" w:rsidRPr="001E2EC7" w:rsidRDefault="001E2EC7" w:rsidP="001E2EC7">
      <w:pPr>
        <w:ind w:right="990"/>
        <w:jc w:val="center"/>
        <w:rPr>
          <w:rFonts w:ascii="Tahoma" w:hAnsi="Tahoma" w:cs="Tahoma"/>
          <w:i/>
          <w:sz w:val="16"/>
          <w:szCs w:val="16"/>
          <w:lang w:val="ru-RU"/>
        </w:rPr>
      </w:pPr>
      <w:r w:rsidRPr="001E2EC7">
        <w:rPr>
          <w:rFonts w:ascii="Tahoma" w:hAnsi="Tahoma" w:cs="Tahoma"/>
          <w:i/>
          <w:sz w:val="16"/>
          <w:szCs w:val="16"/>
          <w:lang w:val="ru-RU"/>
        </w:rPr>
        <w:t>О внесении изменений  и дополнений в решение Совета депутатов поселения от 27.12.2012 г № 82 «О принятии бюджета Чапаевского сельского поселения  Красносельского муниципального района Костромской области на 2013 год»</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 xml:space="preserve">   Руководствуясь статьей № 131-ФЗ « Об общих принципах организации местного самоуправления Российской Федерации» и заслушав информацию главного бухгалтера администрации Чапаевского сельского поселения Исакова Сергея Вячеславовича.</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Совет депутатов решил:</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 xml:space="preserve">Внести в решение Совета депутатов поселения от27.12.2012года № 82«О  принятии бюджета Чапаевского сельского поселения Красносельского муниципального района Костромской области на 2013 год»; в решение  Совета депутатов поселения от11.01.2013 года № 89 О внесении изменений и дополнений в решение Совета депутатов поселения от27.12.2012года № 82 «О  принятии бюджета </w:t>
      </w:r>
      <w:r w:rsidRPr="001E2EC7">
        <w:rPr>
          <w:rFonts w:ascii="Tahoma" w:hAnsi="Tahoma" w:cs="Tahoma"/>
          <w:i/>
          <w:sz w:val="16"/>
          <w:szCs w:val="16"/>
          <w:lang w:val="ru-RU"/>
        </w:rPr>
        <w:lastRenderedPageBreak/>
        <w:t>Чапаевского сельского поселения Красносельского муниципального района Костромской области на 2013 год»; в решение  Совета депутатов поселения от06.10.2013 года № 106 О внесении изменений и дополнений в решение Совета депутатов поселения от27.12.2012года № 82 «О  принятии бюджета Чапаевского сельского поселения Красносельского муниципального района Костромской области на 2013 год»;  в решение  Совета депутатов поселения от06.10.2013 года № 106 О внесении изменений и дополнений в решение Совета депутатов поселения от27.12.2012года № 82 «О  принятии бюджета Чапаевского сельского поселения Красносельского муниципального района Костромской области на 2013 год»      следующие изменения и дополнения :</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1.В пункте 1 слова «2927900 рублей» , «2825600 рублей» заменить соответственно словами «6228057 рублей» , «6125757рублей »   .</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2.  В пункте 9 слово «32000 рубля »  заменить словом «71386 рублей»</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3. В пункте 15 слово «1479480 рублей» заменить словом «180400».</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4. В пункте 17 слово «1018000рублей» заменить словом «1459000».</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5. Приложение 5 «Объем поступлений доходов бюджета Чапаевского сельского поселения Красносельского муниципального района Костромской области  по основным источникам на 2013год» , приложение 6 «Распределение расходов бюджета Чапаевского сельского поселения Красносельского муниципального района Костромской области  по функциональной классификации на 2013год» и приложение 7 «Источники финансирования дефицита бюджета Чапаевского сельского поселения Красносельского муниципального района Костромской области    на 2013 год»  изложить в новой редакции согласно  приложения к настоящему решению.</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 xml:space="preserve">6. Направить настоящее решение для подписания и официального опубликования главе поселения Г.А.Смирновой </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7. Контроль за исполнением данного решения возложить на постоянную комиссию по экономике, налогам и сборам.</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8.  Настоящее решение вступает в силу с   после официального опубликования и распространяет действия на правоотношения, возникшие с 1 января 2013 года</w:t>
      </w:r>
    </w:p>
    <w:p w:rsidR="001E2EC7" w:rsidRPr="001E2EC7" w:rsidRDefault="001E2EC7" w:rsidP="001E2EC7">
      <w:pPr>
        <w:jc w:val="both"/>
        <w:rPr>
          <w:rFonts w:ascii="Tahoma" w:hAnsi="Tahoma" w:cs="Tahoma"/>
          <w:i/>
          <w:sz w:val="16"/>
          <w:szCs w:val="16"/>
          <w:lang w:val="ru-RU"/>
        </w:rPr>
      </w:pPr>
      <w:r>
        <w:rPr>
          <w:rFonts w:ascii="Tahoma" w:hAnsi="Tahoma" w:cs="Tahoma"/>
          <w:i/>
          <w:sz w:val="16"/>
          <w:szCs w:val="16"/>
          <w:lang w:val="ru-RU"/>
        </w:rPr>
        <w:t xml:space="preserve">                             </w:t>
      </w:r>
      <w:r w:rsidRPr="001E2EC7">
        <w:rPr>
          <w:rFonts w:ascii="Tahoma" w:hAnsi="Tahoma" w:cs="Tahoma"/>
          <w:i/>
          <w:sz w:val="16"/>
          <w:szCs w:val="16"/>
          <w:lang w:val="ru-RU"/>
        </w:rPr>
        <w:t>Глава поселения                                                            Смирнова Г.А</w:t>
      </w:r>
    </w:p>
    <w:p w:rsidR="001E2EC7" w:rsidRPr="001E2EC7" w:rsidRDefault="001E2EC7" w:rsidP="001E2EC7">
      <w:pPr>
        <w:jc w:val="right"/>
        <w:rPr>
          <w:rFonts w:ascii="Tahoma" w:hAnsi="Tahoma" w:cs="Tahoma"/>
          <w:i/>
          <w:sz w:val="16"/>
          <w:szCs w:val="16"/>
          <w:lang w:val="ru-RU"/>
        </w:rPr>
      </w:pP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Приложение 5</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К  бюджету</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1E2EC7">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1E2EC7">
        <w:rPr>
          <w:rFonts w:ascii="Tahoma" w:hAnsi="Tahoma" w:cs="Tahoma"/>
          <w:i/>
          <w:sz w:val="16"/>
          <w:szCs w:val="16"/>
          <w:lang w:val="ru-RU"/>
        </w:rPr>
        <w:t>На 2013 год</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 xml:space="preserve">  (в редакции решения Совета депутатов  Чапаевского    сельского поселения от 29.12.2013г № 123) </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Объем поступлений доходов  бюджета Чапаевского сельского поселения Красносельского муниципального района Костромской области по основным источникам</w:t>
      </w:r>
      <w:r>
        <w:rPr>
          <w:rFonts w:ascii="Tahoma" w:hAnsi="Tahoma" w:cs="Tahoma"/>
          <w:i/>
          <w:sz w:val="16"/>
          <w:szCs w:val="16"/>
          <w:lang w:val="ru-RU"/>
        </w:rPr>
        <w:t xml:space="preserve"> </w:t>
      </w:r>
      <w:r w:rsidRPr="001E2EC7">
        <w:rPr>
          <w:rFonts w:ascii="Tahoma" w:hAnsi="Tahoma" w:cs="Tahoma"/>
          <w:i/>
          <w:sz w:val="16"/>
          <w:szCs w:val="16"/>
          <w:lang w:val="ru-RU"/>
        </w:rPr>
        <w:t>На 2013год</w:t>
      </w: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736"/>
        <w:gridCol w:w="6012"/>
        <w:gridCol w:w="1260"/>
      </w:tblGrid>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Код бюджетной</w:t>
            </w:r>
          </w:p>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классификации</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Наименование доходов</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Сумма</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00010000000000000000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НАЛОГОВЫЕ И НЕНАЛОГОВЫЕ ДОХОДЫ</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3126157</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00010100000000000000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НАЛОГИ НА ПРИБЫЛЬ, ДОХОДЫ</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836462</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18210102000010000110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 xml:space="preserve">Налог на доходы физических лиц                                                                                                                                                                                          </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836462</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18210102010010000110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На доходы физических лиц  с доходов , источником которых является налоговый агент , за исключением  доходов , в отношении которых исчисление и уплата налога осуществляется в соответствии со статьями 227,227</w:t>
            </w:r>
            <w:r w:rsidRPr="001E2EC7">
              <w:rPr>
                <w:rFonts w:ascii="Tahoma" w:hAnsi="Tahoma" w:cs="Tahoma"/>
                <w:i/>
                <w:sz w:val="16"/>
                <w:szCs w:val="16"/>
                <w:vertAlign w:val="superscript"/>
                <w:lang w:val="ru-RU"/>
              </w:rPr>
              <w:t>1</w:t>
            </w:r>
            <w:r w:rsidRPr="001E2EC7">
              <w:rPr>
                <w:rFonts w:ascii="Tahoma" w:hAnsi="Tahoma" w:cs="Tahoma"/>
                <w:i/>
                <w:sz w:val="16"/>
                <w:szCs w:val="16"/>
                <w:lang w:val="ru-RU"/>
              </w:rPr>
              <w:t xml:space="preserve"> и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833862</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ind w:left="-720"/>
              <w:jc w:val="center"/>
              <w:rPr>
                <w:rFonts w:ascii="Tahoma" w:hAnsi="Tahoma" w:cs="Tahoma"/>
                <w:i/>
                <w:sz w:val="16"/>
                <w:szCs w:val="16"/>
              </w:rPr>
            </w:pPr>
            <w:r w:rsidRPr="00205320">
              <w:rPr>
                <w:rFonts w:ascii="Tahoma" w:hAnsi="Tahoma" w:cs="Tahoma"/>
                <w:i/>
                <w:sz w:val="16"/>
                <w:szCs w:val="16"/>
              </w:rPr>
              <w:t>18       18210102020010000110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Налог на доходы физических лиц с доходов, полученных  от осуществления физическими лицами, зарегистрированными в качестве индивидуальных предпринимателей, частных нотариусов ,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ind w:left="-720"/>
              <w:jc w:val="center"/>
              <w:rPr>
                <w:rFonts w:ascii="Tahoma" w:hAnsi="Tahoma" w:cs="Tahoma"/>
                <w:i/>
                <w:sz w:val="16"/>
                <w:szCs w:val="16"/>
              </w:rPr>
            </w:pPr>
            <w:r w:rsidRPr="00205320">
              <w:rPr>
                <w:rFonts w:ascii="Tahoma" w:hAnsi="Tahoma" w:cs="Tahoma"/>
                <w:i/>
                <w:sz w:val="16"/>
                <w:szCs w:val="16"/>
              </w:rPr>
              <w:t xml:space="preserve">           18210102020010000110    </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Налог на доходы физических лиц с доходов , полученных физическими лицами в соответствии со статьей 228 налогового кодекса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00010500000000000000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НАЛОГИ НА СОВОКУПНЫЙ ДОХОД</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440632</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00010501000000000110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Налог, взимаемый в связи с применением упрощенной системы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434474</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18210501010010000110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Налог, взимаемый в связи с применением упрощенной системы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105000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18210501011010000110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Налог, взимаемый в связи с применением упрощенной системы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105000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18210501020010000110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Налог, взимаемый в связи с применением упрощенной системы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180000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 18210501021010000110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Налог, взимаемый в связи с применением упрощенной системы  налогообложения</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18210501050010000110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Минимальный налог , зачисляемый в бюджеты субъекта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149474</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18210503000010000110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6158</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18210503010010000110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Единый сельскохозяйственный налог</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18210503020010000110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Единый сельскохозяйственный налог(за налоговые периоды истекшие до 1 января 2011 года)</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158</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00010600000000000000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НАЛОГИ НА ИМУЩЕСТВО</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1549519</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18210601000000000110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Налог на имущество физических лиц</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46312</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18210601030100000110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Налог на имущество физических лиц, взимаемый по</w:t>
            </w:r>
          </w:p>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ставкам, применяемым к объектам налогообложения,</w:t>
            </w:r>
          </w:p>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расположенным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46312</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18210606000000000110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autoSpaceDE w:val="0"/>
              <w:autoSpaceDN w:val="0"/>
              <w:adjustRightInd w:val="0"/>
              <w:jc w:val="both"/>
              <w:rPr>
                <w:rFonts w:ascii="Tahoma" w:hAnsi="Tahoma" w:cs="Tahoma"/>
                <w:i/>
                <w:sz w:val="16"/>
                <w:szCs w:val="16"/>
              </w:rPr>
            </w:pPr>
            <w:r w:rsidRPr="00205320">
              <w:rPr>
                <w:rFonts w:ascii="Tahoma" w:hAnsi="Tahoma" w:cs="Tahoma"/>
                <w:i/>
                <w:sz w:val="16"/>
                <w:szCs w:val="16"/>
              </w:rPr>
              <w:t>Земельный налог</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1503207</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18210606013100000110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Земельный налог, взимаемый по ставкам, установленным в соответствии с подпунктом 1 пункта 1 статьи 394 Налогового кодекса Российской Федерации и применяемым к объектам</w:t>
            </w:r>
          </w:p>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налогообложения, расположенным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693094</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lastRenderedPageBreak/>
              <w:t>18210606023100000110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Земельный налог, взимаемый по ставкам, установленным в соответствии с подпунктом 2 пункта 1 статьи 394 Налогового кодекса Российской Федерации и применяемым к объектам налогообложения, расположенным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810113</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00010800000000000000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ГОСУДАРСТВЕННАЯ ПОШЛИНА</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99910804000010000110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Государственная пошлина за совершение нотариальных действий должностными лицами органов местного самоуправления,</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уполномоченными в соответствии с</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законодательными актами Российской Федерации на</w:t>
            </w:r>
          </w:p>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совершение нотариальных действий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00010900000000000000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ЗАДОЛЖЕННОСТЬ И ПЕРЕРАСЧЕТЫ ПО ОТМЕНЕННЫМ НАЛОГАМ, СБОРАМ И ИНЫМ ОБЯЗАТЕЛЬНЫМ ПЛАТЕЖАМ</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3400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182109040531001000110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Земельный налог по обязательствам возникшим до 01.01.2006г.</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3400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00011100000000000000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ДОХОДЫ ОТ ИСПОЛЬЗОВАНИЯ ИМУЩЕСТВА, НАХОДЯЩЕГОСЯ В ГОСУДАРСТВЕННОЙ И МУНИЦИПАЛЬНОЙ СОБСТВЕННОСТИ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123900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90111105013100000120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поселений, а также средства от продажи права на заключение договоров аренды указанных</w:t>
            </w:r>
          </w:p>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земельных участков</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81900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99911105035100000120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42000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00011200000000000000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ПЛАТЕЖИ ПРИ ПОЛЬЗОВАНИИ ПРИРОДНЫМИ РЕСУРСАМИ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18914</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00011204000000000120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autoSpaceDE w:val="0"/>
              <w:autoSpaceDN w:val="0"/>
              <w:adjustRightInd w:val="0"/>
              <w:jc w:val="both"/>
              <w:rPr>
                <w:rFonts w:ascii="Tahoma" w:hAnsi="Tahoma" w:cs="Tahoma"/>
                <w:i/>
                <w:sz w:val="16"/>
                <w:szCs w:val="16"/>
              </w:rPr>
            </w:pPr>
            <w:r w:rsidRPr="00205320">
              <w:rPr>
                <w:rFonts w:ascii="Tahoma" w:hAnsi="Tahoma" w:cs="Tahoma"/>
                <w:i/>
                <w:sz w:val="16"/>
                <w:szCs w:val="16"/>
              </w:rPr>
              <w:t>Плата за пользование лесов</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18914</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82011204014020000120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12914</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82011204015020000120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Плата за использование лесов, расположенных на землях лесного фонда, в части , по договору  купли-продажи лесных насаждений для собственных нужд</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00011300000000000000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ДОХОДЫ ОТ ОКАЗАНИЯ ПЛАТНЫХ УСЛУГ И КОМПЕНСАЦИИ ЗАТРАТ ГОСУДАРСТВА</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18000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99911302065100000130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Доходы поступившие в порядке возмещения расходов, понесенных в связи с эксплуатацией имущества поселений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99911302995100000130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Прочие доходы от компенсации затрат бюджетов поселений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00011400000000000000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ДОХОДЫ ОТ ПРОДАЖИ МАТЕРИАЛЬНЫХ И</w:t>
            </w:r>
          </w:p>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НЕМАТЕРИАЛЬНЫХ АКТИВОВ</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134330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99911402052100000410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Доходы от реализации имущества ,находящегося в оперативном управлении учреждений , находящихся в ведении органов управления поселений( за исключением имущества муниципальных бюджетных и автономных учреждений),в части реализации основных средств по указанному имуществу</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58245</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90111406013100000430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Доходы от продажи земельных участков, государственная собственность на которые не разграничена и которые расположены в границах поселений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76085</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00020000000000000000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БЕЗВОЗМЕЗДНЫЕ ПОСТУПЛЕНИЯ</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2999600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00020200000000000000</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БЕЗВОЗМЕЗДНЫЕ ПОСТУПЛЕНИЯ ОТ ДРУГИХ БЮДЖЕТОВ БЮДЖЕТНОЙ СИСТЕМЫ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29993600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000202010000000000151</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Дотации бюджетам субъектов Российской</w:t>
            </w:r>
          </w:p>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2712000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99920201001100000151</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Дотации бюджетам поселений на выравнивание бюджетной обеспеченности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716000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99920201003100000151</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Дотации бюджетам поселений на поддержку мер по обеспечению сбалансированности бюджетов</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1996000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00020202000000000151</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Субсидии бюджетам субъектов Российской</w:t>
            </w:r>
          </w:p>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225000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99920202999100000151</w:t>
            </w: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Прочие субсидии бюджетам поселений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225000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00020203000000000151</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Субвенции бюджетам субъектов Российской</w:t>
            </w:r>
          </w:p>
          <w:p w:rsidR="001E2EC7" w:rsidRPr="001E2EC7" w:rsidRDefault="001E2EC7" w:rsidP="001E2EC7">
            <w:pPr>
              <w:jc w:val="both"/>
              <w:rPr>
                <w:rFonts w:ascii="Tahoma" w:hAnsi="Tahoma" w:cs="Tahoma"/>
                <w:i/>
                <w:sz w:val="16"/>
                <w:szCs w:val="16"/>
                <w:lang w:val="ru-RU"/>
              </w:rPr>
            </w:pPr>
            <w:r w:rsidRPr="001E2EC7">
              <w:rPr>
                <w:rFonts w:ascii="Tahoma" w:hAnsi="Tahoma" w:cs="Tahoma"/>
                <w:i/>
                <w:sz w:val="16"/>
                <w:szCs w:val="16"/>
                <w:lang w:val="ru-RU"/>
              </w:rPr>
              <w:t>Федерации и муниципальных образований</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62600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99920203015100000151</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Субвенции бюджетам поселений на осуществление первичного воинского учета на территориях, где отсутствуют военные комиссариаты</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59500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99920203024100000151</w:t>
            </w:r>
          </w:p>
        </w:tc>
        <w:tc>
          <w:tcPr>
            <w:tcW w:w="601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autoSpaceDE w:val="0"/>
              <w:autoSpaceDN w:val="0"/>
              <w:adjustRightInd w:val="0"/>
              <w:jc w:val="both"/>
              <w:rPr>
                <w:rFonts w:ascii="Tahoma" w:hAnsi="Tahoma" w:cs="Tahoma"/>
                <w:i/>
                <w:sz w:val="16"/>
                <w:szCs w:val="16"/>
                <w:lang w:val="ru-RU"/>
              </w:rPr>
            </w:pPr>
            <w:r w:rsidRPr="001E2EC7">
              <w:rPr>
                <w:rFonts w:ascii="Tahoma" w:hAnsi="Tahoma" w:cs="Tahoma"/>
                <w:i/>
                <w:sz w:val="16"/>
                <w:szCs w:val="16"/>
                <w:lang w:val="ru-RU"/>
              </w:rPr>
              <w:t>Субвенции бюджетам поселений на выполнение передаваемых полномочий субъектов Российской Федерации</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3100</w:t>
            </w:r>
          </w:p>
        </w:tc>
      </w:tr>
      <w:tr w:rsidR="001E2EC7" w:rsidRPr="00205320" w:rsidTr="001E2EC7">
        <w:tc>
          <w:tcPr>
            <w:tcW w:w="273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601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both"/>
              <w:rPr>
                <w:rFonts w:ascii="Tahoma" w:hAnsi="Tahoma" w:cs="Tahoma"/>
                <w:i/>
                <w:sz w:val="16"/>
                <w:szCs w:val="16"/>
              </w:rPr>
            </w:pPr>
            <w:r w:rsidRPr="00205320">
              <w:rPr>
                <w:rFonts w:ascii="Tahoma" w:hAnsi="Tahoma" w:cs="Tahoma"/>
                <w:i/>
                <w:sz w:val="16"/>
                <w:szCs w:val="16"/>
              </w:rPr>
              <w:t>ВСЕГО ДОХОДОВ</w:t>
            </w:r>
          </w:p>
        </w:tc>
        <w:tc>
          <w:tcPr>
            <w:tcW w:w="126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6125757</w:t>
            </w:r>
          </w:p>
        </w:tc>
      </w:tr>
    </w:tbl>
    <w:p w:rsidR="001E2EC7" w:rsidRPr="001E2EC7" w:rsidRDefault="001E2EC7" w:rsidP="001E2EC7">
      <w:pPr>
        <w:rPr>
          <w:rFonts w:ascii="Tahoma" w:hAnsi="Tahoma" w:cs="Tahoma"/>
          <w:i/>
          <w:sz w:val="16"/>
          <w:szCs w:val="16"/>
          <w:lang w:val="ru-RU"/>
        </w:rPr>
      </w:pP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Приложение 6</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К  бюджету</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1E2EC7">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1E2EC7">
        <w:rPr>
          <w:rFonts w:ascii="Tahoma" w:hAnsi="Tahoma" w:cs="Tahoma"/>
          <w:i/>
          <w:sz w:val="16"/>
          <w:szCs w:val="16"/>
          <w:lang w:val="ru-RU"/>
        </w:rPr>
        <w:t>На 2013 год</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 xml:space="preserve">  (в редакции решения Совета депутатов  </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 xml:space="preserve">Чапаевского    сельского поселения от 29.12.2013г № 123) </w:t>
      </w:r>
    </w:p>
    <w:p w:rsidR="001E2EC7" w:rsidRPr="001E2EC7" w:rsidRDefault="001E2EC7" w:rsidP="001E2EC7">
      <w:pPr>
        <w:jc w:val="right"/>
        <w:rPr>
          <w:rFonts w:ascii="Tahoma" w:hAnsi="Tahoma" w:cs="Tahoma"/>
          <w:i/>
          <w:sz w:val="16"/>
          <w:szCs w:val="16"/>
          <w:lang w:val="ru-RU"/>
        </w:rPr>
      </w:pP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lastRenderedPageBreak/>
        <w:t xml:space="preserve">  Распределение расходов бюджета Чапаевского сельского поселения Красносельского муниципального района Костромской области по функциональной классификации </w:t>
      </w:r>
      <w:r>
        <w:rPr>
          <w:rFonts w:ascii="Tahoma" w:hAnsi="Tahoma" w:cs="Tahoma"/>
          <w:i/>
          <w:sz w:val="16"/>
          <w:szCs w:val="16"/>
          <w:lang w:val="ru-RU"/>
        </w:rPr>
        <w:t xml:space="preserve"> </w:t>
      </w:r>
      <w:r w:rsidRPr="001E2EC7">
        <w:rPr>
          <w:rFonts w:ascii="Tahoma" w:hAnsi="Tahoma" w:cs="Tahoma"/>
          <w:i/>
          <w:sz w:val="16"/>
          <w:szCs w:val="16"/>
          <w:lang w:val="ru-RU"/>
        </w:rPr>
        <w:t>на 2013  год</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48"/>
        <w:gridCol w:w="822"/>
        <w:gridCol w:w="992"/>
        <w:gridCol w:w="1134"/>
        <w:gridCol w:w="709"/>
        <w:gridCol w:w="850"/>
        <w:gridCol w:w="1276"/>
      </w:tblGrid>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Наименование</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Глава</w:t>
            </w: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Раздел</w:t>
            </w:r>
          </w:p>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подраз-дел</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Целевая статья</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 xml:space="preserve">Вид </w:t>
            </w:r>
          </w:p>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рас-</w:t>
            </w:r>
          </w:p>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хода</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ЭКР</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Сумма</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Администрация Чапаевского сельского поселения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999</w:t>
            </w: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6228057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Общегосударственные вопросы</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0100</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2774364</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 xml:space="preserve">Функционирование правительства Российской Федерации, высших органов исполнительной власти субъектов Российской Федерации, местных администраций </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0104</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2764199</w:t>
            </w:r>
          </w:p>
        </w:tc>
      </w:tr>
      <w:tr w:rsidR="001E2EC7" w:rsidRPr="00205320" w:rsidTr="001E2EC7">
        <w:trPr>
          <w:trHeight w:val="970"/>
        </w:trPr>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 xml:space="preserve">Руководство и управление в сфере установленных функций  органов государственной власти субъектов РФ, местных администраций </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0020000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2764199</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Центральный аппарат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0020400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2764199</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2764199</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211</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1541558</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213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829795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услуги связи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221</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24347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62044</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225</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82951</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226</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80803</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290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31055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310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7740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 увеличение стоимости материальных запасов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340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103906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Другие общегосударственные вопросы</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0113</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10165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Реализация государственных функций , связанных с общегосударственным управлением</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0920300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10165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10165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290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10165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Национальная оборона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0200</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59500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Мобилизационная подготовка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0203</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59500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Осуществление воинского учета на территории где отсутствуют военные комиссариаты</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0013600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59500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59500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211</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35946.24</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начисления на заработную плату</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213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10855.76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310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12698</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Национальная экономика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0400</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82550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Другие вопросы национальной экономики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0412</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82550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Реализация мероприятий в сфере градостроительства</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3380000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80000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 xml:space="preserve"> 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80000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226</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80000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highlight w:val="yellow"/>
                <w:lang w:val="ru-RU"/>
              </w:rPr>
            </w:pPr>
            <w:r w:rsidRPr="001E2EC7">
              <w:rPr>
                <w:rFonts w:ascii="Tahoma" w:hAnsi="Tahoma" w:cs="Tahoma"/>
                <w:i/>
                <w:sz w:val="16"/>
                <w:szCs w:val="16"/>
                <w:lang w:val="ru-RU"/>
              </w:rPr>
              <w:t>Мероприятия по землеустройству и землепользованию</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3400300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2550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 xml:space="preserve"> 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2550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226</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2550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Жилищно-коммунальное хозяйство</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0500</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2217600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Коммунальное хозяйство</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0502</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501140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Поддержка коммунального хозяйства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3610000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501140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Мероприятия в области коммунального хозяйства</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3610500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501140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501140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315854</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225</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127947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226</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57339</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Благоустройство</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0503</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1716460</w:t>
            </w:r>
          </w:p>
        </w:tc>
      </w:tr>
      <w:tr w:rsidR="001E2EC7" w:rsidRPr="00205320" w:rsidTr="001E2EC7">
        <w:trPr>
          <w:trHeight w:val="236"/>
        </w:trPr>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Проведение мероприятий по благоустройству</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6000000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1716460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Уличное освещение</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6000100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171936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171936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113408</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225</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58528</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Содержание дорог</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6000200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1022606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lastRenderedPageBreak/>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1022606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225</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1022606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Прочие мероприятия по благоустройству</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6000500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521918</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Выполнение функций органами местного самоуправления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500</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521918</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-транспортные услуги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222</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7305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225</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220670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226</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58000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310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91170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увеличение стоимости материальных запасов</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340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144773</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Образование</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0700</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127969</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Другие вопросы в области образования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0709</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127969</w:t>
            </w:r>
          </w:p>
        </w:tc>
      </w:tr>
      <w:tr w:rsidR="001E2EC7" w:rsidRPr="00205320" w:rsidTr="001E2EC7">
        <w:trPr>
          <w:trHeight w:val="753"/>
        </w:trPr>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Учебно-методические кабинеты , централизованные бухгалтерии, группы хозяйственного обслуживания, учебные фильмотеки,  межшкольные  учебно-производственные комбинаты, логопеды</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452000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127969</w:t>
            </w:r>
          </w:p>
        </w:tc>
      </w:tr>
      <w:tr w:rsidR="001E2EC7" w:rsidRPr="00205320" w:rsidTr="001E2EC7">
        <w:trPr>
          <w:trHeight w:val="563"/>
        </w:trPr>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Обеспечение деятельности подведомственных учреждений</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4529900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127969</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Выполнение функций бюджетными учреждениями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001</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127969</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213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59587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14148</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-услуги по содержанию имущества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225</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14059</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226</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26102</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290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13945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увеличение стоимости материальных запасов</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340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128</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Культура кинематография и средства массовой информации</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0800</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657187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Культура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0801</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657187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Дворцы и дома культуры , другие учреждения культуры и средств массовой информации</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4400000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657187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Обеспечение деятельности подведомственных учреждений</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4409900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517570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Выполнение функций бюджетными учреждениями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001</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51757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-заработная плата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211</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102522</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213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190445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услуги связи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221</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16357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-коммунальные услуги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104374</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прочие услуги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226</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2000</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-прочие расходы</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290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64932</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увеличение стоимости  основных средств</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310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105</w:t>
            </w:r>
          </w:p>
        </w:tc>
      </w:tr>
      <w:tr w:rsidR="001E2EC7" w:rsidRPr="00205320" w:rsidTr="001E2EC7">
        <w:trPr>
          <w:trHeight w:val="465"/>
        </w:trPr>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 увеличение стоимости материальных запасов </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340</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36835</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tabs>
                <w:tab w:val="left" w:pos="365"/>
              </w:tabs>
              <w:rPr>
                <w:rFonts w:ascii="Tahoma" w:hAnsi="Tahoma" w:cs="Tahoma"/>
                <w:i/>
                <w:sz w:val="16"/>
                <w:szCs w:val="16"/>
              </w:rPr>
            </w:pPr>
            <w:r w:rsidRPr="00205320">
              <w:rPr>
                <w:rFonts w:ascii="Tahoma" w:hAnsi="Tahoma" w:cs="Tahoma"/>
                <w:i/>
                <w:sz w:val="16"/>
                <w:szCs w:val="16"/>
              </w:rPr>
              <w:t>Библиотеки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4420000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139617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tabs>
                <w:tab w:val="left" w:pos="365"/>
              </w:tabs>
              <w:rPr>
                <w:rFonts w:ascii="Tahoma" w:hAnsi="Tahoma" w:cs="Tahoma"/>
                <w:i/>
                <w:sz w:val="16"/>
                <w:szCs w:val="16"/>
              </w:rPr>
            </w:pPr>
            <w:r w:rsidRPr="00205320">
              <w:rPr>
                <w:rFonts w:ascii="Tahoma" w:hAnsi="Tahoma" w:cs="Tahoma"/>
                <w:i/>
                <w:sz w:val="16"/>
                <w:szCs w:val="16"/>
              </w:rPr>
              <w:t>Обеспечение деятельности подведомственных учреждений</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4429900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139617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tabs>
                <w:tab w:val="left" w:pos="365"/>
              </w:tabs>
              <w:rPr>
                <w:rFonts w:ascii="Tahoma" w:hAnsi="Tahoma" w:cs="Tahoma"/>
                <w:i/>
                <w:sz w:val="16"/>
                <w:szCs w:val="16"/>
              </w:rPr>
            </w:pPr>
            <w:r w:rsidRPr="00205320">
              <w:rPr>
                <w:rFonts w:ascii="Tahoma" w:hAnsi="Tahoma" w:cs="Tahoma"/>
                <w:i/>
                <w:sz w:val="16"/>
                <w:szCs w:val="16"/>
              </w:rPr>
              <w:t>Выполнение функций бюджетными учреждениями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001</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139617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tabs>
                <w:tab w:val="left" w:pos="365"/>
              </w:tabs>
              <w:rPr>
                <w:rFonts w:ascii="Tahoma" w:hAnsi="Tahoma" w:cs="Tahoma"/>
                <w:i/>
                <w:sz w:val="16"/>
                <w:szCs w:val="16"/>
              </w:rPr>
            </w:pPr>
            <w:r w:rsidRPr="00205320">
              <w:rPr>
                <w:rFonts w:ascii="Tahoma" w:hAnsi="Tahoma" w:cs="Tahoma"/>
                <w:i/>
                <w:sz w:val="16"/>
                <w:szCs w:val="16"/>
              </w:rPr>
              <w:t>-начисления на оплату труда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213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65950</w:t>
            </w:r>
          </w:p>
        </w:tc>
      </w:tr>
      <w:tr w:rsidR="001E2EC7" w:rsidRPr="00205320" w:rsidTr="001E2EC7">
        <w:trPr>
          <w:trHeight w:val="141"/>
        </w:trPr>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 xml:space="preserve">-арендная плата за пользование имуществом </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224</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736667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Социальная политика</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1000</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308887</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Пенсионное обеспечение</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1001</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71386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Доплаты к пенсиям , дополнительное пенсионное обеспечение</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4910000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71386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Доплаты к пенсиям государственных служащих субъектов Российской Федерации  и муниципальных служащих</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4910100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71386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 xml:space="preserve"> Социальные выплаты</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005</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71386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-социальные пособия ,выплачиваемые организациями сектора государственного управления</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263</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71386</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Другие вопросы социальной политики</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1006</w:t>
            </w: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237501</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Мероприятия в области социальной политики</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5140100</w:t>
            </w: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237501</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rPr>
                <w:rFonts w:ascii="Tahoma" w:hAnsi="Tahoma" w:cs="Tahoma"/>
                <w:i/>
                <w:sz w:val="16"/>
                <w:szCs w:val="16"/>
              </w:rPr>
            </w:pPr>
            <w:r w:rsidRPr="00205320">
              <w:rPr>
                <w:rFonts w:ascii="Tahoma" w:hAnsi="Tahoma" w:cs="Tahoma"/>
                <w:i/>
                <w:sz w:val="16"/>
                <w:szCs w:val="16"/>
              </w:rPr>
              <w:t>Субсидии юридическим лицам</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006</w:t>
            </w: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237501</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-безвозмездные и безвозвратные перечисления организациям, за исключением государственных и муниципальных организаций</w:t>
            </w:r>
          </w:p>
        </w:tc>
        <w:tc>
          <w:tcPr>
            <w:tcW w:w="82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992"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1134"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709"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jc w:val="center"/>
              <w:rPr>
                <w:rFonts w:ascii="Tahoma" w:hAnsi="Tahoma" w:cs="Tahoma"/>
                <w:i/>
                <w:sz w:val="16"/>
                <w:szCs w:val="16"/>
                <w:lang w:val="ru-RU"/>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242</w:t>
            </w: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237501</w:t>
            </w:r>
          </w:p>
        </w:tc>
      </w:tr>
      <w:tr w:rsidR="001E2EC7" w:rsidRPr="00205320" w:rsidTr="001E2EC7">
        <w:tc>
          <w:tcPr>
            <w:tcW w:w="4248"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ИТОГО РАСХОДОВ</w:t>
            </w:r>
          </w:p>
        </w:tc>
        <w:tc>
          <w:tcPr>
            <w:tcW w:w="82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992"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134"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709"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850"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p>
        </w:tc>
        <w:tc>
          <w:tcPr>
            <w:tcW w:w="1276"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6228057</w:t>
            </w:r>
          </w:p>
        </w:tc>
      </w:tr>
    </w:tbl>
    <w:p w:rsidR="001E2EC7" w:rsidRPr="001E2EC7" w:rsidRDefault="001E2EC7" w:rsidP="001E2EC7">
      <w:pPr>
        <w:rPr>
          <w:rFonts w:ascii="Tahoma" w:hAnsi="Tahoma" w:cs="Tahoma"/>
          <w:i/>
          <w:sz w:val="16"/>
          <w:szCs w:val="16"/>
          <w:lang w:val="ru-RU"/>
        </w:rPr>
      </w:pP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Приложение 7</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К  бюджету</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t xml:space="preserve">Чапаевского сельского поселения Красносельского муниципального района </w:t>
      </w:r>
      <w:r>
        <w:rPr>
          <w:rFonts w:ascii="Tahoma" w:hAnsi="Tahoma" w:cs="Tahoma"/>
          <w:i/>
          <w:sz w:val="16"/>
          <w:szCs w:val="16"/>
          <w:lang w:val="ru-RU"/>
        </w:rPr>
        <w:t xml:space="preserve"> </w:t>
      </w:r>
      <w:r w:rsidRPr="001E2EC7">
        <w:rPr>
          <w:rFonts w:ascii="Tahoma" w:hAnsi="Tahoma" w:cs="Tahoma"/>
          <w:i/>
          <w:sz w:val="16"/>
          <w:szCs w:val="16"/>
          <w:lang w:val="ru-RU"/>
        </w:rPr>
        <w:t>Костромской области</w:t>
      </w:r>
      <w:r>
        <w:rPr>
          <w:rFonts w:ascii="Tahoma" w:hAnsi="Tahoma" w:cs="Tahoma"/>
          <w:i/>
          <w:sz w:val="16"/>
          <w:szCs w:val="16"/>
          <w:lang w:val="ru-RU"/>
        </w:rPr>
        <w:t xml:space="preserve"> </w:t>
      </w:r>
      <w:r w:rsidRPr="001E2EC7">
        <w:rPr>
          <w:rFonts w:ascii="Tahoma" w:hAnsi="Tahoma" w:cs="Tahoma"/>
          <w:i/>
          <w:sz w:val="16"/>
          <w:szCs w:val="16"/>
          <w:lang w:val="ru-RU"/>
        </w:rPr>
        <w:t>На 2013 год</w:t>
      </w:r>
    </w:p>
    <w:p w:rsidR="001E2EC7" w:rsidRPr="001E2EC7" w:rsidRDefault="001E2EC7" w:rsidP="001E2EC7">
      <w:pPr>
        <w:ind w:left="5103"/>
        <w:jc w:val="right"/>
        <w:rPr>
          <w:rFonts w:ascii="Tahoma" w:hAnsi="Tahoma" w:cs="Tahoma"/>
          <w:i/>
          <w:sz w:val="16"/>
          <w:szCs w:val="16"/>
          <w:lang w:val="ru-RU"/>
        </w:rPr>
      </w:pPr>
      <w:r w:rsidRPr="001E2EC7">
        <w:rPr>
          <w:rFonts w:ascii="Tahoma" w:hAnsi="Tahoma" w:cs="Tahoma"/>
          <w:i/>
          <w:sz w:val="16"/>
          <w:szCs w:val="16"/>
          <w:lang w:val="ru-RU"/>
        </w:rPr>
        <w:lastRenderedPageBreak/>
        <w:t xml:space="preserve"> (в редакции решения Совета депутатов  Чапаевского    сельского поселения от 29.12.2013г № 123) </w:t>
      </w:r>
    </w:p>
    <w:p w:rsidR="001E2EC7" w:rsidRPr="001E2EC7" w:rsidRDefault="001E2EC7" w:rsidP="001E2EC7">
      <w:pPr>
        <w:ind w:left="5103"/>
        <w:rPr>
          <w:rFonts w:ascii="Tahoma" w:hAnsi="Tahoma" w:cs="Tahoma"/>
          <w:i/>
          <w:sz w:val="16"/>
          <w:szCs w:val="16"/>
          <w:lang w:val="ru-RU"/>
        </w:rPr>
      </w:pPr>
      <w:r w:rsidRPr="001E2EC7">
        <w:rPr>
          <w:rFonts w:ascii="Tahoma" w:hAnsi="Tahoma" w:cs="Tahoma"/>
          <w:i/>
          <w:sz w:val="16"/>
          <w:szCs w:val="16"/>
          <w:lang w:val="ru-RU"/>
        </w:rPr>
        <w:t xml:space="preserve">                      </w:t>
      </w:r>
    </w:p>
    <w:p w:rsidR="001E2EC7" w:rsidRPr="001E2EC7" w:rsidRDefault="001E2EC7" w:rsidP="001E2EC7">
      <w:pPr>
        <w:ind w:left="5103"/>
        <w:rPr>
          <w:rFonts w:ascii="Tahoma" w:hAnsi="Tahoma" w:cs="Tahoma"/>
          <w:i/>
          <w:sz w:val="16"/>
          <w:szCs w:val="16"/>
          <w:lang w:val="ru-RU"/>
        </w:rPr>
      </w:pPr>
      <w:r>
        <w:rPr>
          <w:rFonts w:ascii="Tahoma" w:hAnsi="Tahoma" w:cs="Tahoma"/>
          <w:i/>
          <w:sz w:val="16"/>
          <w:szCs w:val="16"/>
          <w:lang w:val="ru-RU"/>
        </w:rPr>
        <w:t xml:space="preserve">  </w:t>
      </w:r>
      <w:r w:rsidRPr="001E2EC7">
        <w:rPr>
          <w:rFonts w:ascii="Tahoma" w:hAnsi="Tahoma" w:cs="Tahoma"/>
          <w:i/>
          <w:sz w:val="16"/>
          <w:szCs w:val="16"/>
          <w:lang w:val="ru-RU"/>
        </w:rPr>
        <w:t xml:space="preserve">                                                                                                  </w:t>
      </w:r>
      <w:r>
        <w:rPr>
          <w:rFonts w:ascii="Tahoma" w:hAnsi="Tahoma" w:cs="Tahoma"/>
          <w:i/>
          <w:sz w:val="16"/>
          <w:szCs w:val="16"/>
          <w:lang w:val="ru-RU"/>
        </w:rPr>
        <w:t xml:space="preserve">                          </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 xml:space="preserve">Источники  финансирования дефицита бюджета Чапаевского сельского поселения Красносельского муниципального района Костромской области бюджета  на 2013год </w:t>
      </w:r>
    </w:p>
    <w:p w:rsidR="001E2EC7" w:rsidRPr="001E2EC7" w:rsidRDefault="001E2EC7" w:rsidP="001E2EC7">
      <w:pPr>
        <w:jc w:val="both"/>
        <w:rPr>
          <w:rFonts w:ascii="Tahoma" w:hAnsi="Tahoma" w:cs="Tahoma"/>
          <w:i/>
          <w:sz w:val="16"/>
          <w:szCs w:val="16"/>
          <w:lang w:val="ru-RU"/>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27"/>
        <w:gridCol w:w="6237"/>
        <w:gridCol w:w="1417"/>
      </w:tblGrid>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Код группы, подгруппы, статьи и вида источников</w:t>
            </w:r>
          </w:p>
          <w:p w:rsidR="001E2EC7" w:rsidRPr="001E2EC7" w:rsidRDefault="001E2EC7" w:rsidP="001E2EC7">
            <w:pPr>
              <w:jc w:val="center"/>
              <w:rPr>
                <w:rFonts w:ascii="Tahoma" w:hAnsi="Tahoma" w:cs="Tahoma"/>
                <w:i/>
                <w:sz w:val="16"/>
                <w:szCs w:val="16"/>
                <w:lang w:val="ru-RU"/>
              </w:rPr>
            </w:pPr>
          </w:p>
        </w:tc>
        <w:tc>
          <w:tcPr>
            <w:tcW w:w="623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 xml:space="preserve">Наименование </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Сумма рублей</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999  01  02  00  00  00  0000  000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Кредиты  кредитных организаций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50894</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 xml:space="preserve">999  01  02  00  00  00  0000  700 </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Получение кредитов от кредитных организаций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50894</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999  01 02  00  00  10</w:t>
            </w:r>
            <w:r>
              <w:rPr>
                <w:rFonts w:ascii="Tahoma" w:hAnsi="Tahoma" w:cs="Tahoma"/>
                <w:b w:val="0"/>
                <w:sz w:val="16"/>
                <w:szCs w:val="16"/>
                <w:lang w:val="ru-RU"/>
              </w:rPr>
              <w:t xml:space="preserve">  </w:t>
            </w:r>
            <w:r w:rsidRPr="00205320">
              <w:rPr>
                <w:rFonts w:ascii="Tahoma" w:hAnsi="Tahoma" w:cs="Tahoma"/>
                <w:b w:val="0"/>
                <w:sz w:val="16"/>
                <w:szCs w:val="16"/>
              </w:rPr>
              <w:t xml:space="preserve">0000 710 </w:t>
            </w:r>
          </w:p>
          <w:p w:rsidR="001E2EC7" w:rsidRPr="00205320" w:rsidRDefault="001E2EC7" w:rsidP="001E2EC7">
            <w:pPr>
              <w:pStyle w:val="2"/>
              <w:rPr>
                <w:rFonts w:ascii="Tahoma" w:hAnsi="Tahoma" w:cs="Tahoma"/>
                <w:b w:val="0"/>
                <w:sz w:val="16"/>
                <w:szCs w:val="16"/>
              </w:rPr>
            </w:pP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Получение кредитов от кредитных организаций   бюджетами поселений в валюте Российской Федерации</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50894</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999 01  05   00  00  00  0000 000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Изменение остатков средств на счетах по учету средств бюджетов</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51406</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999 01  05   00  00  00  0000 500</w:t>
            </w:r>
          </w:p>
        </w:tc>
        <w:tc>
          <w:tcPr>
            <w:tcW w:w="623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Увеличение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-6176651</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999 01  05   02  00  00  0000 500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Увеличение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-6176651</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999 01  05   02  10  00  0000 510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Увеличение прочих остатков денежных средств бюджетов</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-6176651</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999 01  05   02  10  10  0000 510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Увеличение прочих остатков 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-61760651</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999 01  05   00  00  00  0000 600</w:t>
            </w:r>
          </w:p>
        </w:tc>
        <w:tc>
          <w:tcPr>
            <w:tcW w:w="623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Уменьшение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6228057</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999 01  05   02  00  00  0000 600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Уменьшение  прочих остатков средств бюджетов</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6228057</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999 01  05   02  10  00  0000 610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Уменьшение  прочих остатков денежных средств бюджетов</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6228057</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999 01  05   02  10  10  0000 610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Уменьшение прочих остатков денежных средств бюджетов поселений</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jc w:val="center"/>
              <w:rPr>
                <w:rFonts w:ascii="Tahoma" w:hAnsi="Tahoma" w:cs="Tahoma"/>
                <w:i/>
                <w:sz w:val="16"/>
                <w:szCs w:val="16"/>
              </w:rPr>
            </w:pPr>
            <w:r w:rsidRPr="00205320">
              <w:rPr>
                <w:rFonts w:ascii="Tahoma" w:hAnsi="Tahoma" w:cs="Tahoma"/>
                <w:i/>
                <w:sz w:val="16"/>
                <w:szCs w:val="16"/>
              </w:rPr>
              <w:t>6228057</w:t>
            </w:r>
          </w:p>
        </w:tc>
      </w:tr>
      <w:tr w:rsidR="001E2EC7" w:rsidRPr="00205320" w:rsidTr="001E2EC7">
        <w:tc>
          <w:tcPr>
            <w:tcW w:w="322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999  50  00  00  00 00  0000 000</w:t>
            </w:r>
          </w:p>
        </w:tc>
        <w:tc>
          <w:tcPr>
            <w:tcW w:w="6237" w:type="dxa"/>
            <w:tcBorders>
              <w:top w:val="single" w:sz="4" w:space="0" w:color="auto"/>
              <w:left w:val="single" w:sz="4" w:space="0" w:color="auto"/>
              <w:bottom w:val="single" w:sz="4" w:space="0" w:color="auto"/>
              <w:right w:val="single" w:sz="4" w:space="0" w:color="auto"/>
            </w:tcBorders>
          </w:tcPr>
          <w:p w:rsidR="001E2EC7" w:rsidRPr="001E2EC7" w:rsidRDefault="001E2EC7" w:rsidP="001E2EC7">
            <w:pPr>
              <w:pStyle w:val="2"/>
              <w:rPr>
                <w:rFonts w:ascii="Tahoma" w:hAnsi="Tahoma" w:cs="Tahoma"/>
                <w:b w:val="0"/>
                <w:sz w:val="16"/>
                <w:szCs w:val="16"/>
                <w:lang w:val="ru-RU"/>
              </w:rPr>
            </w:pPr>
            <w:r w:rsidRPr="001E2EC7">
              <w:rPr>
                <w:rFonts w:ascii="Tahoma" w:hAnsi="Tahoma" w:cs="Tahoma"/>
                <w:b w:val="0"/>
                <w:sz w:val="16"/>
                <w:szCs w:val="16"/>
                <w:lang w:val="ru-RU"/>
              </w:rPr>
              <w:t>Итого источников внутреннего финансирования дефицитов бюджетов</w:t>
            </w:r>
          </w:p>
        </w:tc>
        <w:tc>
          <w:tcPr>
            <w:tcW w:w="1417" w:type="dxa"/>
            <w:tcBorders>
              <w:top w:val="single" w:sz="4" w:space="0" w:color="auto"/>
              <w:left w:val="single" w:sz="4" w:space="0" w:color="auto"/>
              <w:bottom w:val="single" w:sz="4" w:space="0" w:color="auto"/>
              <w:right w:val="single" w:sz="4" w:space="0" w:color="auto"/>
            </w:tcBorders>
          </w:tcPr>
          <w:p w:rsidR="001E2EC7" w:rsidRPr="00205320" w:rsidRDefault="001E2EC7" w:rsidP="001E2EC7">
            <w:pPr>
              <w:pStyle w:val="2"/>
              <w:rPr>
                <w:rFonts w:ascii="Tahoma" w:hAnsi="Tahoma" w:cs="Tahoma"/>
                <w:b w:val="0"/>
                <w:sz w:val="16"/>
                <w:szCs w:val="16"/>
              </w:rPr>
            </w:pPr>
            <w:r w:rsidRPr="00205320">
              <w:rPr>
                <w:rFonts w:ascii="Tahoma" w:hAnsi="Tahoma" w:cs="Tahoma"/>
                <w:b w:val="0"/>
                <w:sz w:val="16"/>
                <w:szCs w:val="16"/>
              </w:rPr>
              <w:t>102300</w:t>
            </w:r>
          </w:p>
        </w:tc>
      </w:tr>
    </w:tbl>
    <w:p w:rsidR="001E2EC7" w:rsidRPr="001E2EC7" w:rsidRDefault="001E2EC7" w:rsidP="001E2EC7">
      <w:pPr>
        <w:jc w:val="both"/>
        <w:rPr>
          <w:rFonts w:ascii="Tahoma" w:hAnsi="Tahoma" w:cs="Tahoma"/>
          <w:i/>
          <w:sz w:val="16"/>
          <w:szCs w:val="16"/>
          <w:lang w:val="ru-RU"/>
        </w:rPr>
      </w:pPr>
    </w:p>
    <w:p w:rsidR="001E2EC7" w:rsidRPr="001E2EC7" w:rsidRDefault="001E2EC7" w:rsidP="001E2EC7">
      <w:pPr>
        <w:jc w:val="center"/>
        <w:outlineLvl w:val="0"/>
        <w:rPr>
          <w:rFonts w:ascii="Tahoma" w:hAnsi="Tahoma" w:cs="Tahoma"/>
          <w:i/>
          <w:sz w:val="16"/>
          <w:szCs w:val="16"/>
          <w:lang w:val="ru-RU"/>
        </w:rPr>
      </w:pPr>
      <w:r w:rsidRPr="001E2EC7">
        <w:rPr>
          <w:rFonts w:ascii="Tahoma" w:hAnsi="Tahoma" w:cs="Tahoma"/>
          <w:i/>
          <w:sz w:val="16"/>
          <w:szCs w:val="16"/>
          <w:lang w:val="ru-RU"/>
        </w:rPr>
        <w:t>Российская Федерация</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Костромская область Красносельский муниципальный район</w:t>
      </w:r>
    </w:p>
    <w:p w:rsidR="001E2EC7" w:rsidRPr="001E2EC7" w:rsidRDefault="001E2EC7" w:rsidP="001E2EC7">
      <w:pPr>
        <w:jc w:val="center"/>
        <w:outlineLvl w:val="0"/>
        <w:rPr>
          <w:rFonts w:ascii="Tahoma" w:hAnsi="Tahoma" w:cs="Tahoma"/>
          <w:i/>
          <w:sz w:val="16"/>
          <w:szCs w:val="16"/>
          <w:lang w:val="ru-RU"/>
        </w:rPr>
      </w:pPr>
      <w:r w:rsidRPr="001E2EC7">
        <w:rPr>
          <w:rFonts w:ascii="Tahoma" w:hAnsi="Tahoma" w:cs="Tahoma"/>
          <w:i/>
          <w:sz w:val="16"/>
          <w:szCs w:val="16"/>
          <w:lang w:val="ru-RU"/>
        </w:rPr>
        <w:t>Совет депутатов Чапаевского сельского поселения</w:t>
      </w:r>
    </w:p>
    <w:p w:rsidR="001E2EC7" w:rsidRPr="001E2EC7" w:rsidRDefault="001E2EC7" w:rsidP="001E2EC7">
      <w:pPr>
        <w:tabs>
          <w:tab w:val="left" w:pos="3225"/>
        </w:tabs>
        <w:outlineLvl w:val="0"/>
        <w:rPr>
          <w:rFonts w:ascii="Tahoma" w:hAnsi="Tahoma" w:cs="Tahoma"/>
          <w:b/>
          <w:i/>
          <w:sz w:val="16"/>
          <w:szCs w:val="16"/>
          <w:lang w:val="ru-RU"/>
        </w:rPr>
      </w:pPr>
      <w:r w:rsidRPr="001E2EC7">
        <w:rPr>
          <w:rFonts w:ascii="Tahoma" w:hAnsi="Tahoma" w:cs="Tahoma"/>
          <w:i/>
          <w:sz w:val="16"/>
          <w:szCs w:val="16"/>
          <w:lang w:val="ru-RU"/>
        </w:rPr>
        <w:t xml:space="preserve">                                                                         </w:t>
      </w:r>
      <w:r>
        <w:rPr>
          <w:rFonts w:ascii="Tahoma" w:hAnsi="Tahoma" w:cs="Tahoma"/>
          <w:i/>
          <w:sz w:val="16"/>
          <w:szCs w:val="16"/>
          <w:lang w:val="ru-RU"/>
        </w:rPr>
        <w:t xml:space="preserve">                          </w:t>
      </w:r>
      <w:r w:rsidRPr="001E2EC7">
        <w:rPr>
          <w:rFonts w:ascii="Tahoma" w:hAnsi="Tahoma" w:cs="Tahoma"/>
          <w:b/>
          <w:i/>
          <w:sz w:val="16"/>
          <w:szCs w:val="16"/>
          <w:lang w:val="ru-RU"/>
        </w:rPr>
        <w:t>РЕШЕНИЕ</w:t>
      </w:r>
    </w:p>
    <w:p w:rsidR="001E2EC7" w:rsidRPr="001E2EC7" w:rsidRDefault="001E2EC7" w:rsidP="001E2EC7">
      <w:pPr>
        <w:rPr>
          <w:rFonts w:ascii="Tahoma" w:hAnsi="Tahoma" w:cs="Tahoma"/>
          <w:i/>
          <w:sz w:val="16"/>
          <w:szCs w:val="16"/>
          <w:lang w:val="ru-RU"/>
        </w:rPr>
      </w:pPr>
      <w:r>
        <w:rPr>
          <w:rFonts w:ascii="Tahoma" w:hAnsi="Tahoma" w:cs="Tahoma"/>
          <w:i/>
          <w:sz w:val="16"/>
          <w:szCs w:val="16"/>
          <w:lang w:val="ru-RU"/>
        </w:rPr>
        <w:t xml:space="preserve">                       </w:t>
      </w:r>
      <w:r w:rsidRPr="001E2EC7">
        <w:rPr>
          <w:rFonts w:ascii="Tahoma" w:hAnsi="Tahoma" w:cs="Tahoma"/>
          <w:i/>
          <w:sz w:val="16"/>
          <w:szCs w:val="16"/>
          <w:lang w:val="ru-RU"/>
        </w:rPr>
        <w:t xml:space="preserve">  от   29  декабря   2013   года                                                                                     № 124</w:t>
      </w:r>
    </w:p>
    <w:p w:rsidR="001E2EC7" w:rsidRPr="001E2EC7" w:rsidRDefault="001E2EC7" w:rsidP="001E2EC7">
      <w:pPr>
        <w:pStyle w:val="af"/>
        <w:framePr w:w="9781" w:h="631" w:hRule="exact" w:hSpace="180" w:wrap="around" w:vAnchor="text" w:hAnchor="page" w:x="1201" w:y="170"/>
        <w:spacing w:line="278" w:lineRule="exact"/>
        <w:ind w:left="9"/>
        <w:jc w:val="both"/>
        <w:rPr>
          <w:rFonts w:ascii="Tahoma" w:hAnsi="Tahoma" w:cs="Tahoma"/>
          <w:i/>
          <w:sz w:val="16"/>
          <w:szCs w:val="16"/>
          <w:lang w:val="ru-RU"/>
        </w:rPr>
      </w:pPr>
      <w:r w:rsidRPr="001E2EC7">
        <w:rPr>
          <w:rFonts w:ascii="Tahoma" w:hAnsi="Tahoma" w:cs="Tahoma"/>
          <w:i/>
          <w:sz w:val="16"/>
          <w:szCs w:val="16"/>
          <w:lang w:val="ru-RU"/>
        </w:rPr>
        <w:t>Об изменении дислокации размещения фонарей для освещения улиц в границах Чапаевского  сельского поселения Красносельского муниципального района Костромской области.</w:t>
      </w:r>
    </w:p>
    <w:p w:rsidR="001E2EC7" w:rsidRPr="001E2EC7" w:rsidRDefault="001E2EC7" w:rsidP="001E2EC7">
      <w:pPr>
        <w:tabs>
          <w:tab w:val="left" w:pos="1005"/>
        </w:tabs>
        <w:jc w:val="both"/>
        <w:rPr>
          <w:rStyle w:val="postbody1"/>
          <w:rFonts w:ascii="Tahoma" w:hAnsi="Tahoma" w:cs="Tahoma"/>
          <w:i/>
          <w:sz w:val="16"/>
          <w:szCs w:val="16"/>
          <w:lang w:val="ru-RU"/>
        </w:rPr>
      </w:pPr>
      <w:r w:rsidRPr="001E2EC7">
        <w:rPr>
          <w:rFonts w:ascii="Tahoma" w:hAnsi="Tahoma" w:cs="Tahoma"/>
          <w:i/>
          <w:sz w:val="16"/>
          <w:szCs w:val="16"/>
          <w:lang w:val="ru-RU"/>
        </w:rPr>
        <w:t xml:space="preserve"> </w:t>
      </w:r>
    </w:p>
    <w:p w:rsidR="001E2EC7" w:rsidRPr="001E2EC7" w:rsidRDefault="001E2EC7" w:rsidP="001E2EC7">
      <w:pPr>
        <w:tabs>
          <w:tab w:val="left" w:pos="1005"/>
        </w:tabs>
        <w:jc w:val="both"/>
        <w:rPr>
          <w:rStyle w:val="postbody1"/>
          <w:rFonts w:ascii="Tahoma" w:hAnsi="Tahoma" w:cs="Tahoma"/>
          <w:i/>
          <w:sz w:val="16"/>
          <w:szCs w:val="16"/>
          <w:lang w:val="ru-RU"/>
        </w:rPr>
      </w:pPr>
      <w:r w:rsidRPr="001E2EC7">
        <w:rPr>
          <w:rStyle w:val="postbody1"/>
          <w:rFonts w:ascii="Tahoma" w:hAnsi="Tahoma" w:cs="Tahoma"/>
          <w:i/>
          <w:sz w:val="16"/>
          <w:szCs w:val="16"/>
          <w:lang w:val="ru-RU"/>
        </w:rPr>
        <w:t xml:space="preserve">         </w:t>
      </w:r>
      <w:r w:rsidRPr="001E2EC7">
        <w:rPr>
          <w:rFonts w:ascii="Tahoma" w:hAnsi="Tahoma" w:cs="Tahoma"/>
          <w:i/>
          <w:sz w:val="16"/>
          <w:szCs w:val="16"/>
          <w:lang w:val="ru-RU"/>
        </w:rPr>
        <w:t>В целях реализации Федерального закона от 30.06.2006 года № 131-ФЗ «Об общих принципах организации местного самоуправления в Российской Федерации, на основании статьи 7 пункта 1 подпункта 19 Устава муниципального образования Чапаевское сельское поселение Красносельского муниципального района Костромской области и заслушав информацию главы поселения Смирновой Галины Александровны</w:t>
      </w:r>
    </w:p>
    <w:p w:rsidR="001E2EC7" w:rsidRPr="001E2EC7" w:rsidRDefault="001E2EC7" w:rsidP="001E2EC7">
      <w:pPr>
        <w:jc w:val="center"/>
        <w:rPr>
          <w:rFonts w:ascii="Tahoma" w:hAnsi="Tahoma" w:cs="Tahoma"/>
          <w:i/>
          <w:sz w:val="16"/>
          <w:szCs w:val="16"/>
          <w:lang w:val="ru-RU"/>
        </w:rPr>
      </w:pPr>
      <w:r w:rsidRPr="004E347F">
        <w:rPr>
          <w:rFonts w:ascii="Tahoma" w:hAnsi="Tahoma" w:cs="Tahoma"/>
          <w:i/>
          <w:sz w:val="16"/>
          <w:szCs w:val="16"/>
        </w:rPr>
        <w:t>Совет депутатов РЕШИЛ:</w:t>
      </w:r>
    </w:p>
    <w:p w:rsidR="001E2EC7" w:rsidRPr="001E2EC7" w:rsidRDefault="001E2EC7" w:rsidP="001E2EC7">
      <w:pPr>
        <w:pStyle w:val="af"/>
        <w:numPr>
          <w:ilvl w:val="0"/>
          <w:numId w:val="10"/>
        </w:numPr>
        <w:tabs>
          <w:tab w:val="left" w:pos="851"/>
        </w:tabs>
        <w:spacing w:after="0" w:line="278" w:lineRule="exact"/>
        <w:jc w:val="both"/>
        <w:rPr>
          <w:rFonts w:ascii="Tahoma" w:hAnsi="Tahoma" w:cs="Tahoma"/>
          <w:i/>
          <w:sz w:val="16"/>
          <w:szCs w:val="16"/>
          <w:lang w:val="ru-RU"/>
        </w:rPr>
      </w:pPr>
      <w:r w:rsidRPr="001E2EC7">
        <w:rPr>
          <w:rFonts w:ascii="Tahoma" w:hAnsi="Tahoma" w:cs="Tahoma"/>
          <w:i/>
          <w:sz w:val="16"/>
          <w:szCs w:val="16"/>
          <w:lang w:val="ru-RU"/>
        </w:rPr>
        <w:t>При подготовке к зимнему периоду 2013-2014 годов утвердить дислокацию размещения уличных фонарей. Приложение</w:t>
      </w:r>
    </w:p>
    <w:p w:rsidR="001E2EC7" w:rsidRPr="001E2EC7" w:rsidRDefault="001E2EC7" w:rsidP="001E2EC7">
      <w:pPr>
        <w:pStyle w:val="a6"/>
        <w:numPr>
          <w:ilvl w:val="0"/>
          <w:numId w:val="10"/>
        </w:numPr>
        <w:spacing w:line="276" w:lineRule="auto"/>
        <w:rPr>
          <w:rFonts w:ascii="Tahoma" w:hAnsi="Tahoma" w:cs="Tahoma"/>
          <w:i/>
          <w:sz w:val="16"/>
          <w:szCs w:val="16"/>
          <w:lang w:val="ru-RU"/>
        </w:rPr>
      </w:pPr>
      <w:r w:rsidRPr="001E2EC7">
        <w:rPr>
          <w:rFonts w:ascii="Tahoma" w:hAnsi="Tahoma" w:cs="Tahoma"/>
          <w:i/>
          <w:sz w:val="16"/>
          <w:szCs w:val="16"/>
          <w:lang w:val="ru-RU"/>
        </w:rPr>
        <w:t>Направить настоящее решение для подписания и официального опубликования главе поселения Смирновой Г.А.</w:t>
      </w:r>
    </w:p>
    <w:p w:rsidR="001E2EC7" w:rsidRDefault="001E2EC7" w:rsidP="001E2EC7">
      <w:pPr>
        <w:pStyle w:val="a6"/>
        <w:numPr>
          <w:ilvl w:val="0"/>
          <w:numId w:val="10"/>
        </w:numPr>
        <w:shd w:val="solid" w:color="FFFFFF" w:fill="FFFFFF"/>
        <w:tabs>
          <w:tab w:val="left" w:pos="851"/>
        </w:tabs>
        <w:spacing w:after="200" w:line="276" w:lineRule="auto"/>
        <w:jc w:val="both"/>
        <w:rPr>
          <w:rFonts w:ascii="Tahoma" w:hAnsi="Tahoma" w:cs="Tahoma"/>
          <w:i/>
          <w:sz w:val="16"/>
          <w:szCs w:val="16"/>
          <w:lang w:val="ru-RU"/>
        </w:rPr>
      </w:pPr>
      <w:r w:rsidRPr="001E2EC7">
        <w:rPr>
          <w:rFonts w:ascii="Tahoma" w:hAnsi="Tahoma" w:cs="Tahoma"/>
          <w:i/>
          <w:sz w:val="16"/>
          <w:szCs w:val="16"/>
          <w:lang w:val="ru-RU"/>
        </w:rPr>
        <w:t>Настоящее решение вступает в силу с момента его подписания.</w:t>
      </w:r>
    </w:p>
    <w:p w:rsidR="001E2EC7" w:rsidRDefault="001E2EC7" w:rsidP="001E2EC7">
      <w:pPr>
        <w:pStyle w:val="a6"/>
        <w:shd w:val="solid" w:color="FFFFFF" w:fill="FFFFFF"/>
        <w:tabs>
          <w:tab w:val="left" w:pos="851"/>
        </w:tabs>
        <w:spacing w:after="200" w:line="276" w:lineRule="auto"/>
        <w:jc w:val="both"/>
        <w:rPr>
          <w:rFonts w:ascii="Tahoma" w:hAnsi="Tahoma" w:cs="Tahoma"/>
          <w:i/>
          <w:sz w:val="16"/>
          <w:szCs w:val="16"/>
          <w:lang w:val="ru-RU"/>
        </w:rPr>
      </w:pPr>
      <w:r>
        <w:rPr>
          <w:rFonts w:ascii="Tahoma" w:hAnsi="Tahoma" w:cs="Tahoma"/>
          <w:i/>
          <w:sz w:val="16"/>
          <w:szCs w:val="16"/>
          <w:lang w:val="ru-RU"/>
        </w:rPr>
        <w:t xml:space="preserve">                     </w:t>
      </w:r>
      <w:r w:rsidRPr="001E2EC7">
        <w:rPr>
          <w:rFonts w:ascii="Tahoma" w:hAnsi="Tahoma" w:cs="Tahoma"/>
          <w:i/>
          <w:sz w:val="16"/>
          <w:szCs w:val="16"/>
          <w:lang w:val="ru-RU"/>
        </w:rPr>
        <w:t xml:space="preserve">  Глава поселения                                                              Г.А.Смирнова</w:t>
      </w:r>
    </w:p>
    <w:p w:rsidR="001E2EC7" w:rsidRPr="001E2EC7" w:rsidRDefault="001E2EC7" w:rsidP="001E2EC7">
      <w:pPr>
        <w:pStyle w:val="a6"/>
        <w:shd w:val="solid" w:color="FFFFFF" w:fill="FFFFFF"/>
        <w:tabs>
          <w:tab w:val="left" w:pos="851"/>
        </w:tabs>
        <w:spacing w:after="200" w:line="276" w:lineRule="auto"/>
        <w:jc w:val="right"/>
        <w:rPr>
          <w:rFonts w:ascii="Tahoma" w:hAnsi="Tahoma" w:cs="Tahoma"/>
          <w:i/>
          <w:sz w:val="16"/>
          <w:szCs w:val="16"/>
          <w:lang w:val="ru-RU"/>
        </w:rPr>
      </w:pPr>
      <w:r w:rsidRPr="001E2EC7">
        <w:rPr>
          <w:rFonts w:ascii="Tahoma" w:hAnsi="Tahoma" w:cs="Tahoma"/>
          <w:i/>
          <w:sz w:val="16"/>
          <w:szCs w:val="16"/>
          <w:lang w:val="ru-RU"/>
        </w:rPr>
        <w:t xml:space="preserve">приложение </w:t>
      </w:r>
    </w:p>
    <w:p w:rsidR="001E2EC7" w:rsidRPr="001E2EC7" w:rsidRDefault="001E2EC7" w:rsidP="001E2EC7">
      <w:pPr>
        <w:jc w:val="right"/>
        <w:rPr>
          <w:rFonts w:ascii="Tahoma" w:hAnsi="Tahoma" w:cs="Tahoma"/>
          <w:i/>
          <w:sz w:val="16"/>
          <w:szCs w:val="16"/>
          <w:lang w:val="ru-RU"/>
        </w:rPr>
      </w:pPr>
      <w:r w:rsidRPr="001E2EC7">
        <w:rPr>
          <w:rFonts w:ascii="Tahoma" w:hAnsi="Tahoma" w:cs="Tahoma"/>
          <w:i/>
          <w:sz w:val="16"/>
          <w:szCs w:val="16"/>
          <w:lang w:val="ru-RU"/>
        </w:rPr>
        <w:t xml:space="preserve">к Совету депутатов №  124  от  29 декабря 2013 г.                                                                       </w:t>
      </w:r>
    </w:p>
    <w:p w:rsidR="001E2EC7" w:rsidRPr="001E2EC7" w:rsidRDefault="001E2EC7" w:rsidP="001E2EC7">
      <w:pPr>
        <w:jc w:val="right"/>
        <w:rPr>
          <w:rFonts w:ascii="Tahoma" w:hAnsi="Tahoma" w:cs="Tahoma"/>
          <w:i/>
          <w:sz w:val="16"/>
          <w:szCs w:val="16"/>
          <w:lang w:val="ru-RU"/>
        </w:rPr>
      </w:pPr>
    </w:p>
    <w:p w:rsidR="001E2EC7" w:rsidRPr="001E2EC7" w:rsidRDefault="001E2EC7" w:rsidP="001E2EC7">
      <w:pPr>
        <w:jc w:val="right"/>
        <w:rPr>
          <w:rFonts w:ascii="Tahoma" w:hAnsi="Tahoma" w:cs="Tahoma"/>
          <w:i/>
          <w:sz w:val="16"/>
          <w:szCs w:val="16"/>
          <w:lang w:val="ru-RU"/>
        </w:rPr>
      </w:pPr>
      <w:r w:rsidRPr="001E2EC7">
        <w:rPr>
          <w:rFonts w:ascii="Tahoma" w:hAnsi="Tahoma" w:cs="Tahoma"/>
          <w:i/>
          <w:sz w:val="16"/>
          <w:szCs w:val="16"/>
          <w:lang w:val="ru-RU"/>
        </w:rPr>
        <w:t>Дислокация уличного освещения по нас</w:t>
      </w:r>
      <w:r>
        <w:rPr>
          <w:rFonts w:ascii="Tahoma" w:hAnsi="Tahoma" w:cs="Tahoma"/>
          <w:i/>
          <w:sz w:val="16"/>
          <w:szCs w:val="16"/>
          <w:lang w:val="ru-RU"/>
        </w:rPr>
        <w:t>еленным пунктам на 01.01.2014 г.</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lastRenderedPageBreak/>
        <w:t>Д.Иконниково – 4 фонаря</w:t>
      </w:r>
    </w:p>
    <w:p w:rsidR="001E2EC7" w:rsidRPr="001E2EC7" w:rsidRDefault="001E2EC7" w:rsidP="001E2EC7">
      <w:pPr>
        <w:rPr>
          <w:rFonts w:ascii="Tahoma" w:hAnsi="Tahoma" w:cs="Tahoma"/>
          <w:i/>
          <w:sz w:val="16"/>
          <w:szCs w:val="16"/>
          <w:lang w:val="ru-RU"/>
        </w:rPr>
      </w:pP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дома Соколовой В.Н.</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Беляева А.М.</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Герасименко Т.М.</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Грошева В.Н.</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Д.Карабаново 2 фонаря</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дома Смирновой Н.А.</w:t>
      </w:r>
    </w:p>
    <w:p w:rsidR="001E2EC7" w:rsidRDefault="001E2EC7" w:rsidP="001E2EC7">
      <w:pPr>
        <w:rPr>
          <w:rFonts w:ascii="Tahoma" w:hAnsi="Tahoma" w:cs="Tahoma"/>
          <w:i/>
          <w:sz w:val="16"/>
          <w:szCs w:val="16"/>
          <w:lang w:val="ru-RU"/>
        </w:rPr>
      </w:pPr>
      <w:r w:rsidRPr="001E2EC7">
        <w:rPr>
          <w:rFonts w:ascii="Tahoma" w:hAnsi="Tahoma" w:cs="Tahoma"/>
          <w:i/>
          <w:sz w:val="16"/>
          <w:szCs w:val="16"/>
          <w:lang w:val="ru-RU"/>
        </w:rPr>
        <w:t>У автобусной остановки</w:t>
      </w:r>
    </w:p>
    <w:p w:rsidR="001E2EC7" w:rsidRPr="001E2EC7" w:rsidRDefault="001E2EC7" w:rsidP="001E2EC7">
      <w:pPr>
        <w:jc w:val="center"/>
        <w:rPr>
          <w:rFonts w:ascii="Tahoma" w:hAnsi="Tahoma" w:cs="Tahoma"/>
          <w:i/>
          <w:sz w:val="16"/>
          <w:szCs w:val="16"/>
          <w:lang w:val="ru-RU"/>
        </w:rPr>
      </w:pPr>
      <w:r w:rsidRPr="001E2EC7">
        <w:rPr>
          <w:rFonts w:ascii="Tahoma" w:hAnsi="Tahoma" w:cs="Tahoma"/>
          <w:b/>
          <w:i/>
          <w:sz w:val="16"/>
          <w:szCs w:val="16"/>
          <w:lang w:val="ru-RU"/>
        </w:rPr>
        <w:t>Д.Марфино 2 фонаря</w:t>
      </w:r>
    </w:p>
    <w:p w:rsidR="001E2EC7" w:rsidRPr="001E2EC7" w:rsidRDefault="001E2EC7" w:rsidP="001E2EC7">
      <w:pPr>
        <w:jc w:val="center"/>
        <w:rPr>
          <w:rFonts w:ascii="Tahoma" w:hAnsi="Tahoma" w:cs="Tahoma"/>
          <w:b/>
          <w:i/>
          <w:sz w:val="16"/>
          <w:szCs w:val="16"/>
          <w:lang w:val="ru-RU"/>
        </w:rPr>
      </w:pP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дома Новиковой Л.Н.</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Смирнова Л.И.\</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П.Льнозавода 7 фонарей</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дома Повадовой Л.Н.</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Неволиной С.П.</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Поводовой В.Ф.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Смирновой А.С.</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Трогалева В.П.</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Киселнвой М.Н.</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Смирнова В.К.</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П.им.Чапаева  12 ф.</w:t>
      </w:r>
    </w:p>
    <w:p w:rsidR="001E2EC7" w:rsidRPr="001E2EC7" w:rsidRDefault="001E2EC7" w:rsidP="001E2EC7">
      <w:pPr>
        <w:rPr>
          <w:rFonts w:ascii="Tahoma" w:hAnsi="Tahoma" w:cs="Tahoma"/>
          <w:b/>
          <w:i/>
          <w:sz w:val="16"/>
          <w:szCs w:val="16"/>
          <w:lang w:val="ru-RU"/>
        </w:rPr>
      </w:pPr>
      <w:r w:rsidRPr="001E2EC7">
        <w:rPr>
          <w:rFonts w:ascii="Tahoma" w:hAnsi="Tahoma" w:cs="Tahoma"/>
          <w:b/>
          <w:i/>
          <w:sz w:val="16"/>
          <w:szCs w:val="16"/>
          <w:lang w:val="ru-RU"/>
        </w:rPr>
        <w:t>Ул.Профсоюзная 3ф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дома Смирновой Т.В.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Колотилова Н.В.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Бединой В.Н.</w:t>
      </w:r>
    </w:p>
    <w:p w:rsidR="001E2EC7" w:rsidRPr="001E2EC7" w:rsidRDefault="001E2EC7" w:rsidP="001E2EC7">
      <w:pPr>
        <w:rPr>
          <w:rFonts w:ascii="Tahoma" w:hAnsi="Tahoma" w:cs="Tahoma"/>
          <w:b/>
          <w:i/>
          <w:sz w:val="16"/>
          <w:szCs w:val="16"/>
          <w:lang w:val="ru-RU"/>
        </w:rPr>
      </w:pPr>
      <w:r w:rsidRPr="001E2EC7">
        <w:rPr>
          <w:rFonts w:ascii="Tahoma" w:hAnsi="Tahoma" w:cs="Tahoma"/>
          <w:b/>
          <w:i/>
          <w:sz w:val="16"/>
          <w:szCs w:val="16"/>
          <w:lang w:val="ru-RU"/>
        </w:rPr>
        <w:t>Набережная ул.2ф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Афанасьев В.В.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Смирнова В.В.</w:t>
      </w:r>
    </w:p>
    <w:p w:rsidR="001E2EC7" w:rsidRPr="001E2EC7" w:rsidRDefault="001E2EC7" w:rsidP="001E2EC7">
      <w:pPr>
        <w:rPr>
          <w:rFonts w:ascii="Tahoma" w:hAnsi="Tahoma" w:cs="Tahoma"/>
          <w:b/>
          <w:i/>
          <w:sz w:val="16"/>
          <w:szCs w:val="16"/>
          <w:lang w:val="ru-RU"/>
        </w:rPr>
      </w:pPr>
      <w:r w:rsidRPr="001E2EC7">
        <w:rPr>
          <w:rFonts w:ascii="Tahoma" w:hAnsi="Tahoma" w:cs="Tahoma"/>
          <w:b/>
          <w:i/>
          <w:sz w:val="16"/>
          <w:szCs w:val="16"/>
          <w:lang w:val="ru-RU"/>
        </w:rPr>
        <w:t>Советская ул.3ф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Исхакова</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Сельсовет</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Чижова А.А.</w:t>
      </w:r>
    </w:p>
    <w:p w:rsidR="001E2EC7" w:rsidRPr="001E2EC7" w:rsidRDefault="001E2EC7" w:rsidP="001E2EC7">
      <w:pPr>
        <w:rPr>
          <w:rFonts w:ascii="Tahoma" w:hAnsi="Tahoma" w:cs="Tahoma"/>
          <w:b/>
          <w:i/>
          <w:sz w:val="16"/>
          <w:szCs w:val="16"/>
          <w:lang w:val="ru-RU"/>
        </w:rPr>
      </w:pPr>
      <w:r w:rsidRPr="001E2EC7">
        <w:rPr>
          <w:rFonts w:ascii="Tahoma" w:hAnsi="Tahoma" w:cs="Tahoma"/>
          <w:b/>
          <w:i/>
          <w:sz w:val="16"/>
          <w:szCs w:val="16"/>
          <w:lang w:val="ru-RU"/>
        </w:rPr>
        <w:t>Луговая2ф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Тихомиров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Бородулина</w:t>
      </w:r>
    </w:p>
    <w:p w:rsidR="001E2EC7" w:rsidRPr="001E2EC7" w:rsidRDefault="001E2EC7" w:rsidP="001E2EC7">
      <w:pPr>
        <w:rPr>
          <w:rFonts w:ascii="Tahoma" w:hAnsi="Tahoma" w:cs="Tahoma"/>
          <w:b/>
          <w:i/>
          <w:sz w:val="16"/>
          <w:szCs w:val="16"/>
          <w:lang w:val="ru-RU"/>
        </w:rPr>
      </w:pPr>
      <w:r w:rsidRPr="001E2EC7">
        <w:rPr>
          <w:rFonts w:ascii="Tahoma" w:hAnsi="Tahoma" w:cs="Tahoma"/>
          <w:b/>
          <w:i/>
          <w:sz w:val="16"/>
          <w:szCs w:val="16"/>
          <w:lang w:val="ru-RU"/>
        </w:rPr>
        <w:t>Центральная2ф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Студитский Л.Н.</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Мельникова З.</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Д.Ивановское 12 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Степанова В.Л.</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Колотилова Н.В.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Дом культуры</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Замашкина Е.Н.</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Сухонин А</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Жолобов А</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Коробкина Н.</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Студитская Е</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Кротова Л.М.</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Зонина А</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Кидяров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На перекрестке Речной и Молодежной</w:t>
      </w:r>
    </w:p>
    <w:p w:rsidR="001E2EC7" w:rsidRPr="001E2EC7" w:rsidRDefault="001E2EC7" w:rsidP="001E2EC7">
      <w:pPr>
        <w:rPr>
          <w:rFonts w:ascii="Tahoma" w:hAnsi="Tahoma" w:cs="Tahoma"/>
          <w:i/>
          <w:sz w:val="16"/>
          <w:szCs w:val="16"/>
          <w:lang w:val="ru-RU"/>
        </w:rPr>
      </w:pP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Д.Ченцы 18 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Ул.Молодедная</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Д.7</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Д.9</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Д.4</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Д.3</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Д.2</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На опоре у вешалов 1-2 д.</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Ул.Рабочая</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Уд.Матвеевой Т.Н.</w:t>
      </w:r>
    </w:p>
    <w:p w:rsidR="001E2EC7" w:rsidRPr="00BE32FA" w:rsidRDefault="001E2EC7" w:rsidP="001E2EC7">
      <w:pPr>
        <w:rPr>
          <w:rFonts w:ascii="Tahoma" w:hAnsi="Tahoma" w:cs="Tahoma"/>
          <w:i/>
          <w:sz w:val="16"/>
          <w:szCs w:val="16"/>
          <w:lang w:val="ru-RU"/>
        </w:rPr>
      </w:pPr>
      <w:r w:rsidRPr="00BE32FA">
        <w:rPr>
          <w:rFonts w:ascii="Tahoma" w:hAnsi="Tahoma" w:cs="Tahoma"/>
          <w:i/>
          <w:sz w:val="16"/>
          <w:szCs w:val="16"/>
          <w:lang w:val="ru-RU"/>
        </w:rPr>
        <w:t>У пруда 2 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двора Шалиной</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Сухотина Н.З.</w:t>
      </w:r>
    </w:p>
    <w:p w:rsidR="001E2EC7" w:rsidRPr="00BE32FA" w:rsidRDefault="001E2EC7" w:rsidP="001E2EC7">
      <w:pPr>
        <w:rPr>
          <w:rFonts w:ascii="Tahoma" w:hAnsi="Tahoma" w:cs="Tahoma"/>
          <w:i/>
          <w:sz w:val="16"/>
          <w:szCs w:val="16"/>
          <w:lang w:val="ru-RU"/>
        </w:rPr>
      </w:pPr>
      <w:r w:rsidRPr="00BE32FA">
        <w:rPr>
          <w:rFonts w:ascii="Tahoma" w:hAnsi="Tahoma" w:cs="Tahoma"/>
          <w:i/>
          <w:sz w:val="16"/>
          <w:szCs w:val="16"/>
          <w:lang w:val="ru-RU"/>
        </w:rPr>
        <w:t>Матвеев А.В.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Рытова А.</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Бартов 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Гаврил Н.</w:t>
      </w:r>
    </w:p>
    <w:p w:rsidR="001E2EC7" w:rsidRPr="00BE32FA" w:rsidRDefault="001E2EC7" w:rsidP="001E2EC7">
      <w:pPr>
        <w:rPr>
          <w:rFonts w:ascii="Tahoma" w:hAnsi="Tahoma" w:cs="Tahoma"/>
          <w:i/>
          <w:sz w:val="16"/>
          <w:szCs w:val="16"/>
          <w:lang w:val="ru-RU"/>
        </w:rPr>
      </w:pPr>
      <w:r w:rsidRPr="00BE32FA">
        <w:rPr>
          <w:rFonts w:ascii="Tahoma" w:hAnsi="Tahoma" w:cs="Tahoma"/>
          <w:i/>
          <w:sz w:val="16"/>
          <w:szCs w:val="16"/>
          <w:lang w:val="ru-RU"/>
        </w:rPr>
        <w:t>Голубев В.</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Воровьев В.Д.</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Кубарева А.Ю.</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Маштаковой Е.Н.</w:t>
      </w:r>
    </w:p>
    <w:p w:rsidR="001E2EC7" w:rsidRPr="001E2EC7" w:rsidRDefault="001E2EC7" w:rsidP="001E2EC7">
      <w:pPr>
        <w:rPr>
          <w:rFonts w:ascii="Tahoma" w:hAnsi="Tahoma" w:cs="Tahoma"/>
          <w:i/>
          <w:sz w:val="16"/>
          <w:szCs w:val="16"/>
          <w:lang w:val="ru-RU"/>
        </w:rPr>
      </w:pP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lastRenderedPageBreak/>
        <w:t>Д.Высочки 1ф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д.Лезиной Н.Н.</w:t>
      </w:r>
    </w:p>
    <w:p w:rsidR="001E2EC7" w:rsidRPr="001E2EC7" w:rsidRDefault="001E2EC7" w:rsidP="001E2EC7">
      <w:pPr>
        <w:jc w:val="center"/>
        <w:rPr>
          <w:rFonts w:ascii="Tahoma" w:hAnsi="Tahoma" w:cs="Tahoma"/>
          <w:b/>
          <w:i/>
          <w:sz w:val="16"/>
          <w:szCs w:val="16"/>
          <w:lang w:val="ru-RU"/>
        </w:rPr>
      </w:pPr>
      <w:r w:rsidRPr="00BE32FA">
        <w:rPr>
          <w:rFonts w:ascii="Tahoma" w:hAnsi="Tahoma" w:cs="Tahoma"/>
          <w:b/>
          <w:i/>
          <w:sz w:val="16"/>
          <w:szCs w:val="16"/>
          <w:lang w:val="ru-RU"/>
        </w:rPr>
        <w:t>Д.Бобырщино 2ф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д.Березкиной Н.Л.</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Кутейниковой Г.Д.</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Д.Строково  2ф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Чижова Г.П.</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Тихомиров П.Н.</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Д.Новинки 2</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д.Погодиной Н.И.</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Смелорвой М.Н.</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Никифоровой А.Б.</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Штарклофф М.Д.</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Д.Синцово  10ф.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Ул.Центральная</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Ларюкова В.Г.</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Соколова</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Смирнова А развернуть на дорогу</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Комлева О.А.  ул.Колхозная</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магазина</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канторы на въезде в деревню.</w:t>
      </w:r>
    </w:p>
    <w:p w:rsidR="001E2EC7" w:rsidRPr="00BE32FA" w:rsidRDefault="001E2EC7" w:rsidP="001E2EC7">
      <w:pPr>
        <w:rPr>
          <w:rFonts w:ascii="Tahoma" w:hAnsi="Tahoma" w:cs="Tahoma"/>
          <w:i/>
          <w:sz w:val="16"/>
          <w:szCs w:val="16"/>
          <w:lang w:val="ru-RU"/>
        </w:rPr>
      </w:pPr>
      <w:r w:rsidRPr="00BE32FA">
        <w:rPr>
          <w:rFonts w:ascii="Tahoma" w:hAnsi="Tahoma" w:cs="Tahoma"/>
          <w:i/>
          <w:sz w:val="16"/>
          <w:szCs w:val="16"/>
          <w:lang w:val="ru-RU"/>
        </w:rPr>
        <w:t>Ул.Молодежная</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Зиминых</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Архипова</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Суворовых</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Ивановых</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Гущино 3</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школы</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Никоноровой А.Г</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Барбариной</w:t>
      </w: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Д.Заречье 1ф</w:t>
      </w:r>
    </w:p>
    <w:p w:rsidR="001E2EC7" w:rsidRPr="001E2EC7" w:rsidRDefault="001E2EC7" w:rsidP="001E2EC7">
      <w:pPr>
        <w:rPr>
          <w:rFonts w:ascii="Tahoma" w:hAnsi="Tahoma" w:cs="Tahoma"/>
          <w:i/>
          <w:sz w:val="16"/>
          <w:szCs w:val="16"/>
          <w:lang w:val="ru-RU"/>
        </w:rPr>
      </w:pPr>
      <w:r w:rsidRPr="001E2EC7">
        <w:rPr>
          <w:rFonts w:ascii="Tahoma" w:hAnsi="Tahoma" w:cs="Tahoma"/>
          <w:i/>
          <w:sz w:val="16"/>
          <w:szCs w:val="16"/>
          <w:lang w:val="ru-RU"/>
        </w:rPr>
        <w:t>У д.Волкова</w:t>
      </w:r>
    </w:p>
    <w:p w:rsidR="001E2EC7" w:rsidRPr="001E2EC7" w:rsidRDefault="001E2EC7" w:rsidP="001E2EC7">
      <w:pPr>
        <w:rPr>
          <w:rFonts w:ascii="Tahoma" w:hAnsi="Tahoma" w:cs="Tahoma"/>
          <w:b/>
          <w:i/>
          <w:sz w:val="16"/>
          <w:szCs w:val="16"/>
          <w:lang w:val="ru-RU"/>
        </w:rPr>
      </w:pPr>
      <w:r w:rsidRPr="001E2EC7">
        <w:rPr>
          <w:rFonts w:ascii="Tahoma" w:hAnsi="Tahoma" w:cs="Tahoma"/>
          <w:b/>
          <w:i/>
          <w:sz w:val="16"/>
          <w:szCs w:val="16"/>
          <w:lang w:val="ru-RU"/>
        </w:rPr>
        <w:t>Итого   78 фонаря</w:t>
      </w:r>
    </w:p>
    <w:p w:rsidR="001E2EC7" w:rsidRPr="001E2EC7" w:rsidRDefault="001E2EC7" w:rsidP="001E2EC7">
      <w:pPr>
        <w:jc w:val="center"/>
        <w:outlineLvl w:val="0"/>
        <w:rPr>
          <w:rFonts w:ascii="Tahoma" w:hAnsi="Tahoma" w:cs="Tahoma"/>
          <w:i/>
          <w:sz w:val="16"/>
          <w:szCs w:val="16"/>
          <w:lang w:val="ru-RU"/>
        </w:rPr>
      </w:pPr>
      <w:r w:rsidRPr="001E2EC7">
        <w:rPr>
          <w:rFonts w:ascii="Tahoma" w:hAnsi="Tahoma" w:cs="Tahoma"/>
          <w:i/>
          <w:sz w:val="16"/>
          <w:szCs w:val="16"/>
          <w:lang w:val="ru-RU"/>
        </w:rPr>
        <w:t>Российская Федерация</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Костромская область Красносельский муниципальный район</w:t>
      </w:r>
    </w:p>
    <w:p w:rsidR="001E2EC7" w:rsidRPr="001E2EC7" w:rsidRDefault="001E2EC7" w:rsidP="001E2EC7">
      <w:pPr>
        <w:jc w:val="center"/>
        <w:outlineLvl w:val="0"/>
        <w:rPr>
          <w:rFonts w:ascii="Tahoma" w:hAnsi="Tahoma" w:cs="Tahoma"/>
          <w:i/>
          <w:sz w:val="16"/>
          <w:szCs w:val="16"/>
          <w:lang w:val="ru-RU"/>
        </w:rPr>
      </w:pPr>
      <w:r w:rsidRPr="001E2EC7">
        <w:rPr>
          <w:rFonts w:ascii="Tahoma" w:hAnsi="Tahoma" w:cs="Tahoma"/>
          <w:i/>
          <w:sz w:val="16"/>
          <w:szCs w:val="16"/>
          <w:lang w:val="ru-RU"/>
        </w:rPr>
        <w:t>Совет депутатов Чапаевского сельского поселения</w:t>
      </w:r>
    </w:p>
    <w:p w:rsidR="001E2EC7" w:rsidRPr="001E2EC7" w:rsidRDefault="001E2EC7" w:rsidP="001E2EC7">
      <w:pPr>
        <w:tabs>
          <w:tab w:val="left" w:pos="3225"/>
        </w:tabs>
        <w:jc w:val="center"/>
        <w:outlineLvl w:val="0"/>
        <w:rPr>
          <w:rFonts w:ascii="Tahoma" w:hAnsi="Tahoma" w:cs="Tahoma"/>
          <w:b/>
          <w:i/>
          <w:sz w:val="16"/>
          <w:szCs w:val="16"/>
          <w:lang w:val="ru-RU"/>
        </w:rPr>
      </w:pPr>
      <w:r w:rsidRPr="001E2EC7">
        <w:rPr>
          <w:rFonts w:ascii="Tahoma" w:hAnsi="Tahoma" w:cs="Tahoma"/>
          <w:b/>
          <w:i/>
          <w:sz w:val="16"/>
          <w:szCs w:val="16"/>
          <w:lang w:val="ru-RU"/>
        </w:rPr>
        <w:t>РЕШЕНИЕ</w:t>
      </w:r>
    </w:p>
    <w:p w:rsidR="001E2EC7" w:rsidRPr="00066182" w:rsidRDefault="001E2EC7" w:rsidP="001E2EC7">
      <w:pPr>
        <w:rPr>
          <w:rFonts w:ascii="Tahoma" w:hAnsi="Tahoma" w:cs="Tahoma"/>
          <w:i/>
          <w:sz w:val="16"/>
          <w:szCs w:val="16"/>
        </w:rPr>
      </w:pPr>
      <w:r>
        <w:rPr>
          <w:rFonts w:ascii="Tahoma" w:hAnsi="Tahoma" w:cs="Tahoma"/>
          <w:i/>
          <w:sz w:val="16"/>
          <w:szCs w:val="16"/>
          <w:lang w:val="ru-RU"/>
        </w:rPr>
        <w:t xml:space="preserve">                                 </w:t>
      </w:r>
      <w:r w:rsidRPr="00066182">
        <w:rPr>
          <w:rFonts w:ascii="Tahoma" w:hAnsi="Tahoma" w:cs="Tahoma"/>
          <w:i/>
          <w:sz w:val="16"/>
          <w:szCs w:val="16"/>
        </w:rPr>
        <w:t>От  29  декабря        2013 года                                                                      № 125</w:t>
      </w:r>
    </w:p>
    <w:p w:rsidR="001E2EC7" w:rsidRPr="00066182" w:rsidRDefault="001E2EC7" w:rsidP="001E2EC7">
      <w:pPr>
        <w:rPr>
          <w:rFonts w:ascii="Tahoma" w:hAnsi="Tahoma" w:cs="Tahoma"/>
          <w:i/>
          <w:sz w:val="16"/>
          <w:szCs w:val="16"/>
        </w:rPr>
      </w:pPr>
    </w:p>
    <w:tbl>
      <w:tblPr>
        <w:tblpPr w:leftFromText="180" w:rightFromText="180" w:vertAnchor="text" w:tblpX="109" w:tblpY="271"/>
        <w:tblW w:w="0" w:type="auto"/>
        <w:tblLook w:val="0000"/>
      </w:tblPr>
      <w:tblGrid>
        <w:gridCol w:w="10406"/>
      </w:tblGrid>
      <w:tr w:rsidR="001E2EC7" w:rsidRPr="00BE32FA" w:rsidTr="001E2EC7">
        <w:trPr>
          <w:trHeight w:val="470"/>
        </w:trPr>
        <w:tc>
          <w:tcPr>
            <w:tcW w:w="10406"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плане работы Совета депутатов Чапаевского сельского поселения Красносельского муниципального района Костромской области на 2014  год .</w:t>
            </w:r>
            <w:r w:rsidRPr="001E2EC7">
              <w:rPr>
                <w:rFonts w:ascii="Tahoma" w:hAnsi="Tahoma" w:cs="Tahoma"/>
                <w:i/>
                <w:vanish/>
                <w:sz w:val="16"/>
                <w:szCs w:val="16"/>
                <w:lang w:val="ru-RU"/>
              </w:rPr>
              <w:t xml:space="preserve"> при выборах заместителя председателя Совета депу</w:t>
            </w:r>
          </w:p>
        </w:tc>
      </w:tr>
    </w:tbl>
    <w:p w:rsidR="001E2EC7" w:rsidRPr="001E2EC7" w:rsidRDefault="001E2EC7" w:rsidP="001E2EC7">
      <w:pPr>
        <w:jc w:val="both"/>
        <w:rPr>
          <w:rFonts w:ascii="Tahoma" w:hAnsi="Tahoma" w:cs="Tahoma"/>
          <w:i/>
          <w:sz w:val="16"/>
          <w:szCs w:val="16"/>
          <w:lang w:val="ru-RU"/>
        </w:rPr>
      </w:pPr>
    </w:p>
    <w:p w:rsidR="001E2EC7" w:rsidRPr="001E2EC7" w:rsidRDefault="001E2EC7" w:rsidP="001E2EC7">
      <w:pPr>
        <w:ind w:firstLine="567"/>
        <w:jc w:val="both"/>
        <w:rPr>
          <w:rFonts w:ascii="Tahoma" w:hAnsi="Tahoma" w:cs="Tahoma"/>
          <w:i/>
          <w:sz w:val="16"/>
          <w:szCs w:val="16"/>
          <w:lang w:val="ru-RU"/>
        </w:rPr>
      </w:pPr>
      <w:r w:rsidRPr="001E2EC7">
        <w:rPr>
          <w:rFonts w:ascii="Tahoma" w:hAnsi="Tahoma" w:cs="Tahoma"/>
          <w:i/>
          <w:sz w:val="16"/>
          <w:szCs w:val="16"/>
          <w:lang w:val="ru-RU"/>
        </w:rPr>
        <w:t>В соответствии с Федеральным законом  № 131-ФЗ « Об общих принципах организации местного самоуправления Российской Федерации», руководствуюсь статьей 26 Устава муниципального образования Чапаевское сельское поселение Красносельского муниципального района Костромской области .</w:t>
      </w:r>
    </w:p>
    <w:p w:rsidR="001E2EC7" w:rsidRPr="001E2EC7" w:rsidRDefault="001E2EC7" w:rsidP="001E2EC7">
      <w:pPr>
        <w:jc w:val="center"/>
        <w:rPr>
          <w:rFonts w:ascii="Tahoma" w:hAnsi="Tahoma" w:cs="Tahoma"/>
          <w:i/>
          <w:sz w:val="16"/>
          <w:szCs w:val="16"/>
          <w:lang w:val="ru-RU"/>
        </w:rPr>
      </w:pPr>
      <w:r w:rsidRPr="00066182">
        <w:rPr>
          <w:rFonts w:ascii="Tahoma" w:hAnsi="Tahoma" w:cs="Tahoma"/>
          <w:i/>
          <w:sz w:val="16"/>
          <w:szCs w:val="16"/>
        </w:rPr>
        <w:t>Совет депутатов РЕШИЛ:</w:t>
      </w:r>
    </w:p>
    <w:p w:rsidR="001E2EC7" w:rsidRPr="001E2EC7" w:rsidRDefault="001E2EC7" w:rsidP="001E2EC7">
      <w:pPr>
        <w:pStyle w:val="a3"/>
        <w:numPr>
          <w:ilvl w:val="0"/>
          <w:numId w:val="11"/>
        </w:numPr>
        <w:spacing w:after="120"/>
        <w:ind w:right="-54"/>
        <w:rPr>
          <w:rFonts w:ascii="Tahoma" w:hAnsi="Tahoma" w:cs="Tahoma"/>
          <w:i/>
          <w:sz w:val="16"/>
          <w:szCs w:val="16"/>
          <w:lang w:val="ru-RU"/>
        </w:rPr>
      </w:pPr>
      <w:r w:rsidRPr="001E2EC7">
        <w:rPr>
          <w:rFonts w:ascii="Tahoma" w:hAnsi="Tahoma" w:cs="Tahoma"/>
          <w:i/>
          <w:sz w:val="16"/>
          <w:szCs w:val="16"/>
          <w:lang w:val="ru-RU"/>
        </w:rPr>
        <w:t>Утвердить план работы Совета депутатов Чапаевского сельского поселения Красносельского муниципального района Костромской области на 2014 год (приложение № 1 )</w:t>
      </w:r>
    </w:p>
    <w:p w:rsidR="001E2EC7" w:rsidRPr="001E2EC7" w:rsidRDefault="001E2EC7" w:rsidP="001E2EC7">
      <w:pPr>
        <w:pStyle w:val="a3"/>
        <w:numPr>
          <w:ilvl w:val="0"/>
          <w:numId w:val="11"/>
        </w:numPr>
        <w:spacing w:after="120"/>
        <w:ind w:right="-54"/>
        <w:rPr>
          <w:rFonts w:ascii="Tahoma" w:hAnsi="Tahoma" w:cs="Tahoma"/>
          <w:i/>
          <w:sz w:val="16"/>
          <w:szCs w:val="16"/>
          <w:lang w:val="ru-RU"/>
        </w:rPr>
      </w:pPr>
      <w:r w:rsidRPr="001E2EC7">
        <w:rPr>
          <w:rFonts w:ascii="Tahoma" w:hAnsi="Tahoma" w:cs="Tahoma"/>
          <w:i/>
          <w:sz w:val="16"/>
          <w:szCs w:val="16"/>
          <w:lang w:val="ru-RU"/>
        </w:rPr>
        <w:t>Настоящее решение вступает в силу с момента его подписания.</w:t>
      </w:r>
    </w:p>
    <w:p w:rsidR="001E2EC7" w:rsidRPr="001E2EC7" w:rsidRDefault="001E2EC7" w:rsidP="001E2EC7">
      <w:pPr>
        <w:rPr>
          <w:rFonts w:ascii="Tahoma" w:hAnsi="Tahoma" w:cs="Tahoma"/>
          <w:i/>
          <w:sz w:val="16"/>
          <w:szCs w:val="16"/>
          <w:lang w:val="ru-RU"/>
        </w:rPr>
      </w:pPr>
      <w:r>
        <w:rPr>
          <w:rFonts w:ascii="Tahoma" w:hAnsi="Tahoma" w:cs="Tahoma"/>
          <w:i/>
          <w:sz w:val="16"/>
          <w:szCs w:val="16"/>
          <w:lang w:val="ru-RU"/>
        </w:rPr>
        <w:t xml:space="preserve">                                      </w:t>
      </w:r>
      <w:r w:rsidRPr="001E2EC7">
        <w:rPr>
          <w:rFonts w:ascii="Tahoma" w:hAnsi="Tahoma" w:cs="Tahoma"/>
          <w:i/>
          <w:sz w:val="16"/>
          <w:szCs w:val="16"/>
          <w:lang w:val="ru-RU"/>
        </w:rPr>
        <w:t>Глава поселения                                                        Г.А.Смирнова.</w:t>
      </w:r>
    </w:p>
    <w:p w:rsidR="001E2EC7" w:rsidRPr="001E2EC7" w:rsidRDefault="001E2EC7" w:rsidP="001E2EC7">
      <w:pPr>
        <w:jc w:val="right"/>
        <w:rPr>
          <w:rFonts w:ascii="Tahoma" w:hAnsi="Tahoma" w:cs="Tahoma"/>
          <w:i/>
          <w:sz w:val="16"/>
          <w:szCs w:val="16"/>
          <w:lang w:val="ru-RU"/>
        </w:rPr>
      </w:pPr>
      <w:r w:rsidRPr="001E2EC7">
        <w:rPr>
          <w:rFonts w:ascii="Tahoma" w:hAnsi="Tahoma" w:cs="Tahoma"/>
          <w:i/>
          <w:sz w:val="16"/>
          <w:szCs w:val="16"/>
          <w:lang w:val="ru-RU"/>
        </w:rPr>
        <w:t xml:space="preserve">                                                                                Приложение № 1 </w:t>
      </w:r>
    </w:p>
    <w:p w:rsidR="001E2EC7" w:rsidRPr="001E2EC7" w:rsidRDefault="001E2EC7" w:rsidP="001E2EC7">
      <w:pPr>
        <w:jc w:val="right"/>
        <w:rPr>
          <w:rFonts w:ascii="Tahoma" w:hAnsi="Tahoma" w:cs="Tahoma"/>
          <w:i/>
          <w:sz w:val="16"/>
          <w:szCs w:val="16"/>
          <w:lang w:val="ru-RU"/>
        </w:rPr>
      </w:pPr>
      <w:r w:rsidRPr="001E2EC7">
        <w:rPr>
          <w:rFonts w:ascii="Tahoma" w:hAnsi="Tahoma" w:cs="Tahoma"/>
          <w:i/>
          <w:sz w:val="16"/>
          <w:szCs w:val="16"/>
          <w:lang w:val="ru-RU"/>
        </w:rPr>
        <w:t xml:space="preserve">                                                                                   к решению Совета </w:t>
      </w:r>
    </w:p>
    <w:p w:rsidR="001E2EC7" w:rsidRPr="001E2EC7" w:rsidRDefault="001E2EC7" w:rsidP="001E2EC7">
      <w:pPr>
        <w:jc w:val="right"/>
        <w:rPr>
          <w:rFonts w:ascii="Tahoma" w:hAnsi="Tahoma" w:cs="Tahoma"/>
          <w:i/>
          <w:sz w:val="16"/>
          <w:szCs w:val="16"/>
          <w:lang w:val="ru-RU"/>
        </w:rPr>
      </w:pPr>
      <w:r w:rsidRPr="001E2EC7">
        <w:rPr>
          <w:rFonts w:ascii="Tahoma" w:hAnsi="Tahoma" w:cs="Tahoma"/>
          <w:i/>
          <w:sz w:val="16"/>
          <w:szCs w:val="16"/>
          <w:lang w:val="ru-RU"/>
        </w:rPr>
        <w:t xml:space="preserve">депутатов Чапаевского сельского </w:t>
      </w:r>
    </w:p>
    <w:p w:rsidR="001E2EC7" w:rsidRPr="001E2EC7" w:rsidRDefault="001E2EC7" w:rsidP="001E2EC7">
      <w:pPr>
        <w:jc w:val="right"/>
        <w:rPr>
          <w:rFonts w:ascii="Tahoma" w:hAnsi="Tahoma" w:cs="Tahoma"/>
          <w:i/>
          <w:sz w:val="16"/>
          <w:szCs w:val="16"/>
          <w:lang w:val="ru-RU"/>
        </w:rPr>
      </w:pPr>
      <w:r w:rsidRPr="001E2EC7">
        <w:rPr>
          <w:rFonts w:ascii="Tahoma" w:hAnsi="Tahoma" w:cs="Tahoma"/>
          <w:i/>
          <w:sz w:val="16"/>
          <w:szCs w:val="16"/>
          <w:lang w:val="ru-RU"/>
        </w:rPr>
        <w:t xml:space="preserve">                                                                                                      поселения от 29.12.2013  №125</w:t>
      </w:r>
    </w:p>
    <w:p w:rsidR="001E2EC7" w:rsidRPr="001E2EC7" w:rsidRDefault="001E2EC7" w:rsidP="001E2EC7">
      <w:pPr>
        <w:jc w:val="right"/>
        <w:rPr>
          <w:rFonts w:ascii="Tahoma" w:hAnsi="Tahoma" w:cs="Tahoma"/>
          <w:i/>
          <w:sz w:val="16"/>
          <w:szCs w:val="16"/>
          <w:lang w:val="ru-RU"/>
        </w:rPr>
      </w:pPr>
    </w:p>
    <w:p w:rsidR="001E2EC7" w:rsidRPr="001E2EC7" w:rsidRDefault="001E2EC7" w:rsidP="001E2EC7">
      <w:pPr>
        <w:jc w:val="center"/>
        <w:rPr>
          <w:rFonts w:ascii="Tahoma" w:hAnsi="Tahoma" w:cs="Tahoma"/>
          <w:b/>
          <w:i/>
          <w:sz w:val="16"/>
          <w:szCs w:val="16"/>
          <w:lang w:val="ru-RU"/>
        </w:rPr>
      </w:pPr>
      <w:r w:rsidRPr="001E2EC7">
        <w:rPr>
          <w:rFonts w:ascii="Tahoma" w:hAnsi="Tahoma" w:cs="Tahoma"/>
          <w:b/>
          <w:i/>
          <w:sz w:val="16"/>
          <w:szCs w:val="16"/>
          <w:lang w:val="ru-RU"/>
        </w:rPr>
        <w:t>ПЛАН РАБОТЫ</w:t>
      </w:r>
    </w:p>
    <w:p w:rsidR="001E2EC7" w:rsidRPr="001E2EC7" w:rsidRDefault="001E2EC7" w:rsidP="002F399A">
      <w:pPr>
        <w:jc w:val="center"/>
        <w:rPr>
          <w:rFonts w:ascii="Tahoma" w:hAnsi="Tahoma" w:cs="Tahoma"/>
          <w:b/>
          <w:i/>
          <w:sz w:val="16"/>
          <w:szCs w:val="16"/>
          <w:lang w:val="ru-RU"/>
        </w:rPr>
      </w:pPr>
      <w:r w:rsidRPr="001E2EC7">
        <w:rPr>
          <w:rFonts w:ascii="Tahoma" w:hAnsi="Tahoma" w:cs="Tahoma"/>
          <w:b/>
          <w:i/>
          <w:sz w:val="16"/>
          <w:szCs w:val="16"/>
          <w:lang w:val="ru-RU"/>
        </w:rPr>
        <w:t>АДМИНИСТРАЦИИ ЧАПАЕВСКОГО СЕЛЬСКОГО ПОСЕЛЕНИЯ</w:t>
      </w:r>
      <w:r w:rsidR="002F399A">
        <w:rPr>
          <w:rFonts w:ascii="Tahoma" w:hAnsi="Tahoma" w:cs="Tahoma"/>
          <w:b/>
          <w:i/>
          <w:sz w:val="16"/>
          <w:szCs w:val="16"/>
          <w:lang w:val="ru-RU"/>
        </w:rPr>
        <w:t xml:space="preserve"> </w:t>
      </w:r>
      <w:r w:rsidRPr="001E2EC7">
        <w:rPr>
          <w:rFonts w:ascii="Tahoma" w:hAnsi="Tahoma" w:cs="Tahoma"/>
          <w:b/>
          <w:i/>
          <w:sz w:val="16"/>
          <w:szCs w:val="16"/>
          <w:lang w:val="ru-RU"/>
        </w:rPr>
        <w:t>КРАСНОСЕЛЬСКОГО МУНИЦИПАЛЬНОГО РАЙОНА</w:t>
      </w:r>
    </w:p>
    <w:p w:rsidR="001E2EC7" w:rsidRPr="00066182" w:rsidRDefault="001E2EC7" w:rsidP="001E2EC7">
      <w:pPr>
        <w:jc w:val="center"/>
        <w:rPr>
          <w:rFonts w:ascii="Tahoma" w:hAnsi="Tahoma" w:cs="Tahoma"/>
          <w:b/>
          <w:i/>
          <w:sz w:val="16"/>
          <w:szCs w:val="16"/>
        </w:rPr>
      </w:pPr>
      <w:r w:rsidRPr="00066182">
        <w:rPr>
          <w:rFonts w:ascii="Tahoma" w:hAnsi="Tahoma" w:cs="Tahoma"/>
          <w:b/>
          <w:i/>
          <w:sz w:val="16"/>
          <w:szCs w:val="16"/>
        </w:rPr>
        <w:t>КОСТРОМСКОЙ ОБЛАСТИ НА 2014 ГОД.</w:t>
      </w:r>
    </w:p>
    <w:p w:rsidR="001E2EC7" w:rsidRPr="00066182" w:rsidRDefault="001E2EC7" w:rsidP="001E2EC7">
      <w:pPr>
        <w:jc w:val="center"/>
        <w:rPr>
          <w:rFonts w:ascii="Tahoma" w:hAnsi="Tahoma" w:cs="Tahoma"/>
          <w:b/>
          <w:i/>
          <w:sz w:val="16"/>
          <w:szCs w:val="16"/>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6480"/>
        <w:gridCol w:w="1440"/>
        <w:gridCol w:w="1980"/>
      </w:tblGrid>
      <w:tr w:rsidR="001E2EC7" w:rsidRPr="00066182" w:rsidTr="001E2EC7">
        <w:trPr>
          <w:trHeight w:val="744"/>
        </w:trPr>
        <w:tc>
          <w:tcPr>
            <w:tcW w:w="648" w:type="dxa"/>
          </w:tcPr>
          <w:p w:rsidR="001E2EC7" w:rsidRPr="00066182" w:rsidRDefault="001E2EC7" w:rsidP="001E2EC7">
            <w:pPr>
              <w:jc w:val="center"/>
              <w:rPr>
                <w:rFonts w:ascii="Tahoma" w:hAnsi="Tahoma" w:cs="Tahoma"/>
                <w:b/>
                <w:i/>
                <w:sz w:val="16"/>
                <w:szCs w:val="16"/>
              </w:rPr>
            </w:pPr>
            <w:r w:rsidRPr="00066182">
              <w:rPr>
                <w:rFonts w:ascii="Tahoma" w:hAnsi="Tahoma" w:cs="Tahoma"/>
                <w:b/>
                <w:i/>
                <w:sz w:val="16"/>
                <w:szCs w:val="16"/>
              </w:rPr>
              <w:t>№</w:t>
            </w:r>
          </w:p>
          <w:p w:rsidR="001E2EC7" w:rsidRPr="00066182" w:rsidRDefault="001E2EC7" w:rsidP="001E2EC7">
            <w:pPr>
              <w:jc w:val="center"/>
              <w:rPr>
                <w:rFonts w:ascii="Tahoma" w:hAnsi="Tahoma" w:cs="Tahoma"/>
                <w:b/>
                <w:i/>
                <w:sz w:val="16"/>
                <w:szCs w:val="16"/>
              </w:rPr>
            </w:pPr>
            <w:r w:rsidRPr="00066182">
              <w:rPr>
                <w:rFonts w:ascii="Tahoma" w:hAnsi="Tahoma" w:cs="Tahoma"/>
                <w:b/>
                <w:i/>
                <w:sz w:val="16"/>
                <w:szCs w:val="16"/>
              </w:rPr>
              <w:t>п/п</w:t>
            </w:r>
          </w:p>
        </w:tc>
        <w:tc>
          <w:tcPr>
            <w:tcW w:w="6480" w:type="dxa"/>
          </w:tcPr>
          <w:p w:rsidR="001E2EC7" w:rsidRPr="00066182" w:rsidRDefault="001E2EC7" w:rsidP="001E2EC7">
            <w:pPr>
              <w:jc w:val="center"/>
              <w:rPr>
                <w:rFonts w:ascii="Tahoma" w:hAnsi="Tahoma" w:cs="Tahoma"/>
                <w:b/>
                <w:i/>
                <w:sz w:val="16"/>
                <w:szCs w:val="16"/>
              </w:rPr>
            </w:pPr>
            <w:r w:rsidRPr="00066182">
              <w:rPr>
                <w:rFonts w:ascii="Tahoma" w:hAnsi="Tahoma" w:cs="Tahoma"/>
                <w:b/>
                <w:i/>
                <w:sz w:val="16"/>
                <w:szCs w:val="16"/>
              </w:rPr>
              <w:t>Наименование вопроса</w:t>
            </w:r>
          </w:p>
        </w:tc>
        <w:tc>
          <w:tcPr>
            <w:tcW w:w="1440" w:type="dxa"/>
          </w:tcPr>
          <w:p w:rsidR="001E2EC7" w:rsidRPr="00066182" w:rsidRDefault="001E2EC7" w:rsidP="001E2EC7">
            <w:pPr>
              <w:jc w:val="center"/>
              <w:rPr>
                <w:rFonts w:ascii="Tahoma" w:hAnsi="Tahoma" w:cs="Tahoma"/>
                <w:b/>
                <w:i/>
                <w:sz w:val="16"/>
                <w:szCs w:val="16"/>
              </w:rPr>
            </w:pPr>
            <w:r w:rsidRPr="00066182">
              <w:rPr>
                <w:rFonts w:ascii="Tahoma" w:hAnsi="Tahoma" w:cs="Tahoma"/>
                <w:b/>
                <w:i/>
                <w:sz w:val="16"/>
                <w:szCs w:val="16"/>
              </w:rPr>
              <w:t>срок</w:t>
            </w:r>
          </w:p>
          <w:p w:rsidR="001E2EC7" w:rsidRPr="00066182" w:rsidRDefault="001E2EC7" w:rsidP="001E2EC7">
            <w:pPr>
              <w:jc w:val="center"/>
              <w:rPr>
                <w:rFonts w:ascii="Tahoma" w:hAnsi="Tahoma" w:cs="Tahoma"/>
                <w:b/>
                <w:i/>
                <w:sz w:val="16"/>
                <w:szCs w:val="16"/>
              </w:rPr>
            </w:pPr>
            <w:r w:rsidRPr="00066182">
              <w:rPr>
                <w:rFonts w:ascii="Tahoma" w:hAnsi="Tahoma" w:cs="Tahoma"/>
                <w:b/>
                <w:i/>
                <w:sz w:val="16"/>
                <w:szCs w:val="16"/>
              </w:rPr>
              <w:t>исполн.</w:t>
            </w:r>
          </w:p>
        </w:tc>
        <w:tc>
          <w:tcPr>
            <w:tcW w:w="1980" w:type="dxa"/>
          </w:tcPr>
          <w:p w:rsidR="001E2EC7" w:rsidRPr="00066182" w:rsidRDefault="001E2EC7" w:rsidP="001E2EC7">
            <w:pPr>
              <w:jc w:val="center"/>
              <w:rPr>
                <w:rFonts w:ascii="Tahoma" w:hAnsi="Tahoma" w:cs="Tahoma"/>
                <w:b/>
                <w:i/>
                <w:sz w:val="16"/>
                <w:szCs w:val="16"/>
              </w:rPr>
            </w:pPr>
            <w:r w:rsidRPr="00066182">
              <w:rPr>
                <w:rFonts w:ascii="Tahoma" w:hAnsi="Tahoma" w:cs="Tahoma"/>
                <w:b/>
                <w:i/>
                <w:sz w:val="16"/>
                <w:szCs w:val="16"/>
              </w:rPr>
              <w:t>ответствен-</w:t>
            </w:r>
          </w:p>
          <w:p w:rsidR="001E2EC7" w:rsidRPr="00066182" w:rsidRDefault="001E2EC7" w:rsidP="001E2EC7">
            <w:pPr>
              <w:jc w:val="center"/>
              <w:rPr>
                <w:rFonts w:ascii="Tahoma" w:hAnsi="Tahoma" w:cs="Tahoma"/>
                <w:b/>
                <w:i/>
                <w:sz w:val="16"/>
                <w:szCs w:val="16"/>
              </w:rPr>
            </w:pPr>
            <w:r w:rsidRPr="00066182">
              <w:rPr>
                <w:rFonts w:ascii="Tahoma" w:hAnsi="Tahoma" w:cs="Tahoma"/>
                <w:b/>
                <w:i/>
                <w:sz w:val="16"/>
                <w:szCs w:val="16"/>
              </w:rPr>
              <w:t>ные</w:t>
            </w:r>
          </w:p>
        </w:tc>
      </w:tr>
      <w:tr w:rsidR="001E2EC7" w:rsidRPr="00BE32FA" w:rsidTr="001E2EC7">
        <w:trPr>
          <w:trHeight w:val="180"/>
        </w:trPr>
        <w:tc>
          <w:tcPr>
            <w:tcW w:w="648" w:type="dxa"/>
          </w:tcPr>
          <w:p w:rsidR="001E2EC7" w:rsidRPr="00066182" w:rsidRDefault="001E2EC7" w:rsidP="001E2EC7">
            <w:pPr>
              <w:jc w:val="center"/>
              <w:rPr>
                <w:rFonts w:ascii="Tahoma" w:hAnsi="Tahoma" w:cs="Tahoma"/>
                <w:i/>
                <w:sz w:val="16"/>
                <w:szCs w:val="16"/>
              </w:rPr>
            </w:pP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1.Вопросы, выносимые на рассмотрение Совета депутатов.</w:t>
            </w:r>
          </w:p>
        </w:tc>
        <w:tc>
          <w:tcPr>
            <w:tcW w:w="1440" w:type="dxa"/>
          </w:tcPr>
          <w:p w:rsidR="001E2EC7" w:rsidRPr="001E2EC7" w:rsidRDefault="001E2EC7" w:rsidP="001E2EC7">
            <w:pPr>
              <w:rPr>
                <w:rFonts w:ascii="Tahoma" w:hAnsi="Tahoma" w:cs="Tahoma"/>
                <w:i/>
                <w:sz w:val="16"/>
                <w:szCs w:val="16"/>
                <w:lang w:val="ru-RU"/>
              </w:rPr>
            </w:pPr>
          </w:p>
        </w:tc>
        <w:tc>
          <w:tcPr>
            <w:tcW w:w="1980" w:type="dxa"/>
          </w:tcPr>
          <w:p w:rsidR="001E2EC7" w:rsidRPr="001E2EC7" w:rsidRDefault="001E2EC7" w:rsidP="001E2EC7">
            <w:pPr>
              <w:jc w:val="center"/>
              <w:rPr>
                <w:rFonts w:ascii="Tahoma" w:hAnsi="Tahoma" w:cs="Tahoma"/>
                <w:i/>
                <w:sz w:val="16"/>
                <w:szCs w:val="16"/>
                <w:lang w:val="ru-RU"/>
              </w:rPr>
            </w:pPr>
          </w:p>
        </w:tc>
      </w:tr>
      <w:tr w:rsidR="001E2EC7" w:rsidRPr="00BE32FA" w:rsidTr="001E2EC7">
        <w:trPr>
          <w:trHeight w:val="42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Отчет о работе администрации Чапаевского сельского поселения за 2013 год.</w:t>
            </w:r>
          </w:p>
        </w:tc>
        <w:tc>
          <w:tcPr>
            <w:tcW w:w="1440" w:type="dxa"/>
          </w:tcPr>
          <w:p w:rsidR="001E2EC7" w:rsidRPr="00066182" w:rsidRDefault="001E2EC7" w:rsidP="001E2EC7">
            <w:pPr>
              <w:rPr>
                <w:rFonts w:ascii="Tahoma" w:hAnsi="Tahoma" w:cs="Tahoma"/>
                <w:i/>
                <w:sz w:val="16"/>
                <w:szCs w:val="16"/>
              </w:rPr>
            </w:pPr>
            <w:r w:rsidRPr="00066182">
              <w:rPr>
                <w:rFonts w:ascii="Tahoma" w:hAnsi="Tahoma" w:cs="Tahoma"/>
                <w:i/>
                <w:sz w:val="16"/>
                <w:szCs w:val="16"/>
              </w:rPr>
              <w:t>1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глава поселения Смирнова Г.А.</w:t>
            </w:r>
          </w:p>
        </w:tc>
      </w:tr>
      <w:tr w:rsidR="001E2EC7" w:rsidRPr="00BE32FA" w:rsidTr="001E2EC7">
        <w:trPr>
          <w:trHeight w:val="24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Об исполнении бюджета за 2013год.</w:t>
            </w:r>
          </w:p>
        </w:tc>
        <w:tc>
          <w:tcPr>
            <w:tcW w:w="1440" w:type="dxa"/>
          </w:tcPr>
          <w:p w:rsidR="001E2EC7" w:rsidRPr="00066182" w:rsidRDefault="001E2EC7" w:rsidP="001E2EC7">
            <w:pPr>
              <w:rPr>
                <w:rFonts w:ascii="Tahoma" w:hAnsi="Tahoma" w:cs="Tahoma"/>
                <w:i/>
                <w:sz w:val="16"/>
                <w:szCs w:val="16"/>
              </w:rPr>
            </w:pPr>
            <w:r w:rsidRPr="00066182">
              <w:rPr>
                <w:rFonts w:ascii="Tahoma" w:hAnsi="Tahoma" w:cs="Tahoma"/>
                <w:i/>
                <w:sz w:val="16"/>
                <w:szCs w:val="16"/>
              </w:rPr>
              <w:t>1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главный бухгалтер Исаков С.В.</w:t>
            </w:r>
          </w:p>
        </w:tc>
      </w:tr>
      <w:tr w:rsidR="001E2EC7" w:rsidRPr="00BE32FA" w:rsidTr="001E2EC7">
        <w:trPr>
          <w:trHeight w:val="31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1.3</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покупке квартиры для медицинского работника в д.Ченцы</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 xml:space="preserve">1 квартал </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Богданова Т.А., Голубева М.К.</w:t>
            </w:r>
          </w:p>
          <w:p w:rsidR="001E2EC7" w:rsidRPr="001E2EC7" w:rsidRDefault="001E2EC7" w:rsidP="001E2EC7">
            <w:pPr>
              <w:jc w:val="center"/>
              <w:rPr>
                <w:rFonts w:ascii="Tahoma" w:hAnsi="Tahoma" w:cs="Tahoma"/>
                <w:i/>
                <w:sz w:val="16"/>
                <w:szCs w:val="16"/>
                <w:lang w:val="ru-RU"/>
              </w:rPr>
            </w:pP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1.4</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 xml:space="preserve">Организация конкурса для выбора  организации по обслуживанию водопроводных </w:t>
            </w:r>
            <w:r w:rsidRPr="001E2EC7">
              <w:rPr>
                <w:rFonts w:ascii="Tahoma" w:hAnsi="Tahoma" w:cs="Tahoma"/>
                <w:i/>
                <w:sz w:val="16"/>
                <w:szCs w:val="16"/>
                <w:lang w:val="ru-RU"/>
              </w:rPr>
              <w:lastRenderedPageBreak/>
              <w:t>сетей д.Ивановское, Гущино-Бобырщино, п.им.Чапаева, д.Синцово</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lastRenderedPageBreak/>
              <w:t>1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 xml:space="preserve">Зам.главы поселения </w:t>
            </w:r>
            <w:r w:rsidRPr="001E2EC7">
              <w:rPr>
                <w:rFonts w:ascii="Tahoma" w:hAnsi="Tahoma" w:cs="Tahoma"/>
                <w:i/>
                <w:sz w:val="16"/>
                <w:szCs w:val="16"/>
                <w:lang w:val="ru-RU"/>
              </w:rPr>
              <w:lastRenderedPageBreak/>
              <w:t>Смирнов В.Н.</w:t>
            </w: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lastRenderedPageBreak/>
              <w:t>1.5</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 xml:space="preserve">Об уточнении бюджета. </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течении года</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главный бухгалтер Исаков С.В.</w:t>
            </w:r>
          </w:p>
        </w:tc>
      </w:tr>
      <w:tr w:rsidR="001E2EC7" w:rsidRPr="00066182" w:rsidTr="001E2EC7">
        <w:trPr>
          <w:trHeight w:val="33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1.6</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работе дома культуры д.Ивановское</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 квартал</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Заведующая Львова А.Л..</w:t>
            </w: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1.7</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Об организации летнего отдыха детей и подростков.</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Социальный работник Кутейникова М.В.</w:t>
            </w:r>
          </w:p>
        </w:tc>
      </w:tr>
      <w:tr w:rsidR="001E2EC7" w:rsidRPr="00BE32FA" w:rsidTr="002F399A">
        <w:trPr>
          <w:trHeight w:val="279"/>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1.8</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Об исполнении   бюджета за 1 квартал 2013 года.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главный бухгалтер Исаков С.В.</w:t>
            </w:r>
          </w:p>
        </w:tc>
      </w:tr>
      <w:tr w:rsidR="001E2EC7" w:rsidRPr="00BE32FA" w:rsidTr="001E2EC7">
        <w:trPr>
          <w:trHeight w:val="22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1.9</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мероприятиях по  празднованию Дня победы.</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глава поселения Смирнова Г.А</w:t>
            </w:r>
          </w:p>
        </w:tc>
      </w:tr>
      <w:tr w:rsidR="001E2EC7" w:rsidRPr="00066182" w:rsidTr="001E2EC7">
        <w:trPr>
          <w:trHeight w:val="30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1.10</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подготовке к работе бюджетных учреждений в зимних условиях.</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Директора бюджетных организаций.</w:t>
            </w:r>
          </w:p>
        </w:tc>
      </w:tr>
      <w:tr w:rsidR="001E2EC7" w:rsidRPr="00BE32FA" w:rsidTr="001E2EC7">
        <w:trPr>
          <w:trHeight w:val="16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Информация о проделанной работе общественных Советов по предупреждению правонарушений среди несовершеннолетних</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ведущий специалист Заиграева Н.Н.</w:t>
            </w:r>
          </w:p>
        </w:tc>
      </w:tr>
      <w:tr w:rsidR="001E2EC7" w:rsidRPr="00BE32FA" w:rsidTr="001E2EC7">
        <w:trPr>
          <w:trHeight w:val="24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1.12</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О работе СПК  Ивановское</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Председатель СПК Замашкина Е.Н.</w:t>
            </w:r>
          </w:p>
        </w:tc>
      </w:tr>
      <w:tr w:rsidR="001E2EC7" w:rsidRPr="00BE32FA" w:rsidTr="001E2EC7">
        <w:trPr>
          <w:trHeight w:val="31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1.13</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Информация о работе комиссии по благоустройству и санитарному содержанию населенных пунктов.</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председатель комиссии  Смирнов В.Н.</w:t>
            </w:r>
          </w:p>
        </w:tc>
      </w:tr>
      <w:tr w:rsidR="001E2EC7" w:rsidRPr="00BE32FA" w:rsidTr="001E2EC7">
        <w:trPr>
          <w:trHeight w:val="58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1.14</w:t>
            </w:r>
          </w:p>
          <w:p w:rsidR="001E2EC7" w:rsidRPr="00066182" w:rsidRDefault="001E2EC7" w:rsidP="001E2EC7">
            <w:pPr>
              <w:jc w:val="center"/>
              <w:rPr>
                <w:rFonts w:ascii="Tahoma" w:hAnsi="Tahoma" w:cs="Tahoma"/>
                <w:i/>
                <w:sz w:val="16"/>
                <w:szCs w:val="16"/>
              </w:rPr>
            </w:pP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 xml:space="preserve">О внесении изменений в устав МО Чапаевское сельское поселение Красносельского муниципального района Костромской области </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 квартал</w:t>
            </w:r>
          </w:p>
          <w:p w:rsidR="001E2EC7" w:rsidRPr="00066182" w:rsidRDefault="001E2EC7" w:rsidP="001E2EC7">
            <w:pPr>
              <w:jc w:val="center"/>
              <w:rPr>
                <w:rFonts w:ascii="Tahoma" w:hAnsi="Tahoma" w:cs="Tahoma"/>
                <w:i/>
                <w:sz w:val="16"/>
                <w:szCs w:val="16"/>
              </w:rPr>
            </w:pP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главный специалист  Соколова М.Н.</w:t>
            </w:r>
          </w:p>
        </w:tc>
      </w:tr>
      <w:tr w:rsidR="001E2EC7" w:rsidRPr="00BE32FA" w:rsidTr="002F399A">
        <w:trPr>
          <w:trHeight w:val="539"/>
        </w:trPr>
        <w:tc>
          <w:tcPr>
            <w:tcW w:w="648" w:type="dxa"/>
          </w:tcPr>
          <w:p w:rsidR="001E2EC7" w:rsidRPr="001E2EC7" w:rsidRDefault="001E2EC7" w:rsidP="001E2EC7">
            <w:pPr>
              <w:jc w:val="center"/>
              <w:rPr>
                <w:rFonts w:ascii="Tahoma" w:hAnsi="Tahoma" w:cs="Tahoma"/>
                <w:i/>
                <w:sz w:val="16"/>
                <w:szCs w:val="16"/>
                <w:lang w:val="ru-RU"/>
              </w:rPr>
            </w:pPr>
          </w:p>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1.15</w:t>
            </w:r>
          </w:p>
        </w:tc>
        <w:tc>
          <w:tcPr>
            <w:tcW w:w="6480" w:type="dxa"/>
          </w:tcPr>
          <w:p w:rsidR="001E2EC7" w:rsidRPr="00066182" w:rsidRDefault="001E2EC7" w:rsidP="001E2EC7">
            <w:pPr>
              <w:jc w:val="center"/>
              <w:rPr>
                <w:rFonts w:ascii="Tahoma" w:hAnsi="Tahoma" w:cs="Tahoma"/>
                <w:i/>
                <w:sz w:val="16"/>
                <w:szCs w:val="16"/>
              </w:rPr>
            </w:pPr>
          </w:p>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Об исполнении  бюджета.</w:t>
            </w:r>
          </w:p>
        </w:tc>
        <w:tc>
          <w:tcPr>
            <w:tcW w:w="1440" w:type="dxa"/>
          </w:tcPr>
          <w:p w:rsidR="001E2EC7" w:rsidRPr="00066182" w:rsidRDefault="001E2EC7" w:rsidP="001E2EC7">
            <w:pPr>
              <w:jc w:val="center"/>
              <w:rPr>
                <w:rFonts w:ascii="Tahoma" w:hAnsi="Tahoma" w:cs="Tahoma"/>
                <w:i/>
                <w:sz w:val="16"/>
                <w:szCs w:val="16"/>
              </w:rPr>
            </w:pPr>
          </w:p>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главный бухгалтер Исаков С.В.</w:t>
            </w: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1.16</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Об итогах социально-экономического развития сельского поселения за 9 месяцев 2013 года.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Заместитель главы поселения Смирнов В.Н.</w:t>
            </w:r>
          </w:p>
        </w:tc>
      </w:tr>
      <w:tr w:rsidR="001E2EC7" w:rsidRPr="00BE32FA" w:rsidTr="002F399A">
        <w:trPr>
          <w:trHeight w:val="541"/>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1.17</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прогнозе социально-экономического развития сельского поселения на 2014 год.</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Заместитель главы поселения Смирнов В.Н.</w:t>
            </w:r>
          </w:p>
        </w:tc>
      </w:tr>
      <w:tr w:rsidR="001E2EC7" w:rsidRPr="00BE32FA" w:rsidTr="001E2EC7">
        <w:trPr>
          <w:trHeight w:val="270"/>
        </w:trPr>
        <w:tc>
          <w:tcPr>
            <w:tcW w:w="648" w:type="dxa"/>
          </w:tcPr>
          <w:p w:rsidR="001E2EC7" w:rsidRPr="001E2EC7" w:rsidRDefault="001E2EC7" w:rsidP="001E2EC7">
            <w:pPr>
              <w:jc w:val="center"/>
              <w:rPr>
                <w:rFonts w:ascii="Tahoma" w:hAnsi="Tahoma" w:cs="Tahoma"/>
                <w:i/>
                <w:sz w:val="16"/>
                <w:szCs w:val="16"/>
                <w:lang w:val="ru-RU"/>
              </w:rPr>
            </w:pP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2. Вопросы для принятия постановлений и распоряжений</w:t>
            </w:r>
          </w:p>
        </w:tc>
        <w:tc>
          <w:tcPr>
            <w:tcW w:w="1440" w:type="dxa"/>
          </w:tcPr>
          <w:p w:rsidR="001E2EC7" w:rsidRPr="001E2EC7" w:rsidRDefault="001E2EC7" w:rsidP="001E2EC7">
            <w:pPr>
              <w:jc w:val="center"/>
              <w:rPr>
                <w:rFonts w:ascii="Tahoma" w:hAnsi="Tahoma" w:cs="Tahoma"/>
                <w:i/>
                <w:sz w:val="16"/>
                <w:szCs w:val="16"/>
                <w:lang w:val="ru-RU"/>
              </w:rPr>
            </w:pPr>
          </w:p>
        </w:tc>
        <w:tc>
          <w:tcPr>
            <w:tcW w:w="1980" w:type="dxa"/>
          </w:tcPr>
          <w:p w:rsidR="001E2EC7" w:rsidRPr="001E2EC7" w:rsidRDefault="001E2EC7" w:rsidP="001E2EC7">
            <w:pPr>
              <w:jc w:val="center"/>
              <w:rPr>
                <w:rFonts w:ascii="Tahoma" w:hAnsi="Tahoma" w:cs="Tahoma"/>
                <w:i/>
                <w:sz w:val="16"/>
                <w:szCs w:val="16"/>
                <w:lang w:val="ru-RU"/>
              </w:rPr>
            </w:pP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мероприятиях  по организации прохождения весеннего паводка.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 главы поселения Смирнов ВН.</w:t>
            </w: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сохранности дорог в весенний период</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 главы поселения Смирнова Г.А.</w:t>
            </w: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2.3</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мерах по организованному прохождению весеннего паводка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 главы поселения СмирновВ.Н.</w:t>
            </w: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2.4</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проведении месячника по пожарной безопасности на территории Чапаевского сельского поселения.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 главы поселения Смирнов В.Н.</w:t>
            </w: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2.5</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проведении месячника по санитарному состоянию населенных пунктов  сельского поселения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Зам.председатель комиссии Заиграева Н.Н.</w:t>
            </w: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2.6</w:t>
            </w:r>
          </w:p>
        </w:tc>
        <w:tc>
          <w:tcPr>
            <w:tcW w:w="6480" w:type="dxa"/>
          </w:tcPr>
          <w:p w:rsidR="001E2EC7" w:rsidRPr="00066182" w:rsidRDefault="001E2EC7" w:rsidP="001E2EC7">
            <w:pPr>
              <w:jc w:val="center"/>
              <w:rPr>
                <w:rFonts w:ascii="Tahoma" w:hAnsi="Tahoma" w:cs="Tahoma"/>
                <w:i/>
                <w:sz w:val="16"/>
                <w:szCs w:val="16"/>
              </w:rPr>
            </w:pPr>
            <w:r w:rsidRPr="001E2EC7">
              <w:rPr>
                <w:rFonts w:ascii="Tahoma" w:hAnsi="Tahoma" w:cs="Tahoma"/>
                <w:i/>
                <w:sz w:val="16"/>
                <w:szCs w:val="16"/>
                <w:lang w:val="ru-RU"/>
              </w:rPr>
              <w:t xml:space="preserve">О мероприятиях по подготовке и празднованию </w:t>
            </w:r>
            <w:r w:rsidRPr="00066182">
              <w:rPr>
                <w:rFonts w:ascii="Tahoma" w:hAnsi="Tahoma" w:cs="Tahoma"/>
                <w:i/>
                <w:sz w:val="16"/>
                <w:szCs w:val="16"/>
              </w:rPr>
              <w:t>Дня Победы.</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 главы поселения Смирнов  В.Н.</w:t>
            </w: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2.7.</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 xml:space="preserve">О праздновании дня деревни Ивановское. </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глава поселения Смирнова Г.А.</w:t>
            </w: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2.8</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проведении Дня пожилого человека.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 квартал</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глава поселения Смирнова Г.А.</w:t>
            </w:r>
          </w:p>
        </w:tc>
      </w:tr>
      <w:tr w:rsidR="001E2EC7" w:rsidRPr="00BE32FA" w:rsidTr="001E2EC7">
        <w:trPr>
          <w:trHeight w:val="54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2.9</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награждении Почетными грамотами, Благодарственными письмами.</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по мере необходи-мости</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глава поселения Смирнова Г.А.</w:t>
            </w:r>
          </w:p>
        </w:tc>
      </w:tr>
      <w:tr w:rsidR="001E2EC7" w:rsidRPr="00BE32FA" w:rsidTr="001E2EC7">
        <w:trPr>
          <w:trHeight w:val="28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2.10</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 предоставлении в аренду муниципального имущества.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по мере необходи-мости</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глава поселения Смирнова Г.А.</w:t>
            </w:r>
          </w:p>
        </w:tc>
      </w:tr>
      <w:tr w:rsidR="001E2EC7" w:rsidRPr="00066182" w:rsidTr="001E2EC7">
        <w:trPr>
          <w:trHeight w:val="180"/>
        </w:trPr>
        <w:tc>
          <w:tcPr>
            <w:tcW w:w="648" w:type="dxa"/>
          </w:tcPr>
          <w:p w:rsidR="001E2EC7" w:rsidRPr="001E2EC7" w:rsidRDefault="001E2EC7" w:rsidP="001E2EC7">
            <w:pPr>
              <w:jc w:val="center"/>
              <w:rPr>
                <w:rFonts w:ascii="Tahoma" w:hAnsi="Tahoma" w:cs="Tahoma"/>
                <w:i/>
                <w:sz w:val="16"/>
                <w:szCs w:val="16"/>
                <w:lang w:val="ru-RU"/>
              </w:rPr>
            </w:pP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 Общие мероприятия</w:t>
            </w:r>
          </w:p>
        </w:tc>
        <w:tc>
          <w:tcPr>
            <w:tcW w:w="1440" w:type="dxa"/>
          </w:tcPr>
          <w:p w:rsidR="001E2EC7" w:rsidRPr="00066182" w:rsidRDefault="001E2EC7" w:rsidP="001E2EC7">
            <w:pPr>
              <w:jc w:val="center"/>
              <w:rPr>
                <w:rFonts w:ascii="Tahoma" w:hAnsi="Tahoma" w:cs="Tahoma"/>
                <w:i/>
                <w:sz w:val="16"/>
                <w:szCs w:val="16"/>
              </w:rPr>
            </w:pPr>
          </w:p>
        </w:tc>
        <w:tc>
          <w:tcPr>
            <w:tcW w:w="1980" w:type="dxa"/>
          </w:tcPr>
          <w:p w:rsidR="001E2EC7" w:rsidRPr="00066182" w:rsidRDefault="001E2EC7" w:rsidP="001E2EC7">
            <w:pPr>
              <w:jc w:val="center"/>
              <w:rPr>
                <w:rFonts w:ascii="Tahoma" w:hAnsi="Tahoma" w:cs="Tahoma"/>
                <w:i/>
                <w:sz w:val="16"/>
                <w:szCs w:val="16"/>
              </w:rPr>
            </w:pPr>
          </w:p>
        </w:tc>
      </w:tr>
      <w:tr w:rsidR="001E2EC7" w:rsidRPr="00066182" w:rsidTr="001E2EC7">
        <w:trPr>
          <w:trHeight w:val="28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Новогодние и рождественские мероприятия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январь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Директора Домов культуры</w:t>
            </w:r>
          </w:p>
        </w:tc>
      </w:tr>
      <w:tr w:rsidR="001E2EC7" w:rsidRPr="00066182" w:rsidTr="001E2EC7">
        <w:trPr>
          <w:trHeight w:val="60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Мероприятия, посвященные Дню святого Валентина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февраль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ДК, школы, библиотеки</w:t>
            </w:r>
          </w:p>
        </w:tc>
      </w:tr>
      <w:tr w:rsidR="001E2EC7" w:rsidRPr="00066182" w:rsidTr="001E2EC7">
        <w:trPr>
          <w:trHeight w:val="21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3.3</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Праздничные мероприятия посвященные Дню защитника Отечества (по отдельному плану)</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февраль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Директора Домов культуры</w:t>
            </w: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3.4</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Мероприятия, посвященные Дню Защитника Отечества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февраль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ДК, школы</w:t>
            </w:r>
          </w:p>
        </w:tc>
      </w:tr>
      <w:tr w:rsidR="001E2EC7" w:rsidRPr="00066182"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3.5</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Народные гулянья, посвященные празднику русской зимы «Приходи к нам масленица на широкий двор.</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март</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Дома культуры</w:t>
            </w: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3.6</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Мероприятия, посвященные  дню 8 марта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март</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ДК, школы</w:t>
            </w:r>
          </w:p>
        </w:tc>
      </w:tr>
      <w:tr w:rsidR="001E2EC7" w:rsidRPr="00066182" w:rsidTr="001E2EC7">
        <w:trPr>
          <w:trHeight w:val="49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3.7</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Мероприятия, посвященные Дню весны и труда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май</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ДК, школы, администрация</w:t>
            </w: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3.8</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Мероприятия, посвященные Дню Победы.</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май</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ДК, школы, администрация</w:t>
            </w:r>
          </w:p>
        </w:tc>
      </w:tr>
      <w:tr w:rsidR="001E2EC7" w:rsidRPr="00066182" w:rsidTr="001E2EC7">
        <w:trPr>
          <w:trHeight w:val="18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lastRenderedPageBreak/>
              <w:t>3.9</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Праздник последнего звонка в школах</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май</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школы</w:t>
            </w:r>
          </w:p>
        </w:tc>
      </w:tr>
      <w:tr w:rsidR="001E2EC7" w:rsidRPr="00066182" w:rsidTr="001E2EC7">
        <w:trPr>
          <w:trHeight w:val="31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3.10</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Мероприятия посвященные Дню защиты детей</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июнь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ДК, школы</w:t>
            </w:r>
          </w:p>
        </w:tc>
      </w:tr>
      <w:tr w:rsidR="001E2EC7" w:rsidRPr="00066182" w:rsidTr="001E2EC7">
        <w:trPr>
          <w:trHeight w:val="22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Праздник посвященный Дню молодежи «Здравствуй племя молодое»</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июнь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Дома культуры</w:t>
            </w:r>
          </w:p>
        </w:tc>
      </w:tr>
      <w:tr w:rsidR="001E2EC7" w:rsidRPr="00066182" w:rsidTr="001E2EC7">
        <w:trPr>
          <w:trHeight w:val="52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Мероприятия, посвященные Дню памяти и скорби</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июнь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 xml:space="preserve">ДК, школы, администрация </w:t>
            </w:r>
          </w:p>
        </w:tc>
      </w:tr>
      <w:tr w:rsidR="001E2EC7" w:rsidRPr="00066182" w:rsidTr="001E2EC7">
        <w:trPr>
          <w:trHeight w:val="51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3.13</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День деревни Ивановское</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июль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Дом культуры, администрация</w:t>
            </w:r>
          </w:p>
        </w:tc>
      </w:tr>
      <w:tr w:rsidR="001E2EC7" w:rsidRPr="00066182" w:rsidTr="001E2EC7">
        <w:trPr>
          <w:trHeight w:val="46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3.14</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День деревни Новинки</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август</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Дом культуры, администрация</w:t>
            </w: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 xml:space="preserve">3.15 </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День деревни Бобырщино</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август</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Дом культуры, администрация</w:t>
            </w: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3.16</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День деревни Ченцы</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ноябрь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Директор Ченцовского ДК</w:t>
            </w:r>
          </w:p>
        </w:tc>
      </w:tr>
      <w:tr w:rsidR="001E2EC7" w:rsidRPr="00066182" w:rsidTr="001E2EC7">
        <w:trPr>
          <w:trHeight w:val="21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3.17</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День знаний</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сентябрь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школы, администрация</w:t>
            </w:r>
          </w:p>
        </w:tc>
      </w:tr>
      <w:tr w:rsidR="001E2EC7" w:rsidRPr="00066182" w:rsidTr="001E2EC7">
        <w:trPr>
          <w:trHeight w:val="27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3.18</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Мероприятия, посвященные Дню пожилых людей.</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октябрь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администрация, Совет ветеранов, ДК</w:t>
            </w: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3.19</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Мероприятия, посвященные Дню матери.</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ноябрь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администрация Дома культуры</w:t>
            </w: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3.20</w:t>
            </w:r>
          </w:p>
        </w:tc>
        <w:tc>
          <w:tcPr>
            <w:tcW w:w="6480" w:type="dxa"/>
          </w:tcPr>
          <w:p w:rsidR="001E2EC7" w:rsidRPr="00066182" w:rsidRDefault="001E2EC7" w:rsidP="001E2EC7">
            <w:pPr>
              <w:jc w:val="center"/>
              <w:rPr>
                <w:rFonts w:ascii="Tahoma" w:hAnsi="Tahoma" w:cs="Tahoma"/>
                <w:i/>
                <w:sz w:val="16"/>
                <w:szCs w:val="16"/>
              </w:rPr>
            </w:pP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ноябрь</w:t>
            </w:r>
          </w:p>
        </w:tc>
        <w:tc>
          <w:tcPr>
            <w:tcW w:w="1980" w:type="dxa"/>
          </w:tcPr>
          <w:p w:rsidR="001E2EC7" w:rsidRPr="00066182" w:rsidRDefault="001E2EC7" w:rsidP="001E2EC7">
            <w:pPr>
              <w:jc w:val="center"/>
              <w:rPr>
                <w:rFonts w:ascii="Tahoma" w:hAnsi="Tahoma" w:cs="Tahoma"/>
                <w:i/>
                <w:sz w:val="16"/>
                <w:szCs w:val="16"/>
              </w:rPr>
            </w:pP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3.21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Подготовка и проведение Новогодних мероприятий</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декабрь</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Дома культуры, школы</w:t>
            </w: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3.22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Участие в спортивных мероприятиях, проводимых на территории Красносельского муниципального района</w:t>
            </w:r>
          </w:p>
        </w:tc>
        <w:tc>
          <w:tcPr>
            <w:tcW w:w="1440" w:type="dxa"/>
          </w:tcPr>
          <w:p w:rsidR="001E2EC7" w:rsidRPr="001E2EC7" w:rsidRDefault="001E2EC7" w:rsidP="001E2EC7">
            <w:pPr>
              <w:jc w:val="center"/>
              <w:rPr>
                <w:rFonts w:ascii="Tahoma" w:hAnsi="Tahoma" w:cs="Tahoma"/>
                <w:i/>
                <w:sz w:val="16"/>
                <w:szCs w:val="16"/>
                <w:lang w:val="ru-RU"/>
              </w:rPr>
            </w:pP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 главы поселения Смирнов В.Н.</w:t>
            </w: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3.23</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Чествование пенсионеров-юбиляров</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ежемесячно</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Совет ветеранов</w:t>
            </w: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4. Работа комиссий, советов при главе поселения, органов ТОС</w:t>
            </w:r>
          </w:p>
        </w:tc>
        <w:tc>
          <w:tcPr>
            <w:tcW w:w="1440" w:type="dxa"/>
          </w:tcPr>
          <w:p w:rsidR="001E2EC7" w:rsidRPr="001E2EC7" w:rsidRDefault="001E2EC7" w:rsidP="001E2EC7">
            <w:pPr>
              <w:jc w:val="center"/>
              <w:rPr>
                <w:rFonts w:ascii="Tahoma" w:hAnsi="Tahoma" w:cs="Tahoma"/>
                <w:i/>
                <w:sz w:val="16"/>
                <w:szCs w:val="16"/>
                <w:lang w:val="ru-RU"/>
              </w:rPr>
            </w:pPr>
          </w:p>
        </w:tc>
        <w:tc>
          <w:tcPr>
            <w:tcW w:w="1980" w:type="dxa"/>
          </w:tcPr>
          <w:p w:rsidR="001E2EC7" w:rsidRPr="001E2EC7" w:rsidRDefault="001E2EC7" w:rsidP="001E2EC7">
            <w:pPr>
              <w:jc w:val="center"/>
              <w:rPr>
                <w:rFonts w:ascii="Tahoma" w:hAnsi="Tahoma" w:cs="Tahoma"/>
                <w:i/>
                <w:sz w:val="16"/>
                <w:szCs w:val="16"/>
                <w:lang w:val="ru-RU"/>
              </w:rPr>
            </w:pP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4.1</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Жилищная комиссия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по мере необходимости</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председатель комиссии Заиграева Н.Н.</w:t>
            </w:r>
          </w:p>
        </w:tc>
      </w:tr>
      <w:tr w:rsidR="001E2EC7" w:rsidRPr="00BE32FA" w:rsidTr="001E2EC7">
        <w:trPr>
          <w:trHeight w:val="33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Комиссия по благоустройству  санитарному содержанию населенных пунктов на территории Чапаевского сельского поселения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раза в год</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председатель комиссии Смирнов В.Н.</w:t>
            </w:r>
          </w:p>
        </w:tc>
      </w:tr>
      <w:tr w:rsidR="001E2EC7" w:rsidRPr="00BE32FA" w:rsidTr="001E2EC7">
        <w:trPr>
          <w:trHeight w:val="18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4.3</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Совещания органов ТОС</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2 раза в год</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глава поселения Смирнова Г.А.</w:t>
            </w:r>
          </w:p>
        </w:tc>
      </w:tr>
      <w:tr w:rsidR="001E2EC7" w:rsidRPr="00BE32FA" w:rsidTr="001E2EC7">
        <w:trPr>
          <w:trHeight w:val="28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4.4</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Общественные Советы по профилактике правонарушений среди несовершеннолетних</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ежемесячно</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председатель комиссии Заиграева Н.Н.</w:t>
            </w:r>
          </w:p>
        </w:tc>
      </w:tr>
      <w:tr w:rsidR="001E2EC7" w:rsidRPr="00066182" w:rsidTr="001E2EC7">
        <w:trPr>
          <w:trHeight w:val="69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4.5</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Совет ветеранов</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3 раза в год</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председатели Совета ветеранов</w:t>
            </w:r>
          </w:p>
        </w:tc>
      </w:tr>
      <w:tr w:rsidR="001E2EC7" w:rsidRPr="00066182" w:rsidTr="001E2EC7">
        <w:trPr>
          <w:trHeight w:val="255"/>
        </w:trPr>
        <w:tc>
          <w:tcPr>
            <w:tcW w:w="648" w:type="dxa"/>
          </w:tcPr>
          <w:p w:rsidR="001E2EC7" w:rsidRPr="00066182" w:rsidRDefault="001E2EC7" w:rsidP="001E2EC7">
            <w:pPr>
              <w:jc w:val="center"/>
              <w:rPr>
                <w:rFonts w:ascii="Tahoma" w:hAnsi="Tahoma" w:cs="Tahoma"/>
                <w:i/>
                <w:sz w:val="16"/>
                <w:szCs w:val="16"/>
              </w:rPr>
            </w:pP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5. Работа с населением.</w:t>
            </w:r>
          </w:p>
        </w:tc>
        <w:tc>
          <w:tcPr>
            <w:tcW w:w="1440" w:type="dxa"/>
          </w:tcPr>
          <w:p w:rsidR="001E2EC7" w:rsidRPr="00066182" w:rsidRDefault="001E2EC7" w:rsidP="001E2EC7">
            <w:pPr>
              <w:jc w:val="center"/>
              <w:rPr>
                <w:rFonts w:ascii="Tahoma" w:hAnsi="Tahoma" w:cs="Tahoma"/>
                <w:i/>
                <w:sz w:val="16"/>
                <w:szCs w:val="16"/>
              </w:rPr>
            </w:pPr>
          </w:p>
        </w:tc>
        <w:tc>
          <w:tcPr>
            <w:tcW w:w="1980" w:type="dxa"/>
          </w:tcPr>
          <w:p w:rsidR="001E2EC7" w:rsidRPr="00066182" w:rsidRDefault="001E2EC7" w:rsidP="001E2EC7">
            <w:pPr>
              <w:jc w:val="center"/>
              <w:rPr>
                <w:rFonts w:ascii="Tahoma" w:hAnsi="Tahoma" w:cs="Tahoma"/>
                <w:i/>
                <w:sz w:val="16"/>
                <w:szCs w:val="16"/>
              </w:rPr>
            </w:pPr>
          </w:p>
        </w:tc>
      </w:tr>
      <w:tr w:rsidR="001E2EC7" w:rsidRPr="00066182"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5.1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Сходы граждан в населенных пунктах</w:t>
            </w:r>
          </w:p>
        </w:tc>
        <w:tc>
          <w:tcPr>
            <w:tcW w:w="144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не менее 2 в каждом населенном пункте</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администрация</w:t>
            </w: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5.2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Личный прием граждан главой сельского поселения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каждый вторник</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глава поселения Смирнова Г.А.</w:t>
            </w:r>
          </w:p>
        </w:tc>
      </w:tr>
      <w:tr w:rsidR="001E2EC7" w:rsidRPr="00BE32FA"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5.3</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Работа с населением в области социальной защиты</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постоянно</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специалист по социальной работе Кутейникова М.В.</w:t>
            </w: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5.4</w:t>
            </w: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Адресная помощь нуждающимся семьям</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ежемесячно</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специалист по социальной работе Кутейникова М.В.</w:t>
            </w:r>
          </w:p>
        </w:tc>
      </w:tr>
      <w:tr w:rsidR="001E2EC7" w:rsidRPr="00066182" w:rsidTr="001E2EC7">
        <w:trPr>
          <w:trHeight w:val="345"/>
        </w:trPr>
        <w:tc>
          <w:tcPr>
            <w:tcW w:w="648" w:type="dxa"/>
          </w:tcPr>
          <w:p w:rsidR="001E2EC7" w:rsidRPr="001E2EC7" w:rsidRDefault="001E2EC7" w:rsidP="001E2EC7">
            <w:pPr>
              <w:jc w:val="center"/>
              <w:rPr>
                <w:rFonts w:ascii="Tahoma" w:hAnsi="Tahoma" w:cs="Tahoma"/>
                <w:i/>
                <w:sz w:val="16"/>
                <w:szCs w:val="16"/>
                <w:lang w:val="ru-RU"/>
              </w:rPr>
            </w:pP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6. Учеба кадров</w:t>
            </w:r>
          </w:p>
        </w:tc>
        <w:tc>
          <w:tcPr>
            <w:tcW w:w="1440" w:type="dxa"/>
          </w:tcPr>
          <w:p w:rsidR="001E2EC7" w:rsidRPr="00066182" w:rsidRDefault="001E2EC7" w:rsidP="001E2EC7">
            <w:pPr>
              <w:jc w:val="center"/>
              <w:rPr>
                <w:rFonts w:ascii="Tahoma" w:hAnsi="Tahoma" w:cs="Tahoma"/>
                <w:i/>
                <w:sz w:val="16"/>
                <w:szCs w:val="16"/>
              </w:rPr>
            </w:pPr>
          </w:p>
        </w:tc>
        <w:tc>
          <w:tcPr>
            <w:tcW w:w="1980" w:type="dxa"/>
          </w:tcPr>
          <w:p w:rsidR="001E2EC7" w:rsidRPr="00066182" w:rsidRDefault="001E2EC7" w:rsidP="001E2EC7">
            <w:pPr>
              <w:jc w:val="center"/>
              <w:rPr>
                <w:rFonts w:ascii="Tahoma" w:hAnsi="Tahoma" w:cs="Tahoma"/>
                <w:i/>
                <w:sz w:val="16"/>
                <w:szCs w:val="16"/>
              </w:rPr>
            </w:pPr>
          </w:p>
        </w:tc>
      </w:tr>
      <w:tr w:rsidR="001E2EC7" w:rsidRPr="00066182"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6.1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Совещания с заведующими учреждений и директорами Домов культуры.</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ежеквар-</w:t>
            </w:r>
          </w:p>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тально</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администрация</w:t>
            </w:r>
          </w:p>
        </w:tc>
      </w:tr>
      <w:tr w:rsidR="001E2EC7" w:rsidRPr="00066182" w:rsidTr="001E2EC7">
        <w:trPr>
          <w:trHeight w:val="16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6.2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Учеба на семинарах в администрации Красносельского муниципального района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ежемесячно</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администрация</w:t>
            </w:r>
          </w:p>
        </w:tc>
      </w:tr>
      <w:tr w:rsidR="001E2EC7" w:rsidRPr="00066182" w:rsidTr="001E2EC7">
        <w:trPr>
          <w:trHeight w:val="240"/>
        </w:trPr>
        <w:tc>
          <w:tcPr>
            <w:tcW w:w="648" w:type="dxa"/>
          </w:tcPr>
          <w:p w:rsidR="001E2EC7" w:rsidRPr="00066182" w:rsidRDefault="001E2EC7" w:rsidP="001E2EC7">
            <w:pPr>
              <w:jc w:val="center"/>
              <w:rPr>
                <w:rFonts w:ascii="Tahoma" w:hAnsi="Tahoma" w:cs="Tahoma"/>
                <w:i/>
                <w:sz w:val="16"/>
                <w:szCs w:val="16"/>
              </w:rPr>
            </w:pP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7. Финансовое направление</w:t>
            </w:r>
          </w:p>
        </w:tc>
        <w:tc>
          <w:tcPr>
            <w:tcW w:w="1440" w:type="dxa"/>
          </w:tcPr>
          <w:p w:rsidR="001E2EC7" w:rsidRPr="00066182" w:rsidRDefault="001E2EC7" w:rsidP="001E2EC7">
            <w:pPr>
              <w:jc w:val="center"/>
              <w:rPr>
                <w:rFonts w:ascii="Tahoma" w:hAnsi="Tahoma" w:cs="Tahoma"/>
                <w:i/>
                <w:sz w:val="16"/>
                <w:szCs w:val="16"/>
              </w:rPr>
            </w:pPr>
          </w:p>
        </w:tc>
        <w:tc>
          <w:tcPr>
            <w:tcW w:w="1980" w:type="dxa"/>
          </w:tcPr>
          <w:p w:rsidR="001E2EC7" w:rsidRPr="00066182" w:rsidRDefault="001E2EC7" w:rsidP="001E2EC7">
            <w:pPr>
              <w:jc w:val="center"/>
              <w:rPr>
                <w:rFonts w:ascii="Tahoma" w:hAnsi="Tahoma" w:cs="Tahoma"/>
                <w:i/>
                <w:sz w:val="16"/>
                <w:szCs w:val="16"/>
              </w:rPr>
            </w:pPr>
          </w:p>
        </w:tc>
      </w:tr>
      <w:tr w:rsidR="001E2EC7" w:rsidRPr="00066182" w:rsidTr="001E2EC7">
        <w:trPr>
          <w:trHeight w:val="21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7.1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Формирование бюджета на 2013 год с необходимыми расчетами</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 квартал</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 xml:space="preserve">главный бухгалтер </w:t>
            </w:r>
          </w:p>
        </w:tc>
      </w:tr>
      <w:tr w:rsidR="001E2EC7" w:rsidRPr="00066182" w:rsidTr="001E2EC7">
        <w:trPr>
          <w:trHeight w:val="33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7.2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Подготовить проект сметы расходов по населению на утверждение Совета депутатов</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 квартал</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 xml:space="preserve">главный бухгалтер   </w:t>
            </w:r>
          </w:p>
        </w:tc>
      </w:tr>
      <w:tr w:rsidR="001E2EC7" w:rsidRPr="00066182" w:rsidTr="001E2EC7">
        <w:trPr>
          <w:trHeight w:val="15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7.3</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Контроль доходной и расходной части бюджета сельского поселения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 xml:space="preserve">главный бухгалтер  </w:t>
            </w:r>
          </w:p>
        </w:tc>
      </w:tr>
      <w:tr w:rsidR="001E2EC7" w:rsidRPr="00066182" w:rsidTr="001E2EC7">
        <w:trPr>
          <w:trHeight w:val="21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7.4</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Оформление статистической и налоговой отчетности</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 xml:space="preserve">главный бухгалтер  </w:t>
            </w:r>
          </w:p>
        </w:tc>
      </w:tr>
      <w:tr w:rsidR="001E2EC7" w:rsidRPr="00066182" w:rsidTr="001E2EC7">
        <w:trPr>
          <w:trHeight w:val="27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7.5</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Составление прогноза социально экономического развития сельского поселения на 2014 год.</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зам.главы поселения</w:t>
            </w:r>
          </w:p>
        </w:tc>
      </w:tr>
      <w:tr w:rsidR="001E2EC7" w:rsidRPr="00066182" w:rsidTr="001E2EC7">
        <w:trPr>
          <w:trHeight w:val="24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7.6</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Формирование муниципального заказа на оказанные услуги</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 квартал</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зам.главы поселения</w:t>
            </w:r>
          </w:p>
        </w:tc>
      </w:tr>
      <w:tr w:rsidR="001E2EC7" w:rsidRPr="00066182" w:rsidTr="001E2EC7">
        <w:trPr>
          <w:trHeight w:val="315"/>
        </w:trPr>
        <w:tc>
          <w:tcPr>
            <w:tcW w:w="648" w:type="dxa"/>
          </w:tcPr>
          <w:p w:rsidR="001E2EC7" w:rsidRPr="00066182" w:rsidRDefault="001E2EC7" w:rsidP="001E2EC7">
            <w:pPr>
              <w:jc w:val="center"/>
              <w:rPr>
                <w:rFonts w:ascii="Tahoma" w:hAnsi="Tahoma" w:cs="Tahoma"/>
                <w:i/>
                <w:sz w:val="16"/>
                <w:szCs w:val="16"/>
              </w:rPr>
            </w:pP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8. Мероприятия по ЖКХ</w:t>
            </w:r>
          </w:p>
        </w:tc>
        <w:tc>
          <w:tcPr>
            <w:tcW w:w="1440" w:type="dxa"/>
          </w:tcPr>
          <w:p w:rsidR="001E2EC7" w:rsidRPr="00066182" w:rsidRDefault="001E2EC7" w:rsidP="001E2EC7">
            <w:pPr>
              <w:jc w:val="center"/>
              <w:rPr>
                <w:rFonts w:ascii="Tahoma" w:hAnsi="Tahoma" w:cs="Tahoma"/>
                <w:i/>
                <w:sz w:val="16"/>
                <w:szCs w:val="16"/>
              </w:rPr>
            </w:pPr>
          </w:p>
        </w:tc>
        <w:tc>
          <w:tcPr>
            <w:tcW w:w="1980" w:type="dxa"/>
          </w:tcPr>
          <w:p w:rsidR="001E2EC7" w:rsidRPr="00066182" w:rsidRDefault="001E2EC7" w:rsidP="001E2EC7">
            <w:pPr>
              <w:jc w:val="center"/>
              <w:rPr>
                <w:rFonts w:ascii="Tahoma" w:hAnsi="Tahoma" w:cs="Tahoma"/>
                <w:i/>
                <w:sz w:val="16"/>
                <w:szCs w:val="16"/>
              </w:rPr>
            </w:pPr>
          </w:p>
        </w:tc>
      </w:tr>
      <w:tr w:rsidR="001E2EC7" w:rsidRPr="00066182" w:rsidTr="001E2EC7">
        <w:trPr>
          <w:trHeight w:val="36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8.1</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Ремонт  и расчистка дорог от снега на территории сельского поселения.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течении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заместитель главы поселения</w:t>
            </w:r>
          </w:p>
        </w:tc>
      </w:tr>
      <w:tr w:rsidR="001E2EC7" w:rsidRPr="00066182" w:rsidTr="001E2EC7">
        <w:trPr>
          <w:trHeight w:val="16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lastRenderedPageBreak/>
              <w:t>8.2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Контроль за уборкой мусора в населенных пунктах на территории Чапаевского сельского поселения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заместитель главы поселения</w:t>
            </w:r>
          </w:p>
        </w:tc>
      </w:tr>
      <w:tr w:rsidR="001E2EC7" w:rsidRPr="00066182" w:rsidTr="001E2EC7">
        <w:trPr>
          <w:trHeight w:val="24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8.3</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Контроль за ремонтом сетей водоснабжения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заместитель главы поселения</w:t>
            </w:r>
          </w:p>
        </w:tc>
      </w:tr>
      <w:tr w:rsidR="001E2EC7" w:rsidRPr="00066182" w:rsidTr="001E2EC7">
        <w:trPr>
          <w:trHeight w:val="165"/>
        </w:trPr>
        <w:tc>
          <w:tcPr>
            <w:tcW w:w="648" w:type="dxa"/>
          </w:tcPr>
          <w:p w:rsidR="001E2EC7" w:rsidRPr="00066182" w:rsidRDefault="001E2EC7" w:rsidP="001E2EC7">
            <w:pPr>
              <w:jc w:val="center"/>
              <w:rPr>
                <w:rFonts w:ascii="Tahoma" w:hAnsi="Tahoma" w:cs="Tahoma"/>
                <w:i/>
                <w:sz w:val="16"/>
                <w:szCs w:val="16"/>
              </w:rPr>
            </w:pPr>
          </w:p>
        </w:tc>
        <w:tc>
          <w:tcPr>
            <w:tcW w:w="64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 Управление муниципальным имуществом</w:t>
            </w:r>
          </w:p>
        </w:tc>
        <w:tc>
          <w:tcPr>
            <w:tcW w:w="1440" w:type="dxa"/>
          </w:tcPr>
          <w:p w:rsidR="001E2EC7" w:rsidRPr="00066182" w:rsidRDefault="001E2EC7" w:rsidP="001E2EC7">
            <w:pPr>
              <w:jc w:val="center"/>
              <w:rPr>
                <w:rFonts w:ascii="Tahoma" w:hAnsi="Tahoma" w:cs="Tahoma"/>
                <w:i/>
                <w:sz w:val="16"/>
                <w:szCs w:val="16"/>
              </w:rPr>
            </w:pPr>
          </w:p>
        </w:tc>
        <w:tc>
          <w:tcPr>
            <w:tcW w:w="1980" w:type="dxa"/>
          </w:tcPr>
          <w:p w:rsidR="001E2EC7" w:rsidRPr="00066182" w:rsidRDefault="001E2EC7" w:rsidP="001E2EC7">
            <w:pPr>
              <w:jc w:val="center"/>
              <w:rPr>
                <w:rFonts w:ascii="Tahoma" w:hAnsi="Tahoma" w:cs="Tahoma"/>
                <w:i/>
                <w:sz w:val="16"/>
                <w:szCs w:val="16"/>
              </w:rPr>
            </w:pPr>
          </w:p>
        </w:tc>
      </w:tr>
      <w:tr w:rsidR="001E2EC7" w:rsidRPr="00066182" w:rsidTr="001E2EC7">
        <w:trPr>
          <w:trHeight w:val="24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9.1</w:t>
            </w:r>
          </w:p>
        </w:tc>
        <w:tc>
          <w:tcPr>
            <w:tcW w:w="6480" w:type="dxa"/>
          </w:tcPr>
          <w:p w:rsidR="001E2EC7" w:rsidRPr="00066182" w:rsidRDefault="001E2EC7" w:rsidP="001E2EC7">
            <w:pPr>
              <w:jc w:val="center"/>
              <w:rPr>
                <w:rFonts w:ascii="Tahoma" w:hAnsi="Tahoma" w:cs="Tahoma"/>
                <w:i/>
                <w:sz w:val="16"/>
                <w:szCs w:val="16"/>
              </w:rPr>
            </w:pPr>
            <w:r w:rsidRPr="001E2EC7">
              <w:rPr>
                <w:rFonts w:ascii="Tahoma" w:hAnsi="Tahoma" w:cs="Tahoma"/>
                <w:i/>
                <w:sz w:val="16"/>
                <w:szCs w:val="16"/>
                <w:lang w:val="ru-RU"/>
              </w:rPr>
              <w:t xml:space="preserve">Полнота и достоверность учета муниципального имущества. </w:t>
            </w:r>
            <w:r w:rsidRPr="00066182">
              <w:rPr>
                <w:rFonts w:ascii="Tahoma" w:hAnsi="Tahoma" w:cs="Tahoma"/>
                <w:i/>
                <w:sz w:val="16"/>
                <w:szCs w:val="16"/>
              </w:rPr>
              <w:t>Ведение реестра муниципального имущества</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ведущий специалист</w:t>
            </w:r>
          </w:p>
        </w:tc>
      </w:tr>
      <w:tr w:rsidR="001E2EC7" w:rsidRPr="00066182" w:rsidTr="001E2EC7">
        <w:trPr>
          <w:trHeight w:val="24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9.2</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Заключение договоров аренды, переоформление безвозмездного пользования муниципальным имуществом на арендные отношения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заместитель главы поселения</w:t>
            </w:r>
          </w:p>
        </w:tc>
      </w:tr>
      <w:tr w:rsidR="001E2EC7" w:rsidRPr="00BE32FA" w:rsidTr="001E2EC7">
        <w:trPr>
          <w:trHeight w:val="34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9.3</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Осуществление проверок  пользования арендным муниципальным имуществом</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заместитель главы поселения</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 xml:space="preserve"> ведущий специалист</w:t>
            </w:r>
          </w:p>
        </w:tc>
      </w:tr>
      <w:tr w:rsidR="001E2EC7" w:rsidRPr="00BE32FA" w:rsidTr="001E2EC7">
        <w:trPr>
          <w:trHeight w:val="18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9.4</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Передача в аренду  невостребованного, не  пользующегося спросом муниципального имущества</w:t>
            </w:r>
          </w:p>
        </w:tc>
        <w:tc>
          <w:tcPr>
            <w:tcW w:w="1440" w:type="dxa"/>
          </w:tcPr>
          <w:p w:rsidR="001E2EC7" w:rsidRPr="00066182" w:rsidRDefault="001E2EC7" w:rsidP="001E2EC7">
            <w:pPr>
              <w:jc w:val="center"/>
              <w:rPr>
                <w:rFonts w:ascii="Tahoma" w:hAnsi="Tahoma" w:cs="Tahoma"/>
                <w:i/>
                <w:sz w:val="16"/>
                <w:szCs w:val="16"/>
              </w:rPr>
            </w:pPr>
            <w:r w:rsidRPr="001E2EC7">
              <w:rPr>
                <w:rFonts w:ascii="Tahoma" w:hAnsi="Tahoma" w:cs="Tahoma"/>
                <w:i/>
                <w:sz w:val="16"/>
                <w:szCs w:val="16"/>
                <w:lang w:val="ru-RU"/>
              </w:rPr>
              <w:t xml:space="preserve"> </w:t>
            </w:r>
            <w:r w:rsidRPr="00066182">
              <w:rPr>
                <w:rFonts w:ascii="Tahoma" w:hAnsi="Tahoma" w:cs="Tahoma"/>
                <w:i/>
                <w:sz w:val="16"/>
                <w:szCs w:val="16"/>
              </w:rPr>
              <w:t>в течение года</w:t>
            </w:r>
          </w:p>
        </w:tc>
        <w:tc>
          <w:tcPr>
            <w:tcW w:w="19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заместитель главы поселения</w:t>
            </w:r>
          </w:p>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 xml:space="preserve"> ведущий специалист</w:t>
            </w:r>
          </w:p>
        </w:tc>
      </w:tr>
      <w:tr w:rsidR="001E2EC7" w:rsidRPr="00066182" w:rsidTr="001E2EC7">
        <w:trPr>
          <w:trHeight w:val="25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9.5</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Подготовка методики расчета арендной платы</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1 квартал</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ведущий специалист</w:t>
            </w:r>
          </w:p>
        </w:tc>
      </w:tr>
      <w:tr w:rsidR="001E2EC7" w:rsidRPr="00066182" w:rsidTr="001E2EC7">
        <w:trPr>
          <w:trHeight w:val="33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9.6</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Формирование и согласование перечней земельных участков, подлежащих отнесению муниципальной собственности</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ведущий специалист</w:t>
            </w:r>
          </w:p>
        </w:tc>
      </w:tr>
      <w:tr w:rsidR="001E2EC7" w:rsidRPr="00066182" w:rsidTr="001E2EC7">
        <w:trPr>
          <w:trHeight w:val="165"/>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9.7</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10. Совершенствование работы с обращениями граждан, осуществление контроля за сроками рассмотрения жалоб, организация приемов граждан главой сельского поселения, анализ   обращениями граждан</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главный  специалист</w:t>
            </w:r>
          </w:p>
        </w:tc>
      </w:tr>
      <w:tr w:rsidR="001E2EC7" w:rsidRPr="00066182" w:rsidTr="001E2EC7">
        <w:trPr>
          <w:trHeight w:val="240"/>
        </w:trPr>
        <w:tc>
          <w:tcPr>
            <w:tcW w:w="648"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9.8</w:t>
            </w:r>
          </w:p>
        </w:tc>
        <w:tc>
          <w:tcPr>
            <w:tcW w:w="6480" w:type="dxa"/>
          </w:tcPr>
          <w:p w:rsidR="001E2EC7" w:rsidRPr="001E2EC7" w:rsidRDefault="001E2EC7" w:rsidP="001E2EC7">
            <w:pPr>
              <w:jc w:val="center"/>
              <w:rPr>
                <w:rFonts w:ascii="Tahoma" w:hAnsi="Tahoma" w:cs="Tahoma"/>
                <w:i/>
                <w:sz w:val="16"/>
                <w:szCs w:val="16"/>
                <w:lang w:val="ru-RU"/>
              </w:rPr>
            </w:pPr>
            <w:r w:rsidRPr="001E2EC7">
              <w:rPr>
                <w:rFonts w:ascii="Tahoma" w:hAnsi="Tahoma" w:cs="Tahoma"/>
                <w:i/>
                <w:sz w:val="16"/>
                <w:szCs w:val="16"/>
                <w:lang w:val="ru-RU"/>
              </w:rPr>
              <w:t>11. Организация работы со старостами по вопросам привлечения населения к решению задач по благоустройству, санитарной очистке территорий сельского поселения.</w:t>
            </w:r>
          </w:p>
        </w:tc>
        <w:tc>
          <w:tcPr>
            <w:tcW w:w="144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в течение года</w:t>
            </w:r>
          </w:p>
        </w:tc>
        <w:tc>
          <w:tcPr>
            <w:tcW w:w="1980" w:type="dxa"/>
          </w:tcPr>
          <w:p w:rsidR="001E2EC7" w:rsidRPr="00066182" w:rsidRDefault="001E2EC7" w:rsidP="001E2EC7">
            <w:pPr>
              <w:jc w:val="center"/>
              <w:rPr>
                <w:rFonts w:ascii="Tahoma" w:hAnsi="Tahoma" w:cs="Tahoma"/>
                <w:i/>
                <w:sz w:val="16"/>
                <w:szCs w:val="16"/>
              </w:rPr>
            </w:pPr>
            <w:r w:rsidRPr="00066182">
              <w:rPr>
                <w:rFonts w:ascii="Tahoma" w:hAnsi="Tahoma" w:cs="Tahoma"/>
                <w:i/>
                <w:sz w:val="16"/>
                <w:szCs w:val="16"/>
              </w:rPr>
              <w:t>глава поселения</w:t>
            </w:r>
          </w:p>
        </w:tc>
      </w:tr>
    </w:tbl>
    <w:p w:rsidR="001E2EC7" w:rsidRPr="002F399A" w:rsidRDefault="001E2EC7" w:rsidP="002F399A">
      <w:pPr>
        <w:rPr>
          <w:rFonts w:ascii="Tahoma" w:hAnsi="Tahoma" w:cs="Tahoma"/>
          <w:b/>
          <w:i/>
          <w:sz w:val="16"/>
          <w:szCs w:val="16"/>
          <w:lang w:val="ru-RU"/>
        </w:rPr>
      </w:pPr>
    </w:p>
    <w:p w:rsidR="002F399A" w:rsidRPr="002F399A" w:rsidRDefault="002F399A" w:rsidP="002F399A">
      <w:pPr>
        <w:jc w:val="center"/>
        <w:outlineLvl w:val="0"/>
        <w:rPr>
          <w:rFonts w:ascii="Tahoma" w:hAnsi="Tahoma" w:cs="Tahoma"/>
          <w:i/>
          <w:sz w:val="16"/>
          <w:szCs w:val="16"/>
          <w:lang w:val="ru-RU"/>
        </w:rPr>
      </w:pPr>
      <w:r w:rsidRPr="002F399A">
        <w:rPr>
          <w:rFonts w:ascii="Tahoma" w:hAnsi="Tahoma" w:cs="Tahoma"/>
          <w:i/>
          <w:sz w:val="16"/>
          <w:szCs w:val="16"/>
          <w:lang w:val="ru-RU"/>
        </w:rPr>
        <w:t>Российская Федерация</w:t>
      </w:r>
    </w:p>
    <w:p w:rsidR="002F399A" w:rsidRPr="002F399A" w:rsidRDefault="002F399A" w:rsidP="002F399A">
      <w:pPr>
        <w:jc w:val="center"/>
        <w:rPr>
          <w:rFonts w:ascii="Tahoma" w:hAnsi="Tahoma" w:cs="Tahoma"/>
          <w:i/>
          <w:sz w:val="16"/>
          <w:szCs w:val="16"/>
          <w:lang w:val="ru-RU"/>
        </w:rPr>
      </w:pPr>
      <w:r w:rsidRPr="002F399A">
        <w:rPr>
          <w:rFonts w:ascii="Tahoma" w:hAnsi="Tahoma" w:cs="Tahoma"/>
          <w:i/>
          <w:sz w:val="16"/>
          <w:szCs w:val="16"/>
          <w:lang w:val="ru-RU"/>
        </w:rPr>
        <w:t>Костромская область Красносельский муниципальный район</w:t>
      </w:r>
    </w:p>
    <w:p w:rsidR="002F399A" w:rsidRPr="002F399A" w:rsidRDefault="002F399A" w:rsidP="002F399A">
      <w:pPr>
        <w:jc w:val="center"/>
        <w:outlineLvl w:val="0"/>
        <w:rPr>
          <w:rFonts w:ascii="Tahoma" w:hAnsi="Tahoma" w:cs="Tahoma"/>
          <w:i/>
          <w:sz w:val="16"/>
          <w:szCs w:val="16"/>
          <w:lang w:val="ru-RU"/>
        </w:rPr>
      </w:pPr>
      <w:r w:rsidRPr="002F399A">
        <w:rPr>
          <w:rFonts w:ascii="Tahoma" w:hAnsi="Tahoma" w:cs="Tahoma"/>
          <w:i/>
          <w:sz w:val="16"/>
          <w:szCs w:val="16"/>
          <w:lang w:val="ru-RU"/>
        </w:rPr>
        <w:t>Совет депутатов Чапаевского сельского поселения</w:t>
      </w:r>
    </w:p>
    <w:p w:rsidR="002F399A" w:rsidRPr="002F399A" w:rsidRDefault="002F399A" w:rsidP="002F399A">
      <w:pPr>
        <w:tabs>
          <w:tab w:val="left" w:pos="3225"/>
        </w:tabs>
        <w:jc w:val="center"/>
        <w:outlineLvl w:val="0"/>
        <w:rPr>
          <w:rFonts w:ascii="Tahoma" w:hAnsi="Tahoma" w:cs="Tahoma"/>
          <w:b/>
          <w:i/>
          <w:sz w:val="16"/>
          <w:szCs w:val="16"/>
          <w:lang w:val="ru-RU"/>
        </w:rPr>
      </w:pPr>
      <w:r w:rsidRPr="002F399A">
        <w:rPr>
          <w:rFonts w:ascii="Tahoma" w:hAnsi="Tahoma" w:cs="Tahoma"/>
          <w:b/>
          <w:i/>
          <w:sz w:val="16"/>
          <w:szCs w:val="16"/>
          <w:lang w:val="ru-RU"/>
        </w:rPr>
        <w:t>РЕШЕНИЕ</w:t>
      </w:r>
    </w:p>
    <w:p w:rsidR="002F399A" w:rsidRPr="00D370EA" w:rsidRDefault="002F399A" w:rsidP="002F399A">
      <w:pPr>
        <w:rPr>
          <w:rFonts w:ascii="Tahoma" w:hAnsi="Tahoma" w:cs="Tahoma"/>
          <w:i/>
          <w:sz w:val="16"/>
          <w:szCs w:val="16"/>
        </w:rPr>
      </w:pPr>
      <w:r>
        <w:rPr>
          <w:rFonts w:ascii="Tahoma" w:hAnsi="Tahoma" w:cs="Tahoma"/>
          <w:i/>
          <w:sz w:val="16"/>
          <w:szCs w:val="16"/>
          <w:lang w:val="ru-RU"/>
        </w:rPr>
        <w:t xml:space="preserve">                              </w:t>
      </w:r>
      <w:r w:rsidRPr="00D370EA">
        <w:rPr>
          <w:rFonts w:ascii="Tahoma" w:hAnsi="Tahoma" w:cs="Tahoma"/>
          <w:i/>
          <w:sz w:val="16"/>
          <w:szCs w:val="16"/>
        </w:rPr>
        <w:t>От  29 декабря   2013 года                                                                      № 126</w:t>
      </w:r>
    </w:p>
    <w:tbl>
      <w:tblPr>
        <w:tblpPr w:leftFromText="180" w:rightFromText="180" w:vertAnchor="text" w:horzAnchor="margin" w:tblpY="92"/>
        <w:tblW w:w="0" w:type="auto"/>
        <w:tblLook w:val="00A0"/>
      </w:tblPr>
      <w:tblGrid>
        <w:gridCol w:w="10255"/>
      </w:tblGrid>
      <w:tr w:rsidR="002F399A" w:rsidRPr="00BE32FA" w:rsidTr="002F399A">
        <w:trPr>
          <w:trHeight w:val="619"/>
        </w:trPr>
        <w:tc>
          <w:tcPr>
            <w:tcW w:w="10255" w:type="dxa"/>
          </w:tcPr>
          <w:p w:rsidR="002F399A" w:rsidRPr="002F399A" w:rsidRDefault="002F399A" w:rsidP="002F399A">
            <w:pPr>
              <w:jc w:val="center"/>
              <w:rPr>
                <w:rFonts w:ascii="Tahoma" w:hAnsi="Tahoma" w:cs="Tahoma"/>
                <w:i/>
                <w:sz w:val="16"/>
                <w:szCs w:val="16"/>
                <w:lang w:val="ru-RU"/>
              </w:rPr>
            </w:pPr>
            <w:r w:rsidRPr="002F399A">
              <w:rPr>
                <w:rFonts w:ascii="Tahoma" w:hAnsi="Tahoma" w:cs="Tahoma"/>
                <w:i/>
                <w:sz w:val="16"/>
                <w:szCs w:val="16"/>
                <w:lang w:val="ru-RU"/>
              </w:rPr>
              <w:t>Об установлении муниципального стандарта стоимости тепловой энергии и горячего водоснабжения, размера платы за жилое помещение по договорам социального найма  для населения Чапаевского сельского поселения Красносельского муниципального  района Костромской области</w:t>
            </w:r>
            <w:r w:rsidRPr="002F399A">
              <w:rPr>
                <w:rFonts w:ascii="Tahoma" w:hAnsi="Tahoma" w:cs="Tahoma"/>
                <w:i/>
                <w:vanish/>
                <w:sz w:val="16"/>
                <w:szCs w:val="16"/>
                <w:lang w:val="ru-RU"/>
              </w:rPr>
              <w:t xml:space="preserve"> при выборах заместителя председателя Совета депу</w:t>
            </w:r>
          </w:p>
        </w:tc>
      </w:tr>
    </w:tbl>
    <w:p w:rsidR="002F399A" w:rsidRPr="002F399A" w:rsidRDefault="002F399A" w:rsidP="002F399A">
      <w:pPr>
        <w:ind w:firstLine="567"/>
        <w:jc w:val="both"/>
        <w:rPr>
          <w:rFonts w:ascii="Tahoma" w:hAnsi="Tahoma" w:cs="Tahoma"/>
          <w:i/>
          <w:sz w:val="16"/>
          <w:szCs w:val="16"/>
          <w:lang w:val="ru-RU"/>
        </w:rPr>
      </w:pPr>
      <w:r w:rsidRPr="002F399A">
        <w:rPr>
          <w:rFonts w:ascii="Tahoma" w:hAnsi="Tahoma" w:cs="Tahoma"/>
          <w:i/>
          <w:sz w:val="16"/>
          <w:szCs w:val="16"/>
          <w:lang w:val="ru-RU"/>
        </w:rPr>
        <w:t>В соответствии со статьей 159 Жилищного кодекса Российской Федерации, руководствуясь статьей 26 Устава муниципального образования Чапаевское сельское поселение Красносельского муниципального района Костромской области</w:t>
      </w:r>
    </w:p>
    <w:p w:rsidR="002F399A" w:rsidRPr="002F399A" w:rsidRDefault="002F399A" w:rsidP="002F399A">
      <w:pPr>
        <w:jc w:val="center"/>
        <w:rPr>
          <w:rFonts w:ascii="Tahoma" w:hAnsi="Tahoma" w:cs="Tahoma"/>
          <w:i/>
          <w:sz w:val="16"/>
          <w:szCs w:val="16"/>
          <w:lang w:val="ru-RU"/>
        </w:rPr>
      </w:pPr>
      <w:r w:rsidRPr="00774456">
        <w:rPr>
          <w:rFonts w:ascii="Tahoma" w:hAnsi="Tahoma" w:cs="Tahoma"/>
          <w:i/>
          <w:sz w:val="16"/>
          <w:szCs w:val="16"/>
          <w:lang w:val="ru-RU"/>
        </w:rPr>
        <w:t>Совет депутатов РЕШИЛ:</w:t>
      </w:r>
    </w:p>
    <w:p w:rsidR="002F399A" w:rsidRPr="00774456" w:rsidRDefault="00774456" w:rsidP="00774456">
      <w:pPr>
        <w:jc w:val="both"/>
        <w:rPr>
          <w:rFonts w:ascii="Tahoma" w:hAnsi="Tahoma" w:cs="Tahoma"/>
          <w:i/>
          <w:sz w:val="16"/>
          <w:szCs w:val="16"/>
          <w:lang w:val="ru-RU"/>
        </w:rPr>
      </w:pPr>
      <w:r>
        <w:rPr>
          <w:rFonts w:ascii="Tahoma" w:hAnsi="Tahoma" w:cs="Tahoma"/>
          <w:i/>
          <w:sz w:val="16"/>
          <w:szCs w:val="16"/>
          <w:lang w:val="ru-RU"/>
        </w:rPr>
        <w:t xml:space="preserve">1. </w:t>
      </w:r>
      <w:r w:rsidR="002F399A" w:rsidRPr="00774456">
        <w:rPr>
          <w:rFonts w:ascii="Tahoma" w:hAnsi="Tahoma" w:cs="Tahoma"/>
          <w:i/>
          <w:sz w:val="16"/>
          <w:szCs w:val="16"/>
          <w:lang w:val="ru-RU"/>
        </w:rPr>
        <w:t>Руководствуясь  решениями общих  собраний жильцов многоквартирных домов №№ 1,2,3,4,7,8,9,10 ТСЖ «Ченцы» перевести квартиры многоквартирных домов ТСЖ «Ченцы» на индивидуальное отопление.</w:t>
      </w:r>
    </w:p>
    <w:p w:rsidR="002F399A" w:rsidRPr="00774456" w:rsidRDefault="00774456" w:rsidP="00774456">
      <w:pPr>
        <w:jc w:val="both"/>
        <w:rPr>
          <w:rFonts w:ascii="Tahoma" w:hAnsi="Tahoma" w:cs="Tahoma"/>
          <w:i/>
          <w:sz w:val="16"/>
          <w:szCs w:val="16"/>
          <w:lang w:val="ru-RU"/>
        </w:rPr>
      </w:pPr>
      <w:r>
        <w:rPr>
          <w:rFonts w:ascii="Tahoma" w:hAnsi="Tahoma" w:cs="Tahoma"/>
          <w:i/>
          <w:sz w:val="16"/>
          <w:szCs w:val="16"/>
          <w:lang w:val="ru-RU"/>
        </w:rPr>
        <w:t xml:space="preserve">2. </w:t>
      </w:r>
      <w:r w:rsidR="002F399A" w:rsidRPr="00774456">
        <w:rPr>
          <w:rFonts w:ascii="Tahoma" w:hAnsi="Tahoma" w:cs="Tahoma"/>
          <w:i/>
          <w:sz w:val="16"/>
          <w:szCs w:val="16"/>
          <w:lang w:val="ru-RU"/>
        </w:rPr>
        <w:t>Руководствуясь пунктом 8 статьи 9 Устава муниципального образования Чапаевское сельское поселение Красносельского муниципального района Костромской области субсидии на обеспечение социальной поддержки населения по оплате отопления в бюджете  Чапаевского сельского поселения Красносельского муниципального района Костромской области не предусматривать.</w:t>
      </w:r>
    </w:p>
    <w:p w:rsidR="002F399A" w:rsidRPr="00774456" w:rsidRDefault="00774456" w:rsidP="00774456">
      <w:pPr>
        <w:jc w:val="both"/>
        <w:rPr>
          <w:rFonts w:ascii="Tahoma" w:hAnsi="Tahoma" w:cs="Tahoma"/>
          <w:i/>
          <w:sz w:val="16"/>
          <w:szCs w:val="16"/>
          <w:lang w:val="ru-RU"/>
        </w:rPr>
      </w:pPr>
      <w:r>
        <w:rPr>
          <w:rFonts w:ascii="Tahoma" w:hAnsi="Tahoma" w:cs="Tahoma"/>
          <w:i/>
          <w:sz w:val="16"/>
          <w:szCs w:val="16"/>
          <w:lang w:val="ru-RU"/>
        </w:rPr>
        <w:t xml:space="preserve">3. </w:t>
      </w:r>
      <w:r w:rsidR="002F399A" w:rsidRPr="00774456">
        <w:rPr>
          <w:rFonts w:ascii="Tahoma" w:hAnsi="Tahoma" w:cs="Tahoma"/>
          <w:i/>
          <w:sz w:val="16"/>
          <w:szCs w:val="16"/>
          <w:lang w:val="ru-RU"/>
        </w:rPr>
        <w:t>Установить размер платы за жилое помещение для нанимателей жилых помещений по договорам социального найма  1,86 рубля за метр квадратный.</w:t>
      </w:r>
    </w:p>
    <w:p w:rsidR="002F399A" w:rsidRPr="00774456" w:rsidRDefault="00774456" w:rsidP="00774456">
      <w:pPr>
        <w:jc w:val="both"/>
        <w:rPr>
          <w:rFonts w:ascii="Tahoma" w:hAnsi="Tahoma" w:cs="Tahoma"/>
          <w:i/>
          <w:sz w:val="16"/>
          <w:szCs w:val="16"/>
          <w:lang w:val="ru-RU"/>
        </w:rPr>
      </w:pPr>
      <w:r>
        <w:rPr>
          <w:rFonts w:ascii="Tahoma" w:hAnsi="Tahoma" w:cs="Tahoma"/>
          <w:i/>
          <w:sz w:val="16"/>
          <w:szCs w:val="16"/>
          <w:lang w:val="ru-RU"/>
        </w:rPr>
        <w:t xml:space="preserve">4. </w:t>
      </w:r>
      <w:r w:rsidR="002F399A" w:rsidRPr="00774456">
        <w:rPr>
          <w:rFonts w:ascii="Tahoma" w:hAnsi="Tahoma" w:cs="Tahoma"/>
          <w:i/>
          <w:sz w:val="16"/>
          <w:szCs w:val="16"/>
          <w:lang w:val="ru-RU"/>
        </w:rPr>
        <w:t>Контроль за выполнением решения возложить на постоянную комиссию по бюджету.</w:t>
      </w:r>
    </w:p>
    <w:p w:rsidR="002F399A" w:rsidRPr="00774456" w:rsidRDefault="00774456" w:rsidP="00774456">
      <w:pPr>
        <w:jc w:val="both"/>
        <w:rPr>
          <w:rFonts w:ascii="Tahoma" w:hAnsi="Tahoma" w:cs="Tahoma"/>
          <w:i/>
          <w:sz w:val="16"/>
          <w:szCs w:val="16"/>
          <w:lang w:val="ru-RU"/>
        </w:rPr>
      </w:pPr>
      <w:r>
        <w:rPr>
          <w:rFonts w:ascii="Tahoma" w:hAnsi="Tahoma" w:cs="Tahoma"/>
          <w:i/>
          <w:sz w:val="16"/>
          <w:szCs w:val="16"/>
          <w:lang w:val="ru-RU"/>
        </w:rPr>
        <w:t xml:space="preserve">5. </w:t>
      </w:r>
      <w:r w:rsidR="002F399A" w:rsidRPr="00774456">
        <w:rPr>
          <w:rFonts w:ascii="Tahoma" w:hAnsi="Tahoma" w:cs="Tahoma"/>
          <w:i/>
          <w:sz w:val="16"/>
          <w:szCs w:val="16"/>
          <w:lang w:val="ru-RU"/>
        </w:rPr>
        <w:t>Настоящее решение вст</w:t>
      </w:r>
      <w:r>
        <w:rPr>
          <w:rFonts w:ascii="Tahoma" w:hAnsi="Tahoma" w:cs="Tahoma"/>
          <w:i/>
          <w:sz w:val="16"/>
          <w:szCs w:val="16"/>
          <w:lang w:val="ru-RU"/>
        </w:rPr>
        <w:t xml:space="preserve">упает в силу с 29 декабря 2013 </w:t>
      </w:r>
    </w:p>
    <w:p w:rsidR="00774456" w:rsidRPr="00774456" w:rsidRDefault="00774456" w:rsidP="00774456">
      <w:pPr>
        <w:pStyle w:val="a3"/>
        <w:spacing w:after="120"/>
        <w:ind w:left="540" w:right="-54"/>
        <w:rPr>
          <w:rFonts w:ascii="Tahoma" w:hAnsi="Tahoma" w:cs="Tahoma"/>
          <w:i/>
          <w:sz w:val="16"/>
          <w:szCs w:val="16"/>
          <w:lang w:val="ru-RU"/>
        </w:rPr>
      </w:pPr>
      <w:r>
        <w:rPr>
          <w:rFonts w:ascii="Tahoma" w:hAnsi="Tahoma" w:cs="Tahoma"/>
          <w:i/>
          <w:sz w:val="16"/>
          <w:szCs w:val="16"/>
          <w:lang w:val="ru-RU"/>
        </w:rPr>
        <w:t xml:space="preserve">                       </w:t>
      </w:r>
      <w:r w:rsidR="002F399A" w:rsidRPr="00774456">
        <w:rPr>
          <w:rFonts w:ascii="Tahoma" w:hAnsi="Tahoma" w:cs="Tahoma"/>
          <w:i/>
          <w:sz w:val="16"/>
          <w:szCs w:val="16"/>
          <w:lang w:val="ru-RU"/>
        </w:rPr>
        <w:t xml:space="preserve">Глава поселения                                    </w:t>
      </w:r>
      <w:r>
        <w:rPr>
          <w:rFonts w:ascii="Tahoma" w:hAnsi="Tahoma" w:cs="Tahoma"/>
          <w:i/>
          <w:sz w:val="16"/>
          <w:szCs w:val="16"/>
          <w:lang w:val="ru-RU"/>
        </w:rPr>
        <w:t xml:space="preserve">                    Г.А.Смирнова</w:t>
      </w:r>
    </w:p>
    <w:p w:rsidR="00774456" w:rsidRPr="00774456" w:rsidRDefault="00774456" w:rsidP="00774456">
      <w:pPr>
        <w:jc w:val="center"/>
        <w:rPr>
          <w:rFonts w:ascii="Tahoma" w:hAnsi="Tahoma" w:cs="Tahoma"/>
          <w:i/>
          <w:sz w:val="16"/>
          <w:szCs w:val="16"/>
          <w:lang w:val="ru-RU"/>
        </w:rPr>
      </w:pPr>
      <w:r w:rsidRPr="00774456">
        <w:rPr>
          <w:rFonts w:ascii="Tahoma" w:hAnsi="Tahoma" w:cs="Tahoma"/>
          <w:i/>
          <w:sz w:val="16"/>
          <w:szCs w:val="16"/>
          <w:lang w:val="ru-RU"/>
        </w:rPr>
        <w:t>Администрация  Чапаевского сельского поселения</w:t>
      </w:r>
    </w:p>
    <w:p w:rsidR="00774456" w:rsidRPr="00774456" w:rsidRDefault="00774456" w:rsidP="00774456">
      <w:pPr>
        <w:jc w:val="center"/>
        <w:rPr>
          <w:rFonts w:ascii="Tahoma" w:hAnsi="Tahoma" w:cs="Tahoma"/>
          <w:i/>
          <w:sz w:val="16"/>
          <w:szCs w:val="16"/>
          <w:lang w:val="ru-RU"/>
        </w:rPr>
      </w:pPr>
      <w:r w:rsidRPr="00774456">
        <w:rPr>
          <w:rFonts w:ascii="Tahoma" w:hAnsi="Tahoma" w:cs="Tahoma"/>
          <w:i/>
          <w:sz w:val="16"/>
          <w:szCs w:val="16"/>
          <w:lang w:val="ru-RU"/>
        </w:rPr>
        <w:t>Красносельского муниципального района  Костромской области</w:t>
      </w:r>
    </w:p>
    <w:p w:rsidR="00774456" w:rsidRPr="00774456" w:rsidRDefault="00774456" w:rsidP="00774456">
      <w:pPr>
        <w:jc w:val="center"/>
        <w:rPr>
          <w:rFonts w:ascii="Tahoma" w:hAnsi="Tahoma" w:cs="Tahoma"/>
          <w:i/>
          <w:sz w:val="16"/>
          <w:szCs w:val="16"/>
          <w:lang w:val="ru-RU"/>
        </w:rPr>
      </w:pPr>
      <w:r w:rsidRPr="00774456">
        <w:rPr>
          <w:rFonts w:ascii="Tahoma" w:hAnsi="Tahoma" w:cs="Tahoma"/>
          <w:i/>
          <w:sz w:val="16"/>
          <w:szCs w:val="16"/>
          <w:lang w:val="ru-RU"/>
        </w:rPr>
        <w:t>ПОСТАНОВЛЕНИЕ</w:t>
      </w:r>
    </w:p>
    <w:p w:rsidR="00774456" w:rsidRPr="00774456" w:rsidRDefault="00774456" w:rsidP="00774456">
      <w:pPr>
        <w:rPr>
          <w:rFonts w:ascii="Tahoma" w:hAnsi="Tahoma" w:cs="Tahoma"/>
          <w:i/>
          <w:sz w:val="16"/>
          <w:szCs w:val="16"/>
          <w:lang w:val="ru-RU"/>
        </w:rPr>
      </w:pPr>
      <w:r>
        <w:rPr>
          <w:rFonts w:ascii="Tahoma" w:hAnsi="Tahoma" w:cs="Tahoma"/>
          <w:i/>
          <w:sz w:val="16"/>
          <w:szCs w:val="16"/>
          <w:lang w:val="ru-RU"/>
        </w:rPr>
        <w:t xml:space="preserve">                                 </w:t>
      </w:r>
      <w:r w:rsidRPr="00774456">
        <w:rPr>
          <w:rFonts w:ascii="Tahoma" w:hAnsi="Tahoma" w:cs="Tahoma"/>
          <w:i/>
          <w:sz w:val="16"/>
          <w:szCs w:val="16"/>
          <w:lang w:val="ru-RU"/>
        </w:rPr>
        <w:t>от  01  декабря  2013 года                                                                №  30</w:t>
      </w:r>
    </w:p>
    <w:p w:rsidR="00774456" w:rsidRPr="00774456" w:rsidRDefault="00774456" w:rsidP="00774456">
      <w:pPr>
        <w:jc w:val="center"/>
        <w:rPr>
          <w:rFonts w:ascii="Tahoma" w:hAnsi="Tahoma" w:cs="Tahoma"/>
          <w:i/>
          <w:sz w:val="16"/>
          <w:szCs w:val="16"/>
          <w:lang w:val="ru-RU"/>
        </w:rPr>
      </w:pPr>
      <w:r w:rsidRPr="00774456">
        <w:rPr>
          <w:rFonts w:ascii="Tahoma" w:hAnsi="Tahoma" w:cs="Tahoma"/>
          <w:i/>
          <w:sz w:val="16"/>
          <w:szCs w:val="16"/>
          <w:lang w:val="ru-RU"/>
        </w:rPr>
        <w:t>О создании муниципального дорожного фонда.</w:t>
      </w:r>
    </w:p>
    <w:p w:rsidR="00774456" w:rsidRPr="00774456" w:rsidRDefault="00774456" w:rsidP="00774456">
      <w:pPr>
        <w:ind w:firstLine="567"/>
        <w:rPr>
          <w:rFonts w:ascii="Tahoma" w:hAnsi="Tahoma" w:cs="Tahoma"/>
          <w:i/>
          <w:sz w:val="16"/>
          <w:szCs w:val="16"/>
          <w:lang w:val="ru-RU"/>
        </w:rPr>
      </w:pPr>
      <w:r w:rsidRPr="00774456">
        <w:rPr>
          <w:rFonts w:ascii="Tahoma" w:hAnsi="Tahoma" w:cs="Tahoma"/>
          <w:i/>
          <w:sz w:val="16"/>
          <w:szCs w:val="16"/>
          <w:lang w:val="ru-RU"/>
        </w:rPr>
        <w:t>В соответствии с пунктом 5 статьи 179.4 Бюджетного кодекса Российской Федерации от 31 июля 1998 г. № 145-ФЗ (БК РФ ) с изменениями и дополнениями в редакции  Федерального закона от 03 декабря 2012 года № 244-ФЗ, администрация сельского поселения ПОСТАНОВЛЯЕТ:</w:t>
      </w:r>
    </w:p>
    <w:p w:rsidR="00774456" w:rsidRPr="00774456" w:rsidRDefault="00774456" w:rsidP="00774456">
      <w:pPr>
        <w:ind w:firstLine="567"/>
        <w:rPr>
          <w:rFonts w:ascii="Tahoma" w:hAnsi="Tahoma" w:cs="Tahoma"/>
          <w:i/>
          <w:sz w:val="16"/>
          <w:szCs w:val="16"/>
          <w:lang w:val="ru-RU"/>
        </w:rPr>
      </w:pPr>
      <w:r w:rsidRPr="00774456">
        <w:rPr>
          <w:rFonts w:ascii="Tahoma" w:hAnsi="Tahoma" w:cs="Tahoma"/>
          <w:i/>
          <w:sz w:val="16"/>
          <w:szCs w:val="16"/>
          <w:lang w:val="ru-RU"/>
        </w:rPr>
        <w:t xml:space="preserve"> </w:t>
      </w:r>
      <w:r>
        <w:rPr>
          <w:rFonts w:ascii="Tahoma" w:hAnsi="Tahoma" w:cs="Tahoma"/>
          <w:i/>
          <w:sz w:val="16"/>
          <w:szCs w:val="16"/>
          <w:lang w:val="ru-RU"/>
        </w:rPr>
        <w:t>1.</w:t>
      </w:r>
      <w:r w:rsidRPr="00774456">
        <w:rPr>
          <w:rFonts w:ascii="Tahoma" w:hAnsi="Tahoma" w:cs="Tahoma"/>
          <w:i/>
          <w:sz w:val="16"/>
          <w:szCs w:val="16"/>
          <w:lang w:val="ru-RU"/>
        </w:rPr>
        <w:t>Создать муниципальный дорожный фонд Чапаевского сельского поселения  с 01.01.2014 года.</w:t>
      </w:r>
    </w:p>
    <w:p w:rsidR="00774456" w:rsidRPr="00774456" w:rsidRDefault="00774456" w:rsidP="00774456">
      <w:pPr>
        <w:ind w:firstLine="567"/>
        <w:rPr>
          <w:rFonts w:ascii="Tahoma" w:hAnsi="Tahoma" w:cs="Tahoma"/>
          <w:i/>
          <w:sz w:val="16"/>
          <w:szCs w:val="16"/>
          <w:lang w:val="ru-RU"/>
        </w:rPr>
      </w:pPr>
      <w:r>
        <w:rPr>
          <w:rFonts w:ascii="Tahoma" w:hAnsi="Tahoma" w:cs="Tahoma"/>
          <w:i/>
          <w:sz w:val="16"/>
          <w:szCs w:val="16"/>
          <w:lang w:val="ru-RU"/>
        </w:rPr>
        <w:t xml:space="preserve">2. </w:t>
      </w:r>
      <w:r w:rsidRPr="00774456">
        <w:rPr>
          <w:rFonts w:ascii="Tahoma" w:hAnsi="Tahoma" w:cs="Tahoma"/>
          <w:i/>
          <w:sz w:val="16"/>
          <w:szCs w:val="16"/>
          <w:lang w:val="ru-RU"/>
        </w:rPr>
        <w:t>Считать основным источником наполняемости муниципального дорожного фонда отчисления от акцизов на автомобильный бензин, дизельное топливо, моторные масла для дизельных и карбюраторных (инжекторных) двигателей.</w:t>
      </w:r>
    </w:p>
    <w:p w:rsidR="00774456" w:rsidRPr="00774456" w:rsidRDefault="00774456" w:rsidP="00774456">
      <w:pPr>
        <w:ind w:firstLine="567"/>
        <w:rPr>
          <w:rFonts w:ascii="Tahoma" w:hAnsi="Tahoma" w:cs="Tahoma"/>
          <w:i/>
          <w:sz w:val="16"/>
          <w:szCs w:val="16"/>
          <w:lang w:val="ru-RU"/>
        </w:rPr>
      </w:pPr>
      <w:r w:rsidRPr="00774456">
        <w:rPr>
          <w:rFonts w:ascii="Tahoma" w:hAnsi="Tahoma" w:cs="Tahoma"/>
          <w:i/>
          <w:sz w:val="16"/>
          <w:szCs w:val="16"/>
          <w:lang w:val="ru-RU"/>
        </w:rPr>
        <w:t xml:space="preserve"> </w:t>
      </w:r>
      <w:r>
        <w:rPr>
          <w:rFonts w:ascii="Tahoma" w:hAnsi="Tahoma" w:cs="Tahoma"/>
          <w:i/>
          <w:sz w:val="16"/>
          <w:szCs w:val="16"/>
          <w:lang w:val="ru-RU"/>
        </w:rPr>
        <w:t xml:space="preserve">3. </w:t>
      </w:r>
      <w:r w:rsidRPr="00774456">
        <w:rPr>
          <w:rFonts w:ascii="Tahoma" w:hAnsi="Tahoma" w:cs="Tahoma"/>
          <w:i/>
          <w:sz w:val="16"/>
          <w:szCs w:val="16"/>
          <w:lang w:val="ru-RU"/>
        </w:rPr>
        <w:t>Контроль за исполнением настоящего постановления оставляю за собой.</w:t>
      </w:r>
    </w:p>
    <w:p w:rsidR="00774456" w:rsidRPr="00774456" w:rsidRDefault="00774456" w:rsidP="00774456">
      <w:pPr>
        <w:ind w:firstLine="567"/>
        <w:rPr>
          <w:rFonts w:ascii="Tahoma" w:hAnsi="Tahoma" w:cs="Tahoma"/>
          <w:i/>
          <w:sz w:val="16"/>
          <w:szCs w:val="16"/>
          <w:lang w:val="ru-RU"/>
        </w:rPr>
      </w:pPr>
      <w:r>
        <w:rPr>
          <w:rFonts w:ascii="Tahoma" w:hAnsi="Tahoma" w:cs="Tahoma"/>
          <w:i/>
          <w:sz w:val="16"/>
          <w:szCs w:val="16"/>
          <w:lang w:val="ru-RU"/>
        </w:rPr>
        <w:t xml:space="preserve">4. </w:t>
      </w:r>
      <w:r w:rsidRPr="00774456">
        <w:rPr>
          <w:rFonts w:ascii="Tahoma" w:hAnsi="Tahoma" w:cs="Tahoma"/>
          <w:i/>
          <w:sz w:val="16"/>
          <w:szCs w:val="16"/>
          <w:lang w:val="ru-RU"/>
        </w:rPr>
        <w:t xml:space="preserve">Постановление вступает в силу со дня его подписания. Действие постановления распространяется на правоотношения, возникшие с 1 января 2014 года. </w:t>
      </w:r>
    </w:p>
    <w:p w:rsidR="00774456" w:rsidRPr="00774456" w:rsidRDefault="00774456" w:rsidP="00774456">
      <w:pPr>
        <w:rPr>
          <w:rFonts w:ascii="Tahoma" w:hAnsi="Tahoma" w:cs="Tahoma"/>
          <w:i/>
          <w:sz w:val="16"/>
          <w:szCs w:val="16"/>
          <w:lang w:val="ru-RU"/>
        </w:rPr>
      </w:pPr>
      <w:r>
        <w:rPr>
          <w:rFonts w:ascii="Tahoma" w:hAnsi="Tahoma" w:cs="Tahoma"/>
          <w:i/>
          <w:sz w:val="16"/>
          <w:szCs w:val="16"/>
          <w:lang w:val="ru-RU"/>
        </w:rPr>
        <w:t xml:space="preserve">                                     </w:t>
      </w:r>
      <w:r w:rsidRPr="00774456">
        <w:rPr>
          <w:rFonts w:ascii="Tahoma" w:hAnsi="Tahoma" w:cs="Tahoma"/>
          <w:i/>
          <w:sz w:val="16"/>
          <w:szCs w:val="16"/>
          <w:lang w:val="ru-RU"/>
        </w:rPr>
        <w:t>Глава   поселения                                                                                           Г.А.Смирнова.</w:t>
      </w:r>
    </w:p>
    <w:p w:rsidR="00774456" w:rsidRPr="00774456" w:rsidRDefault="00774456" w:rsidP="00774456">
      <w:pPr>
        <w:jc w:val="center"/>
        <w:rPr>
          <w:rFonts w:ascii="Tahoma" w:hAnsi="Tahoma" w:cs="Tahoma"/>
          <w:i/>
          <w:sz w:val="16"/>
          <w:szCs w:val="16"/>
          <w:lang w:val="ru-RU"/>
        </w:rPr>
      </w:pPr>
      <w:r w:rsidRPr="00774456">
        <w:rPr>
          <w:rFonts w:ascii="Tahoma" w:hAnsi="Tahoma" w:cs="Tahoma"/>
          <w:i/>
          <w:sz w:val="16"/>
          <w:szCs w:val="16"/>
          <w:lang w:val="ru-RU"/>
        </w:rPr>
        <w:t>Администрация  Чапаевского сельского поселения</w:t>
      </w:r>
    </w:p>
    <w:p w:rsidR="00774456" w:rsidRPr="00774456" w:rsidRDefault="00774456" w:rsidP="00774456">
      <w:pPr>
        <w:jc w:val="center"/>
        <w:rPr>
          <w:rFonts w:ascii="Tahoma" w:hAnsi="Tahoma" w:cs="Tahoma"/>
          <w:i/>
          <w:sz w:val="16"/>
          <w:szCs w:val="16"/>
          <w:lang w:val="ru-RU"/>
        </w:rPr>
      </w:pPr>
      <w:r w:rsidRPr="00774456">
        <w:rPr>
          <w:rFonts w:ascii="Tahoma" w:hAnsi="Tahoma" w:cs="Tahoma"/>
          <w:i/>
          <w:sz w:val="16"/>
          <w:szCs w:val="16"/>
          <w:lang w:val="ru-RU"/>
        </w:rPr>
        <w:t>Красносельского муниципального района  Костромской области</w:t>
      </w:r>
    </w:p>
    <w:p w:rsidR="00774456" w:rsidRPr="00774456" w:rsidRDefault="00774456" w:rsidP="00774456">
      <w:pPr>
        <w:pStyle w:val="af"/>
        <w:jc w:val="center"/>
        <w:rPr>
          <w:rFonts w:ascii="Tahoma" w:hAnsi="Tahoma" w:cs="Tahoma"/>
          <w:i/>
          <w:sz w:val="16"/>
          <w:szCs w:val="16"/>
          <w:lang w:val="ru-RU"/>
        </w:rPr>
      </w:pPr>
      <w:r w:rsidRPr="00774456">
        <w:rPr>
          <w:rFonts w:ascii="Tahoma" w:hAnsi="Tahoma" w:cs="Tahoma"/>
          <w:i/>
          <w:sz w:val="16"/>
          <w:szCs w:val="16"/>
          <w:lang w:val="ru-RU"/>
        </w:rPr>
        <w:t>ПОСТАНОВЛЕНИЕ</w:t>
      </w:r>
    </w:p>
    <w:p w:rsidR="00774456" w:rsidRPr="00774456" w:rsidRDefault="00774456" w:rsidP="00774456">
      <w:pPr>
        <w:pStyle w:val="af"/>
        <w:ind w:left="110"/>
        <w:rPr>
          <w:rFonts w:ascii="Tahoma" w:hAnsi="Tahoma" w:cs="Tahoma"/>
          <w:i/>
          <w:sz w:val="16"/>
          <w:szCs w:val="16"/>
          <w:lang w:val="ru-RU"/>
        </w:rPr>
      </w:pPr>
      <w:r>
        <w:rPr>
          <w:rFonts w:ascii="Tahoma" w:hAnsi="Tahoma" w:cs="Tahoma"/>
          <w:i/>
          <w:sz w:val="16"/>
          <w:szCs w:val="16"/>
          <w:lang w:val="ru-RU"/>
        </w:rPr>
        <w:t xml:space="preserve">                                   </w:t>
      </w:r>
      <w:r w:rsidRPr="00774456">
        <w:rPr>
          <w:rFonts w:ascii="Tahoma" w:hAnsi="Tahoma" w:cs="Tahoma"/>
          <w:i/>
          <w:sz w:val="16"/>
          <w:szCs w:val="16"/>
          <w:lang w:val="ru-RU"/>
        </w:rPr>
        <w:t>от  23  декабря   2013 года                                                                №  31</w:t>
      </w:r>
    </w:p>
    <w:p w:rsidR="00774456" w:rsidRPr="00774456" w:rsidRDefault="00774456" w:rsidP="00774456">
      <w:pPr>
        <w:ind w:right="565"/>
        <w:jc w:val="center"/>
        <w:rPr>
          <w:rFonts w:ascii="Tahoma" w:hAnsi="Tahoma" w:cs="Tahoma"/>
          <w:i/>
          <w:color w:val="000000"/>
          <w:sz w:val="16"/>
          <w:szCs w:val="16"/>
          <w:lang w:val="ru-RU"/>
        </w:rPr>
      </w:pPr>
      <w:r w:rsidRPr="00774456">
        <w:rPr>
          <w:rFonts w:ascii="Tahoma" w:hAnsi="Tahoma" w:cs="Tahoma"/>
          <w:i/>
          <w:sz w:val="16"/>
          <w:szCs w:val="16"/>
          <w:lang w:val="ru-RU"/>
        </w:rPr>
        <w:t xml:space="preserve">Об утверждении административного регламента </w:t>
      </w:r>
      <w:r w:rsidRPr="00774456">
        <w:rPr>
          <w:rFonts w:ascii="Tahoma" w:hAnsi="Tahoma" w:cs="Tahoma"/>
          <w:i/>
          <w:color w:val="000000"/>
          <w:sz w:val="16"/>
          <w:szCs w:val="16"/>
          <w:lang w:val="ru-RU"/>
        </w:rPr>
        <w:t>информационного взаимодействия администрации Чапаевского сельского поселения   и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выполняющих услуги (работы) по содержанию и ремонту общего имущества собственников помещений в многоквартирных домах, при предоставлении информации</w:t>
      </w:r>
    </w:p>
    <w:p w:rsidR="00774456" w:rsidRPr="00774456" w:rsidRDefault="00774456" w:rsidP="00774456">
      <w:pPr>
        <w:pStyle w:val="af0"/>
        <w:ind w:right="3401"/>
        <w:jc w:val="both"/>
        <w:rPr>
          <w:rFonts w:ascii="Tahoma" w:hAnsi="Tahoma" w:cs="Tahoma"/>
          <w:i/>
          <w:sz w:val="16"/>
          <w:szCs w:val="16"/>
          <w:lang w:val="ru-RU"/>
        </w:rPr>
      </w:pPr>
      <w:r w:rsidRPr="00774456">
        <w:rPr>
          <w:rFonts w:ascii="Tahoma" w:hAnsi="Tahoma" w:cs="Tahoma"/>
          <w:i/>
          <w:sz w:val="16"/>
          <w:szCs w:val="16"/>
          <w:lang w:val="ru-RU"/>
        </w:rPr>
        <w:t xml:space="preserve"> </w:t>
      </w:r>
    </w:p>
    <w:p w:rsidR="00774456" w:rsidRPr="00774456" w:rsidRDefault="00774456" w:rsidP="00774456">
      <w:pPr>
        <w:autoSpaceDN w:val="0"/>
        <w:adjustRightInd w:val="0"/>
        <w:ind w:firstLine="567"/>
        <w:jc w:val="both"/>
        <w:rPr>
          <w:rFonts w:ascii="Tahoma" w:hAnsi="Tahoma" w:cs="Tahoma"/>
          <w:i/>
          <w:color w:val="000000"/>
          <w:sz w:val="16"/>
          <w:szCs w:val="16"/>
          <w:lang w:val="ru-RU"/>
        </w:rPr>
      </w:pPr>
      <w:r w:rsidRPr="00774456">
        <w:rPr>
          <w:rFonts w:ascii="Tahoma" w:hAnsi="Tahoma" w:cs="Tahoma"/>
          <w:i/>
          <w:color w:val="000000"/>
          <w:sz w:val="16"/>
          <w:szCs w:val="16"/>
          <w:lang w:val="ru-RU"/>
        </w:rPr>
        <w:lastRenderedPageBreak/>
        <w:t xml:space="preserve">Руководствуясь постановлением Правительства Российской Федерации от 28 декабря 2012 года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Приказом Госстроя от 8 апреля 2013 года №112/ГС «Об утверждении Методических рекомендаций по разработке органами местного самоуправления регламентов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в целях реализации органами местного самоуправления положений </w:t>
      </w:r>
      <w:hyperlink r:id="rId9" w:history="1">
        <w:r w:rsidRPr="00774456">
          <w:rPr>
            <w:rFonts w:ascii="Tahoma" w:hAnsi="Tahoma" w:cs="Tahoma"/>
            <w:i/>
            <w:color w:val="000000"/>
            <w:sz w:val="16"/>
            <w:szCs w:val="16"/>
            <w:lang w:val="ru-RU"/>
          </w:rPr>
          <w:t>части 4 статьи 165</w:t>
        </w:r>
      </w:hyperlink>
      <w:r w:rsidRPr="00774456">
        <w:rPr>
          <w:rFonts w:ascii="Tahoma" w:hAnsi="Tahoma" w:cs="Tahoma"/>
          <w:i/>
          <w:color w:val="000000"/>
          <w:sz w:val="16"/>
          <w:szCs w:val="16"/>
          <w:lang w:val="ru-RU"/>
        </w:rPr>
        <w:t xml:space="preserve"> Жилищного кодекса Российской Федерации  </w:t>
      </w:r>
      <w:r w:rsidRPr="00774456">
        <w:rPr>
          <w:rFonts w:ascii="Tahoma" w:hAnsi="Tahoma" w:cs="Tahoma"/>
          <w:i/>
          <w:sz w:val="16"/>
          <w:szCs w:val="16"/>
          <w:lang w:val="ru-RU"/>
        </w:rPr>
        <w:t>ПОСТАНОВЛЯЕТ:</w:t>
      </w:r>
    </w:p>
    <w:p w:rsidR="00774456" w:rsidRPr="00774456" w:rsidRDefault="00774456" w:rsidP="00774456">
      <w:pPr>
        <w:pStyle w:val="af0"/>
        <w:numPr>
          <w:ilvl w:val="0"/>
          <w:numId w:val="13"/>
        </w:numPr>
        <w:tabs>
          <w:tab w:val="left" w:pos="851"/>
        </w:tabs>
        <w:ind w:left="567" w:firstLine="567"/>
        <w:jc w:val="both"/>
        <w:rPr>
          <w:rFonts w:ascii="Tahoma" w:hAnsi="Tahoma" w:cs="Tahoma"/>
          <w:i/>
          <w:sz w:val="16"/>
          <w:szCs w:val="16"/>
          <w:lang w:val="ru-RU"/>
        </w:rPr>
      </w:pPr>
      <w:r w:rsidRPr="00774456">
        <w:rPr>
          <w:rFonts w:ascii="Tahoma" w:hAnsi="Tahoma" w:cs="Tahoma"/>
          <w:i/>
          <w:sz w:val="16"/>
          <w:szCs w:val="16"/>
          <w:lang w:val="ru-RU"/>
        </w:rPr>
        <w:t xml:space="preserve">Утвердить административный регламент </w:t>
      </w:r>
      <w:r w:rsidRPr="00774456">
        <w:rPr>
          <w:rFonts w:ascii="Tahoma" w:hAnsi="Tahoma" w:cs="Tahoma"/>
          <w:i/>
          <w:color w:val="000000"/>
          <w:sz w:val="16"/>
          <w:szCs w:val="16"/>
          <w:lang w:val="ru-RU"/>
        </w:rPr>
        <w:t>информационного взаимодействия администрации Чапаевского сельского поселения   и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выполняющих услуги (работы) по содержанию и ремонту общего имущества собственников помещений в многоквартирных домах, при предоставлении информации</w:t>
      </w:r>
      <w:r w:rsidRPr="00774456">
        <w:rPr>
          <w:rFonts w:ascii="Tahoma" w:hAnsi="Tahoma" w:cs="Tahoma"/>
          <w:i/>
          <w:sz w:val="16"/>
          <w:szCs w:val="16"/>
          <w:lang w:val="ru-RU"/>
        </w:rPr>
        <w:t xml:space="preserve"> (прилагается). </w:t>
      </w:r>
    </w:p>
    <w:p w:rsidR="00774456" w:rsidRPr="00774456" w:rsidRDefault="00774456" w:rsidP="00774456">
      <w:pPr>
        <w:pStyle w:val="af0"/>
        <w:numPr>
          <w:ilvl w:val="0"/>
          <w:numId w:val="13"/>
        </w:numPr>
        <w:tabs>
          <w:tab w:val="left" w:pos="851"/>
        </w:tabs>
        <w:ind w:left="567" w:firstLine="567"/>
        <w:jc w:val="both"/>
        <w:rPr>
          <w:rFonts w:ascii="Tahoma" w:hAnsi="Tahoma" w:cs="Tahoma"/>
          <w:i/>
          <w:sz w:val="16"/>
          <w:szCs w:val="16"/>
          <w:lang w:val="ru-RU"/>
        </w:rPr>
      </w:pPr>
      <w:r w:rsidRPr="00774456">
        <w:rPr>
          <w:rFonts w:ascii="Tahoma" w:hAnsi="Tahoma" w:cs="Tahoma"/>
          <w:i/>
          <w:sz w:val="16"/>
          <w:szCs w:val="16"/>
          <w:lang w:val="ru-RU"/>
        </w:rPr>
        <w:t xml:space="preserve"> Контроль за исполнением настоящего постановления возложить на заместителя главы администрации сельского поселения Смирнова В.Н</w:t>
      </w:r>
    </w:p>
    <w:p w:rsidR="00774456" w:rsidRPr="00774456" w:rsidRDefault="00774456" w:rsidP="00774456">
      <w:pPr>
        <w:pStyle w:val="af0"/>
        <w:numPr>
          <w:ilvl w:val="0"/>
          <w:numId w:val="13"/>
        </w:numPr>
        <w:tabs>
          <w:tab w:val="left" w:pos="851"/>
        </w:tabs>
        <w:ind w:left="567" w:firstLine="567"/>
        <w:jc w:val="both"/>
        <w:rPr>
          <w:rFonts w:ascii="Tahoma" w:hAnsi="Tahoma" w:cs="Tahoma"/>
          <w:i/>
          <w:sz w:val="16"/>
          <w:szCs w:val="16"/>
          <w:lang w:val="ru-RU"/>
        </w:rPr>
      </w:pPr>
      <w:r w:rsidRPr="00774456">
        <w:rPr>
          <w:rFonts w:ascii="Tahoma" w:hAnsi="Tahoma" w:cs="Tahoma"/>
          <w:i/>
          <w:sz w:val="16"/>
          <w:szCs w:val="16"/>
          <w:lang w:val="ru-RU"/>
        </w:rPr>
        <w:t xml:space="preserve">Постановление вступает в силу со дня его подписания.  </w:t>
      </w:r>
    </w:p>
    <w:p w:rsidR="00774456" w:rsidRPr="00774456" w:rsidRDefault="00774456" w:rsidP="00774456">
      <w:pPr>
        <w:pStyle w:val="af0"/>
        <w:tabs>
          <w:tab w:val="left" w:pos="851"/>
        </w:tabs>
        <w:rPr>
          <w:rFonts w:ascii="Tahoma" w:hAnsi="Tahoma" w:cs="Tahoma"/>
          <w:i/>
          <w:sz w:val="16"/>
          <w:szCs w:val="16"/>
          <w:lang w:val="ru-RU"/>
        </w:rPr>
      </w:pPr>
      <w:r>
        <w:rPr>
          <w:rFonts w:ascii="Tahoma" w:hAnsi="Tahoma" w:cs="Tahoma"/>
          <w:i/>
          <w:sz w:val="16"/>
          <w:szCs w:val="16"/>
          <w:lang w:val="ru-RU"/>
        </w:rPr>
        <w:t xml:space="preserve">                              </w:t>
      </w:r>
      <w:r w:rsidRPr="00774456">
        <w:rPr>
          <w:rFonts w:ascii="Tahoma" w:hAnsi="Tahoma" w:cs="Tahoma"/>
          <w:i/>
          <w:sz w:val="16"/>
          <w:szCs w:val="16"/>
          <w:lang w:val="ru-RU"/>
        </w:rPr>
        <w:t>Глава   поселения                                                                                           Г.А.Смирнова.</w:t>
      </w:r>
    </w:p>
    <w:p w:rsidR="00774456" w:rsidRPr="00774456" w:rsidRDefault="00774456" w:rsidP="00774456">
      <w:pPr>
        <w:pStyle w:val="af0"/>
        <w:tabs>
          <w:tab w:val="left" w:pos="851"/>
        </w:tabs>
        <w:jc w:val="right"/>
        <w:rPr>
          <w:rFonts w:ascii="Tahoma" w:hAnsi="Tahoma" w:cs="Tahoma"/>
          <w:i/>
          <w:sz w:val="16"/>
          <w:szCs w:val="16"/>
          <w:lang w:val="ru-RU"/>
        </w:rPr>
      </w:pPr>
      <w:r w:rsidRPr="00774456">
        <w:rPr>
          <w:rFonts w:ascii="Tahoma" w:hAnsi="Tahoma" w:cs="Tahoma"/>
          <w:i/>
          <w:sz w:val="16"/>
          <w:szCs w:val="16"/>
          <w:lang w:val="ru-RU"/>
        </w:rPr>
        <w:t>Приложение</w:t>
      </w:r>
    </w:p>
    <w:p w:rsidR="00774456" w:rsidRPr="00774456" w:rsidRDefault="00774456" w:rsidP="00774456">
      <w:pPr>
        <w:pStyle w:val="af0"/>
        <w:tabs>
          <w:tab w:val="left" w:pos="851"/>
        </w:tabs>
        <w:jc w:val="right"/>
        <w:rPr>
          <w:rFonts w:ascii="Tahoma" w:hAnsi="Tahoma" w:cs="Tahoma"/>
          <w:i/>
          <w:sz w:val="16"/>
          <w:szCs w:val="16"/>
          <w:lang w:val="ru-RU"/>
        </w:rPr>
      </w:pPr>
      <w:r w:rsidRPr="00774456">
        <w:rPr>
          <w:rFonts w:ascii="Tahoma" w:hAnsi="Tahoma" w:cs="Tahoma"/>
          <w:i/>
          <w:sz w:val="16"/>
          <w:szCs w:val="16"/>
          <w:lang w:val="ru-RU"/>
        </w:rPr>
        <w:t>к постановлению администрации</w:t>
      </w:r>
    </w:p>
    <w:p w:rsidR="00774456" w:rsidRPr="00774456" w:rsidRDefault="00774456" w:rsidP="00774456">
      <w:pPr>
        <w:pStyle w:val="af0"/>
        <w:tabs>
          <w:tab w:val="left" w:pos="851"/>
        </w:tabs>
        <w:jc w:val="right"/>
        <w:rPr>
          <w:rFonts w:ascii="Tahoma" w:hAnsi="Tahoma" w:cs="Tahoma"/>
          <w:i/>
          <w:sz w:val="16"/>
          <w:szCs w:val="16"/>
          <w:lang w:val="ru-RU"/>
        </w:rPr>
      </w:pPr>
      <w:r w:rsidRPr="00774456">
        <w:rPr>
          <w:rFonts w:ascii="Tahoma" w:hAnsi="Tahoma" w:cs="Tahoma"/>
          <w:i/>
          <w:sz w:val="16"/>
          <w:szCs w:val="16"/>
          <w:lang w:val="ru-RU"/>
        </w:rPr>
        <w:t>Чапаевского сельского поселения</w:t>
      </w:r>
    </w:p>
    <w:p w:rsidR="00774456" w:rsidRPr="00774456" w:rsidRDefault="00774456" w:rsidP="00774456">
      <w:pPr>
        <w:pStyle w:val="af0"/>
        <w:tabs>
          <w:tab w:val="left" w:pos="851"/>
        </w:tabs>
        <w:jc w:val="right"/>
        <w:rPr>
          <w:rFonts w:ascii="Tahoma" w:hAnsi="Tahoma" w:cs="Tahoma"/>
          <w:i/>
          <w:sz w:val="16"/>
          <w:szCs w:val="16"/>
          <w:lang w:val="ru-RU"/>
        </w:rPr>
      </w:pPr>
      <w:r w:rsidRPr="00774456">
        <w:rPr>
          <w:rFonts w:ascii="Tahoma" w:hAnsi="Tahoma" w:cs="Tahoma"/>
          <w:i/>
          <w:sz w:val="16"/>
          <w:szCs w:val="16"/>
          <w:lang w:val="ru-RU"/>
        </w:rPr>
        <w:t>Красносельского муниципального района</w:t>
      </w:r>
    </w:p>
    <w:p w:rsidR="00774456" w:rsidRPr="00774456" w:rsidRDefault="00774456" w:rsidP="00774456">
      <w:pPr>
        <w:pStyle w:val="af0"/>
        <w:tabs>
          <w:tab w:val="left" w:pos="851"/>
        </w:tabs>
        <w:jc w:val="right"/>
        <w:rPr>
          <w:rFonts w:ascii="Tahoma" w:hAnsi="Tahoma" w:cs="Tahoma"/>
          <w:i/>
          <w:sz w:val="16"/>
          <w:szCs w:val="16"/>
          <w:lang w:val="ru-RU"/>
        </w:rPr>
      </w:pPr>
      <w:r w:rsidRPr="00774456">
        <w:rPr>
          <w:rFonts w:ascii="Tahoma" w:hAnsi="Tahoma" w:cs="Tahoma"/>
          <w:i/>
          <w:sz w:val="16"/>
          <w:szCs w:val="16"/>
          <w:lang w:val="ru-RU"/>
        </w:rPr>
        <w:t xml:space="preserve">Костромской области </w:t>
      </w:r>
    </w:p>
    <w:p w:rsidR="00774456" w:rsidRPr="00774456" w:rsidRDefault="00774456" w:rsidP="00774456">
      <w:pPr>
        <w:pStyle w:val="af0"/>
        <w:tabs>
          <w:tab w:val="left" w:pos="851"/>
        </w:tabs>
        <w:jc w:val="right"/>
        <w:rPr>
          <w:rFonts w:ascii="Tahoma" w:hAnsi="Tahoma" w:cs="Tahoma"/>
          <w:i/>
          <w:sz w:val="16"/>
          <w:szCs w:val="16"/>
          <w:lang w:val="ru-RU"/>
        </w:rPr>
      </w:pPr>
      <w:r w:rsidRPr="00774456">
        <w:rPr>
          <w:rFonts w:ascii="Tahoma" w:hAnsi="Tahoma" w:cs="Tahoma"/>
          <w:i/>
          <w:sz w:val="16"/>
          <w:szCs w:val="16"/>
          <w:lang w:val="ru-RU"/>
        </w:rPr>
        <w:t xml:space="preserve">от 23.12.2013 г. № 31 </w:t>
      </w:r>
    </w:p>
    <w:p w:rsidR="00774456" w:rsidRPr="00774456" w:rsidRDefault="00774456" w:rsidP="00774456">
      <w:pPr>
        <w:pStyle w:val="af0"/>
        <w:tabs>
          <w:tab w:val="left" w:pos="851"/>
        </w:tabs>
        <w:jc w:val="right"/>
        <w:rPr>
          <w:rFonts w:ascii="Tahoma" w:hAnsi="Tahoma" w:cs="Tahoma"/>
          <w:i/>
          <w:sz w:val="16"/>
          <w:szCs w:val="16"/>
          <w:lang w:val="ru-RU"/>
        </w:rPr>
      </w:pPr>
      <w:r w:rsidRPr="00774456">
        <w:rPr>
          <w:rFonts w:ascii="Tahoma" w:hAnsi="Tahoma" w:cs="Tahoma"/>
          <w:i/>
          <w:sz w:val="16"/>
          <w:szCs w:val="16"/>
          <w:lang w:val="ru-RU"/>
        </w:rPr>
        <w:t xml:space="preserve"> </w:t>
      </w:r>
    </w:p>
    <w:p w:rsidR="00774456" w:rsidRPr="00774456" w:rsidRDefault="00847E1F" w:rsidP="00774456">
      <w:pPr>
        <w:jc w:val="center"/>
        <w:rPr>
          <w:rFonts w:ascii="Tahoma" w:hAnsi="Tahoma" w:cs="Tahoma"/>
          <w:b/>
          <w:i/>
          <w:color w:val="000000"/>
          <w:sz w:val="16"/>
          <w:szCs w:val="16"/>
          <w:lang w:val="ru-RU"/>
        </w:rPr>
      </w:pPr>
      <w:hyperlink w:anchor="Par34" w:history="1">
        <w:r w:rsidR="00774456" w:rsidRPr="00774456">
          <w:rPr>
            <w:rFonts w:ascii="Tahoma" w:hAnsi="Tahoma" w:cs="Tahoma"/>
            <w:b/>
            <w:i/>
            <w:color w:val="000000"/>
            <w:sz w:val="16"/>
            <w:szCs w:val="16"/>
            <w:lang w:val="ru-RU"/>
          </w:rPr>
          <w:t>Регламент</w:t>
        </w:r>
      </w:hyperlink>
    </w:p>
    <w:p w:rsidR="00774456" w:rsidRPr="00774456" w:rsidRDefault="00774456" w:rsidP="00774456">
      <w:pPr>
        <w:jc w:val="center"/>
        <w:rPr>
          <w:rFonts w:ascii="Tahoma" w:hAnsi="Tahoma" w:cs="Tahoma"/>
          <w:b/>
          <w:i/>
          <w:color w:val="000000"/>
          <w:sz w:val="16"/>
          <w:szCs w:val="16"/>
          <w:lang w:val="ru-RU"/>
        </w:rPr>
      </w:pPr>
      <w:r w:rsidRPr="00774456">
        <w:rPr>
          <w:rFonts w:ascii="Tahoma" w:hAnsi="Tahoma" w:cs="Tahoma"/>
          <w:b/>
          <w:i/>
          <w:color w:val="000000"/>
          <w:sz w:val="16"/>
          <w:szCs w:val="16"/>
          <w:lang w:val="ru-RU"/>
        </w:rPr>
        <w:t>информационного взаимодействия администрации Чапаевского сельского поселения   и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выполняющих услуги (работы) по содержанию и ремонту общего имущества собственников помещений в многоквартирных домах, при предоставлении информации</w:t>
      </w:r>
    </w:p>
    <w:p w:rsidR="00774456" w:rsidRPr="00774456" w:rsidRDefault="00774456" w:rsidP="00774456">
      <w:pPr>
        <w:jc w:val="center"/>
        <w:rPr>
          <w:rFonts w:ascii="Tahoma" w:hAnsi="Tahoma" w:cs="Tahoma"/>
          <w:i/>
          <w:color w:val="000000"/>
          <w:sz w:val="16"/>
          <w:szCs w:val="16"/>
          <w:lang w:val="ru-RU"/>
        </w:rPr>
      </w:pPr>
    </w:p>
    <w:p w:rsidR="00774456" w:rsidRPr="00774456" w:rsidRDefault="00774456" w:rsidP="00774456">
      <w:pPr>
        <w:autoSpaceDN w:val="0"/>
        <w:adjustRightInd w:val="0"/>
        <w:jc w:val="center"/>
        <w:outlineLvl w:val="1"/>
        <w:rPr>
          <w:rFonts w:ascii="Tahoma" w:hAnsi="Tahoma" w:cs="Tahoma"/>
          <w:b/>
          <w:i/>
          <w:color w:val="000000"/>
          <w:sz w:val="16"/>
          <w:szCs w:val="16"/>
          <w:lang w:val="ru-RU"/>
        </w:rPr>
      </w:pPr>
      <w:r w:rsidRPr="00774456">
        <w:rPr>
          <w:rFonts w:ascii="Tahoma" w:hAnsi="Tahoma" w:cs="Tahoma"/>
          <w:b/>
          <w:i/>
          <w:color w:val="000000"/>
          <w:sz w:val="16"/>
          <w:szCs w:val="16"/>
          <w:lang w:val="ru-RU"/>
        </w:rPr>
        <w:t>1. Общие положения</w:t>
      </w:r>
    </w:p>
    <w:p w:rsidR="00774456" w:rsidRPr="00774456" w:rsidRDefault="00774456" w:rsidP="00774456">
      <w:pPr>
        <w:autoSpaceDN w:val="0"/>
        <w:adjustRightInd w:val="0"/>
        <w:jc w:val="both"/>
        <w:rPr>
          <w:rFonts w:ascii="Tahoma" w:hAnsi="Tahoma" w:cs="Tahoma"/>
          <w:i/>
          <w:color w:val="000000"/>
          <w:sz w:val="16"/>
          <w:szCs w:val="16"/>
          <w:lang w:val="ru-RU"/>
        </w:rPr>
      </w:pPr>
    </w:p>
    <w:p w:rsidR="00774456" w:rsidRPr="00774456" w:rsidRDefault="00774456" w:rsidP="00774456">
      <w:pPr>
        <w:autoSpaceDN w:val="0"/>
        <w:adjustRightInd w:val="0"/>
        <w:ind w:firstLine="567"/>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1. Настоящий регламент информационного взаимодействия администрации Чапаевского сельского поселения  и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(далее Регламент), разработан в соответствии с </w:t>
      </w:r>
      <w:hyperlink r:id="rId10" w:history="1">
        <w:r w:rsidRPr="00774456">
          <w:rPr>
            <w:rFonts w:ascii="Tahoma" w:hAnsi="Tahoma" w:cs="Tahoma"/>
            <w:i/>
            <w:color w:val="000000"/>
            <w:sz w:val="16"/>
            <w:szCs w:val="16"/>
            <w:lang w:val="ru-RU"/>
          </w:rPr>
          <w:t>постановлени</w:t>
        </w:r>
      </w:hyperlink>
      <w:r w:rsidRPr="00774456">
        <w:rPr>
          <w:rFonts w:ascii="Tahoma" w:hAnsi="Tahoma" w:cs="Tahoma"/>
          <w:i/>
          <w:color w:val="000000"/>
          <w:sz w:val="16"/>
          <w:szCs w:val="16"/>
          <w:lang w:val="ru-RU"/>
        </w:rPr>
        <w:t xml:space="preserve">ем Правительства Российской Федерации от 28 декабря 2012 года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Приказом Госстроя от 8 апреля 2013 года №112/ГС «Об утверждении Методических рекомендаций по разработке органами местного самоуправления регламентов информационного взаимодействиялиц,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в целях реализации органами местного самоуправления положений </w:t>
      </w:r>
      <w:hyperlink r:id="rId11" w:history="1">
        <w:r w:rsidRPr="00774456">
          <w:rPr>
            <w:rFonts w:ascii="Tahoma" w:hAnsi="Tahoma" w:cs="Tahoma"/>
            <w:i/>
            <w:color w:val="000000"/>
            <w:sz w:val="16"/>
            <w:szCs w:val="16"/>
            <w:lang w:val="ru-RU"/>
          </w:rPr>
          <w:t>части 4 статьи 165</w:t>
        </w:r>
      </w:hyperlink>
      <w:r w:rsidRPr="00774456">
        <w:rPr>
          <w:rFonts w:ascii="Tahoma" w:hAnsi="Tahoma" w:cs="Tahoma"/>
          <w:i/>
          <w:color w:val="000000"/>
          <w:sz w:val="16"/>
          <w:szCs w:val="16"/>
          <w:lang w:val="ru-RU"/>
        </w:rPr>
        <w:t xml:space="preserve"> Жилищного кодекса Российской Федерации.</w:t>
      </w:r>
    </w:p>
    <w:p w:rsidR="00774456" w:rsidRPr="00774456" w:rsidRDefault="00774456" w:rsidP="00774456">
      <w:pPr>
        <w:autoSpaceDN w:val="0"/>
        <w:adjustRightInd w:val="0"/>
        <w:jc w:val="both"/>
        <w:rPr>
          <w:rFonts w:ascii="Tahoma" w:hAnsi="Tahoma" w:cs="Tahoma"/>
          <w:i/>
          <w:color w:val="000000"/>
          <w:sz w:val="16"/>
          <w:szCs w:val="16"/>
          <w:lang w:val="ru-RU"/>
        </w:rPr>
      </w:pPr>
    </w:p>
    <w:p w:rsidR="00774456" w:rsidRPr="00774456" w:rsidRDefault="00774456" w:rsidP="00774456">
      <w:pPr>
        <w:autoSpaceDN w:val="0"/>
        <w:adjustRightInd w:val="0"/>
        <w:jc w:val="center"/>
        <w:outlineLvl w:val="1"/>
        <w:rPr>
          <w:rFonts w:ascii="Tahoma" w:hAnsi="Tahoma" w:cs="Tahoma"/>
          <w:b/>
          <w:i/>
          <w:color w:val="000000"/>
          <w:sz w:val="16"/>
          <w:szCs w:val="16"/>
          <w:lang w:val="ru-RU"/>
        </w:rPr>
      </w:pPr>
      <w:r w:rsidRPr="00774456">
        <w:rPr>
          <w:rFonts w:ascii="Tahoma" w:hAnsi="Tahoma" w:cs="Tahoma"/>
          <w:b/>
          <w:i/>
          <w:color w:val="000000"/>
          <w:sz w:val="16"/>
          <w:szCs w:val="16"/>
          <w:lang w:val="ru-RU"/>
        </w:rPr>
        <w:t>2. Перечень лиц, ответственных за  информационное взаимодействие</w:t>
      </w:r>
    </w:p>
    <w:p w:rsidR="00774456" w:rsidRPr="00774456" w:rsidRDefault="00774456" w:rsidP="00774456">
      <w:pPr>
        <w:autoSpaceDN w:val="0"/>
        <w:adjustRightInd w:val="0"/>
        <w:jc w:val="both"/>
        <w:rPr>
          <w:rFonts w:ascii="Tahoma" w:hAnsi="Tahoma" w:cs="Tahoma"/>
          <w:i/>
          <w:color w:val="000000"/>
          <w:sz w:val="16"/>
          <w:szCs w:val="16"/>
          <w:lang w:val="ru-RU"/>
        </w:rPr>
      </w:pP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2.1. Во взаимодействии принимают участие следующие органы и организации:</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2.1.1. лица, осуществляющие поставку коммунальных ресурсов и (или) оказание услуг, обязанные предоставлять информацию (далее - лица, осуществляющие поставку коммунальных ресурсов и (или) оказание услуг):</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а) организации, осуществляющие поставку в многоквартирные дома ресурсов, необходимых для предоставления коммунальных услуг (далее - ресурсоснабжающие организации);</w:t>
      </w:r>
    </w:p>
    <w:p w:rsidR="00774456" w:rsidRPr="00774456" w:rsidRDefault="00774456" w:rsidP="00774456">
      <w:pPr>
        <w:autoSpaceDN w:val="0"/>
        <w:adjustRightInd w:val="0"/>
        <w:ind w:firstLine="540"/>
        <w:jc w:val="both"/>
        <w:rPr>
          <w:rFonts w:ascii="Tahoma" w:hAnsi="Tahoma" w:cs="Tahoma"/>
          <w:i/>
          <w:color w:val="000000"/>
          <w:sz w:val="16"/>
          <w:szCs w:val="16"/>
          <w:lang w:val="ru-RU"/>
        </w:rPr>
      </w:pPr>
      <w:bookmarkStart w:id="0" w:name="Par55"/>
      <w:bookmarkEnd w:id="0"/>
      <w:r w:rsidRPr="00774456">
        <w:rPr>
          <w:rFonts w:ascii="Tahoma" w:hAnsi="Tahoma" w:cs="Tahoma"/>
          <w:i/>
          <w:color w:val="000000"/>
          <w:sz w:val="16"/>
          <w:szCs w:val="16"/>
          <w:lang w:val="ru-RU"/>
        </w:rPr>
        <w:t>б) организации, осуществляющие предоставление коммунальных услуг в многоквартирных и жилых домах:</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управляющие организации, заключившие в установленном порядке договор управления многоквартирным домом, в котором предусмотрена обязанность этих организаций предоставлять коммунальные услуги соответствующего вида;</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 товарищества собственников жилья, жилищные кооперативы, жилищно-строительные кооперативы и иные специализированные потребительские кооперативы, которые предоставляют коммунальные услуги собственникам и (или) пользователям помещений в многоквартирном доме, если собственниками помещений в многоквартирном доме избран способ управления многоквартирным домом, предусмотренный </w:t>
      </w:r>
      <w:hyperlink r:id="rId12" w:history="1">
        <w:r w:rsidRPr="00774456">
          <w:rPr>
            <w:rFonts w:ascii="Tahoma" w:hAnsi="Tahoma" w:cs="Tahoma"/>
            <w:i/>
            <w:color w:val="000000"/>
            <w:sz w:val="16"/>
            <w:szCs w:val="16"/>
            <w:lang w:val="ru-RU"/>
          </w:rPr>
          <w:t>пунктом 2 части 2 статьи 161</w:t>
        </w:r>
      </w:hyperlink>
      <w:r w:rsidRPr="00774456">
        <w:rPr>
          <w:rFonts w:ascii="Tahoma" w:hAnsi="Tahoma" w:cs="Tahoma"/>
          <w:i/>
          <w:color w:val="000000"/>
          <w:sz w:val="16"/>
          <w:szCs w:val="16"/>
          <w:lang w:val="ru-RU"/>
        </w:rPr>
        <w:t xml:space="preserve"> Жилищного кодекса Российской Федерации, или собственниками жилых домов;</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 ресурсоснабжающие организации, если ими заключен с собственниками помещений в многоквартирном доме, избравшими способ управления многоквартирным домом, предусмотренный </w:t>
      </w:r>
      <w:hyperlink r:id="rId13" w:history="1">
        <w:r w:rsidRPr="00774456">
          <w:rPr>
            <w:rFonts w:ascii="Tahoma" w:hAnsi="Tahoma" w:cs="Tahoma"/>
            <w:i/>
            <w:color w:val="000000"/>
            <w:sz w:val="16"/>
            <w:szCs w:val="16"/>
            <w:lang w:val="ru-RU"/>
          </w:rPr>
          <w:t>пунктом 1 части 2 статьи 161</w:t>
        </w:r>
      </w:hyperlink>
      <w:r w:rsidRPr="00774456">
        <w:rPr>
          <w:rFonts w:ascii="Tahoma" w:hAnsi="Tahoma" w:cs="Tahoma"/>
          <w:i/>
          <w:color w:val="000000"/>
          <w:sz w:val="16"/>
          <w:szCs w:val="16"/>
          <w:lang w:val="ru-RU"/>
        </w:rPr>
        <w:t xml:space="preserve"> Жилищного кодекса Российской Федерации, либо с собственниками жилых домов договор предоставления коммунальных услуг соответствующего вида;</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в) лица, оказывающие услуги (выполняющие работы) по содержанию и ремонту общего имущества собственников помещений в многоквартирных домах на основании договоров, предусматривающих оказание таких услуг (выполнение таких работ) (договоры управления многоквартирным домом либо договоры на оказание услуг (выполнение работ) по содержанию и ремонту общего имущества собственников помещений в многоквартирных домах), в том числе управляющие организации, а также товарищества и кооперативы, указанные в </w:t>
      </w:r>
      <w:hyperlink w:anchor="Par55" w:history="1">
        <w:r w:rsidRPr="00774456">
          <w:rPr>
            <w:rFonts w:ascii="Tahoma" w:hAnsi="Tahoma" w:cs="Tahoma"/>
            <w:i/>
            <w:color w:val="000000"/>
            <w:sz w:val="16"/>
            <w:szCs w:val="16"/>
            <w:lang w:val="ru-RU"/>
          </w:rPr>
          <w:t>подпункте «б</w:t>
        </w:r>
      </w:hyperlink>
      <w:r w:rsidRPr="00774456">
        <w:rPr>
          <w:rFonts w:ascii="Tahoma" w:hAnsi="Tahoma" w:cs="Tahoma"/>
          <w:i/>
          <w:color w:val="000000"/>
          <w:sz w:val="16"/>
          <w:szCs w:val="16"/>
          <w:lang w:val="ru-RU"/>
        </w:rPr>
        <w:t xml:space="preserve">» настоящего пункта, оказывающие такие услуги (выполняющие такие работы), если собственниками помещений в многоквартирном доме избран способ управления многоквартирным домом, предусмотренный </w:t>
      </w:r>
      <w:hyperlink r:id="rId14" w:history="1">
        <w:r w:rsidRPr="00774456">
          <w:rPr>
            <w:rFonts w:ascii="Tahoma" w:hAnsi="Tahoma" w:cs="Tahoma"/>
            <w:i/>
            <w:color w:val="000000"/>
            <w:sz w:val="16"/>
            <w:szCs w:val="16"/>
            <w:lang w:val="ru-RU"/>
          </w:rPr>
          <w:t>пунктом 2 части 2 статьи 161</w:t>
        </w:r>
      </w:hyperlink>
      <w:r w:rsidRPr="00774456">
        <w:rPr>
          <w:rFonts w:ascii="Tahoma" w:hAnsi="Tahoma" w:cs="Tahoma"/>
          <w:i/>
          <w:color w:val="000000"/>
          <w:sz w:val="16"/>
          <w:szCs w:val="16"/>
          <w:lang w:val="ru-RU"/>
        </w:rPr>
        <w:t xml:space="preserve"> Жилищного кодекса Российской Федерации;</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2.1.2. лица, отвечающие за эксплуатацию объектов коммунальной и инженерной инфраструктуры, расположенной на территории администрации Чапаевского сельского поселения ; </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lastRenderedPageBreak/>
        <w:t xml:space="preserve">2.1.3. администрация Чапаевского сельского поселения.   </w:t>
      </w:r>
    </w:p>
    <w:p w:rsidR="00774456" w:rsidRPr="00774456" w:rsidRDefault="00774456" w:rsidP="00774456">
      <w:pPr>
        <w:autoSpaceDN w:val="0"/>
        <w:adjustRightInd w:val="0"/>
        <w:ind w:firstLine="540"/>
        <w:jc w:val="both"/>
        <w:rPr>
          <w:rFonts w:ascii="Tahoma" w:hAnsi="Tahoma" w:cs="Tahoma"/>
          <w:i/>
          <w:color w:val="000000"/>
          <w:sz w:val="16"/>
          <w:szCs w:val="16"/>
          <w:lang w:val="ru-RU"/>
        </w:rPr>
      </w:pPr>
    </w:p>
    <w:p w:rsidR="00774456" w:rsidRPr="00774456" w:rsidRDefault="00774456" w:rsidP="00774456">
      <w:pPr>
        <w:autoSpaceDN w:val="0"/>
        <w:adjustRightInd w:val="0"/>
        <w:jc w:val="center"/>
        <w:outlineLvl w:val="1"/>
        <w:rPr>
          <w:rFonts w:ascii="Tahoma" w:hAnsi="Tahoma" w:cs="Tahoma"/>
          <w:b/>
          <w:i/>
          <w:sz w:val="16"/>
          <w:szCs w:val="16"/>
          <w:lang w:val="ru-RU"/>
        </w:rPr>
      </w:pPr>
      <w:r w:rsidRPr="00774456">
        <w:rPr>
          <w:rFonts w:ascii="Tahoma" w:hAnsi="Tahoma" w:cs="Tahoma"/>
          <w:b/>
          <w:i/>
          <w:sz w:val="16"/>
          <w:szCs w:val="16"/>
          <w:lang w:val="ru-RU"/>
        </w:rPr>
        <w:t>3. Порядок информационного взаимодействия при передаче информации</w:t>
      </w:r>
    </w:p>
    <w:p w:rsidR="00774456" w:rsidRPr="00774456" w:rsidRDefault="00774456" w:rsidP="00774456">
      <w:pPr>
        <w:autoSpaceDN w:val="0"/>
        <w:adjustRightInd w:val="0"/>
        <w:jc w:val="both"/>
        <w:rPr>
          <w:rFonts w:ascii="Tahoma" w:hAnsi="Tahoma" w:cs="Tahoma"/>
          <w:i/>
          <w:sz w:val="16"/>
          <w:szCs w:val="16"/>
          <w:lang w:val="ru-RU"/>
        </w:rPr>
      </w:pPr>
    </w:p>
    <w:p w:rsidR="00774456" w:rsidRPr="00774456" w:rsidRDefault="00774456" w:rsidP="00774456">
      <w:pPr>
        <w:autoSpaceDN w:val="0"/>
        <w:adjustRightInd w:val="0"/>
        <w:ind w:firstLine="540"/>
        <w:jc w:val="both"/>
        <w:rPr>
          <w:rFonts w:ascii="Tahoma" w:hAnsi="Tahoma" w:cs="Tahoma"/>
          <w:i/>
          <w:sz w:val="16"/>
          <w:szCs w:val="16"/>
          <w:lang w:val="ru-RU"/>
        </w:rPr>
      </w:pPr>
      <w:r w:rsidRPr="00774456">
        <w:rPr>
          <w:rFonts w:ascii="Tahoma" w:hAnsi="Tahoma" w:cs="Tahoma"/>
          <w:i/>
          <w:sz w:val="16"/>
          <w:szCs w:val="16"/>
          <w:lang w:val="ru-RU"/>
        </w:rPr>
        <w:t>3.1. Порядок предоставления информации в форме электронного паспорта многоквартирного дома (далее - электронный паспорт):</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sz w:val="16"/>
          <w:szCs w:val="16"/>
          <w:lang w:val="ru-RU"/>
        </w:rPr>
        <w:t>3.1.1.</w:t>
      </w:r>
      <w:r w:rsidRPr="00774456">
        <w:rPr>
          <w:rFonts w:ascii="Tahoma" w:hAnsi="Tahoma" w:cs="Tahoma"/>
          <w:i/>
          <w:color w:val="000000"/>
          <w:sz w:val="16"/>
          <w:szCs w:val="16"/>
          <w:lang w:val="ru-RU"/>
        </w:rPr>
        <w:t xml:space="preserve"> Администрация Чапаевского сельского поселения размещает в открытом доступе на официальном сайте администрации Чапаевского сельского поселения  в информационно-телекоммуникационной сети «Интернет» (</w:t>
      </w:r>
      <w:hyperlink r:id="rId15" w:history="1">
        <w:r w:rsidRPr="00DD557D">
          <w:rPr>
            <w:rStyle w:val="af2"/>
            <w:rFonts w:ascii="Tahoma" w:hAnsi="Tahoma" w:cs="Tahoma"/>
            <w:i/>
            <w:sz w:val="16"/>
            <w:szCs w:val="16"/>
          </w:rPr>
          <w:t>www</w:t>
        </w:r>
        <w:r w:rsidRPr="00774456">
          <w:rPr>
            <w:rStyle w:val="af2"/>
            <w:rFonts w:ascii="Tahoma" w:hAnsi="Tahoma" w:cs="Tahoma"/>
            <w:i/>
            <w:sz w:val="16"/>
            <w:szCs w:val="16"/>
            <w:lang w:val="ru-RU"/>
          </w:rPr>
          <w:t>.</w:t>
        </w:r>
        <w:r w:rsidRPr="00DD557D">
          <w:rPr>
            <w:rStyle w:val="af2"/>
            <w:rFonts w:ascii="Tahoma" w:hAnsi="Tahoma" w:cs="Tahoma"/>
            <w:i/>
            <w:sz w:val="16"/>
            <w:szCs w:val="16"/>
          </w:rPr>
          <w:t>Chapaevo</w:t>
        </w:r>
        <w:r w:rsidRPr="00774456">
          <w:rPr>
            <w:rStyle w:val="af2"/>
            <w:rFonts w:ascii="Tahoma" w:hAnsi="Tahoma" w:cs="Tahoma"/>
            <w:i/>
            <w:sz w:val="16"/>
            <w:szCs w:val="16"/>
            <w:lang w:val="ru-RU"/>
          </w:rPr>
          <w:t>.</w:t>
        </w:r>
        <w:r w:rsidRPr="00DD557D">
          <w:rPr>
            <w:rStyle w:val="af2"/>
            <w:rFonts w:ascii="Tahoma" w:hAnsi="Tahoma" w:cs="Tahoma"/>
            <w:i/>
            <w:sz w:val="16"/>
            <w:szCs w:val="16"/>
          </w:rPr>
          <w:t>ru</w:t>
        </w:r>
      </w:hyperlink>
      <w:r w:rsidRPr="00774456">
        <w:rPr>
          <w:rFonts w:ascii="Tahoma" w:hAnsi="Tahoma" w:cs="Tahoma"/>
          <w:i/>
          <w:color w:val="000000"/>
          <w:sz w:val="16"/>
          <w:szCs w:val="16"/>
          <w:lang w:val="ru-RU"/>
        </w:rPr>
        <w:t xml:space="preserve">) </w:t>
      </w:r>
      <w:r w:rsidRPr="00774456">
        <w:rPr>
          <w:rFonts w:ascii="Tahoma" w:hAnsi="Tahoma" w:cs="Tahoma"/>
          <w:i/>
          <w:sz w:val="16"/>
          <w:szCs w:val="16"/>
          <w:lang w:val="ru-RU"/>
        </w:rPr>
        <w:t xml:space="preserve">форму электронного паспорта для заполнения лицами, осуществляющими поставку коммунальных ресурсов и (или) оказание услуг, утвержденную Приказом Министерства регионального развития Российской Федерации от 8 апреля 2013 года №113/ГС «Об утверждении формы электронного паспорта многоквартирного дома, формы электронного паспорта жилого дома,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 </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3.1.2. Обязанность по предоставлению информации возникает:</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а) в отношении лиц, осуществляющих оказание коммунальных услуг в многоквартирных и жилых домах, - со дня, определяемого в соответствии с </w:t>
      </w:r>
      <w:hyperlink r:id="rId16" w:history="1">
        <w:r w:rsidRPr="00774456">
          <w:rPr>
            <w:rFonts w:ascii="Tahoma" w:hAnsi="Tahoma" w:cs="Tahoma"/>
            <w:i/>
            <w:color w:val="000000"/>
            <w:sz w:val="16"/>
            <w:szCs w:val="16"/>
            <w:lang w:val="ru-RU"/>
          </w:rPr>
          <w:t>пунктами 14</w:t>
        </w:r>
      </w:hyperlink>
      <w:r w:rsidRPr="00774456">
        <w:rPr>
          <w:rFonts w:ascii="Tahoma" w:hAnsi="Tahoma" w:cs="Tahoma"/>
          <w:i/>
          <w:color w:val="000000"/>
          <w:sz w:val="16"/>
          <w:szCs w:val="16"/>
          <w:lang w:val="ru-RU"/>
        </w:rPr>
        <w:t xml:space="preserve"> - </w:t>
      </w:r>
      <w:hyperlink r:id="rId17" w:history="1">
        <w:r w:rsidRPr="00774456">
          <w:rPr>
            <w:rFonts w:ascii="Tahoma" w:hAnsi="Tahoma" w:cs="Tahoma"/>
            <w:i/>
            <w:color w:val="000000"/>
            <w:sz w:val="16"/>
            <w:szCs w:val="16"/>
            <w:lang w:val="ru-RU"/>
          </w:rPr>
          <w:t>17</w:t>
        </w:r>
      </w:hyperlink>
      <w:r w:rsidRPr="00774456">
        <w:rPr>
          <w:rFonts w:ascii="Tahoma" w:hAnsi="Tahoma" w:cs="Tahoma"/>
          <w:i/>
          <w:color w:val="000000"/>
          <w:sz w:val="16"/>
          <w:szCs w:val="16"/>
          <w:lang w:val="ru-RU"/>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2011 года № 354;</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б)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со дня заключения соответствующего договора.</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3.1.3. Информация о многоквартирном доме в виде электронного паспорта предоставляется ежемесячно до 15 числа месяца, следующего за отчетным месяцем. </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3.1.4. Администрация Чапаевского сельского поселения  предоставляет лицам, указанным в пункте 3.1.2 настоящего регламента, индивидуальные данные (логин и пароль) для авторизации.</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3.1.5. Ежедневно с момента официального опубликования в средствах массовой информации, лица, указанные в пункте 3.1.2 настоящего регламента, заполняют формы электронногопаспорта в режиме реального времени. </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3.1.6. Информация о многоквартирном в виде электронного паспорта заполняется лицами,  указанными в пункте 3.1.2 настоящего регламента, через раздел (наименование раздела) после прохождения процедуры авторизации.</w:t>
      </w:r>
    </w:p>
    <w:p w:rsidR="00774456" w:rsidRPr="00774456" w:rsidRDefault="00774456" w:rsidP="00774456">
      <w:pPr>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3.1.7. </w:t>
      </w:r>
      <w:r w:rsidRPr="00774456">
        <w:rPr>
          <w:rFonts w:ascii="Tahoma" w:hAnsi="Tahoma" w:cs="Tahoma"/>
          <w:i/>
          <w:sz w:val="16"/>
          <w:szCs w:val="16"/>
          <w:lang w:val="ru-RU"/>
        </w:rPr>
        <w:t>Форма электронного паспорта заполняется отдельно по каждому многоквартирному дому лицами, указанными в пункте 3.1.2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3.1.8.Сотрудники администрации Чапаевского сельского поселения  в режиме реального времени проверяют представленную информацию лицами, указанными в пункте 3.1.2 настоящего регламента.</w:t>
      </w:r>
    </w:p>
    <w:p w:rsidR="00774456" w:rsidRPr="00774456" w:rsidRDefault="00774456" w:rsidP="00774456">
      <w:pPr>
        <w:ind w:firstLine="540"/>
        <w:jc w:val="both"/>
        <w:rPr>
          <w:rFonts w:ascii="Tahoma" w:hAnsi="Tahoma" w:cs="Tahoma"/>
          <w:i/>
          <w:sz w:val="16"/>
          <w:szCs w:val="16"/>
          <w:lang w:val="ru-RU"/>
        </w:rPr>
      </w:pPr>
      <w:r w:rsidRPr="00774456">
        <w:rPr>
          <w:rFonts w:ascii="Tahoma" w:hAnsi="Tahoma" w:cs="Tahoma"/>
          <w:i/>
          <w:sz w:val="16"/>
          <w:szCs w:val="16"/>
          <w:lang w:val="ru-RU"/>
        </w:rPr>
        <w:t xml:space="preserve">3.1.9. Администрация Чапаевского сельского поселения  обеспечивает направление автоматического ответного сообщения о факте получения информации через раздел </w:t>
      </w:r>
      <w:r w:rsidRPr="00774456">
        <w:rPr>
          <w:rFonts w:ascii="Tahoma" w:hAnsi="Tahoma" w:cs="Tahoma"/>
          <w:i/>
          <w:color w:val="000000"/>
          <w:sz w:val="16"/>
          <w:szCs w:val="16"/>
          <w:lang w:val="ru-RU"/>
        </w:rPr>
        <w:t>(наименование раздела)</w:t>
      </w:r>
      <w:r w:rsidRPr="00774456">
        <w:rPr>
          <w:rFonts w:ascii="Tahoma" w:hAnsi="Tahoma" w:cs="Tahoma"/>
          <w:i/>
          <w:sz w:val="16"/>
          <w:szCs w:val="16"/>
          <w:lang w:val="ru-RU"/>
        </w:rPr>
        <w:t>.</w:t>
      </w:r>
    </w:p>
    <w:p w:rsidR="00774456" w:rsidRPr="00774456" w:rsidRDefault="00774456" w:rsidP="00774456">
      <w:pPr>
        <w:ind w:firstLine="540"/>
        <w:jc w:val="both"/>
        <w:rPr>
          <w:rFonts w:ascii="Tahoma" w:hAnsi="Tahoma" w:cs="Tahoma"/>
          <w:i/>
          <w:sz w:val="16"/>
          <w:szCs w:val="16"/>
          <w:lang w:val="ru-RU"/>
        </w:rPr>
      </w:pPr>
      <w:r w:rsidRPr="00774456">
        <w:rPr>
          <w:rFonts w:ascii="Tahoma" w:hAnsi="Tahoma" w:cs="Tahoma"/>
          <w:i/>
          <w:sz w:val="16"/>
          <w:szCs w:val="16"/>
          <w:lang w:val="ru-RU"/>
        </w:rPr>
        <w:t xml:space="preserve">3.1.10. Обязанность по предоставлению информации лиц, </w:t>
      </w:r>
      <w:r w:rsidRPr="00774456">
        <w:rPr>
          <w:rFonts w:ascii="Tahoma" w:hAnsi="Tahoma" w:cs="Tahoma"/>
          <w:i/>
          <w:color w:val="000000"/>
          <w:sz w:val="16"/>
          <w:szCs w:val="16"/>
          <w:lang w:val="ru-RU"/>
        </w:rPr>
        <w:t>указанных в пункте 3.1.2 настоящего регламента</w:t>
      </w:r>
      <w:r w:rsidRPr="00774456">
        <w:rPr>
          <w:rFonts w:ascii="Tahoma" w:hAnsi="Tahoma" w:cs="Tahoma"/>
          <w:i/>
          <w:sz w:val="16"/>
          <w:szCs w:val="16"/>
          <w:lang w:val="ru-RU"/>
        </w:rPr>
        <w:t>, считается выполненной при получении автоматического ответного сообщения, указанного в пункте 3.1.9. настоящего регламента, при условии надлежащего заполнения формы электронного паспорта.</w:t>
      </w:r>
    </w:p>
    <w:p w:rsidR="00774456" w:rsidRPr="00774456" w:rsidRDefault="00774456" w:rsidP="00774456">
      <w:pPr>
        <w:ind w:firstLine="540"/>
        <w:jc w:val="both"/>
        <w:rPr>
          <w:rFonts w:ascii="Tahoma" w:hAnsi="Tahoma" w:cs="Tahoma"/>
          <w:i/>
          <w:color w:val="000000"/>
          <w:sz w:val="16"/>
          <w:szCs w:val="16"/>
          <w:lang w:val="ru-RU"/>
        </w:rPr>
      </w:pPr>
      <w:r w:rsidRPr="00774456">
        <w:rPr>
          <w:rFonts w:ascii="Tahoma" w:hAnsi="Tahoma" w:cs="Tahoma"/>
          <w:i/>
          <w:sz w:val="16"/>
          <w:szCs w:val="16"/>
          <w:lang w:val="ru-RU"/>
        </w:rPr>
        <w:t xml:space="preserve">3.1.11. В случае некорректного заполнения формы электронного паспорта, </w:t>
      </w:r>
      <w:r w:rsidRPr="00774456">
        <w:rPr>
          <w:rFonts w:ascii="Tahoma" w:hAnsi="Tahoma" w:cs="Tahoma"/>
          <w:i/>
          <w:color w:val="000000"/>
          <w:sz w:val="16"/>
          <w:szCs w:val="16"/>
          <w:lang w:val="ru-RU"/>
        </w:rPr>
        <w:t xml:space="preserve">администрация Чапаевского сельского поселения </w:t>
      </w:r>
      <w:r w:rsidRPr="00774456">
        <w:rPr>
          <w:rFonts w:ascii="Tahoma" w:hAnsi="Tahoma" w:cs="Tahoma"/>
          <w:i/>
          <w:sz w:val="16"/>
          <w:szCs w:val="16"/>
          <w:lang w:val="ru-RU"/>
        </w:rPr>
        <w:t xml:space="preserve"> в течение пяти рабочих дней со дня получения электронного паспорта информирует лиц, </w:t>
      </w:r>
      <w:r w:rsidRPr="00774456">
        <w:rPr>
          <w:rFonts w:ascii="Tahoma" w:hAnsi="Tahoma" w:cs="Tahoma"/>
          <w:i/>
          <w:color w:val="000000"/>
          <w:sz w:val="16"/>
          <w:szCs w:val="16"/>
          <w:lang w:val="ru-RU"/>
        </w:rPr>
        <w:t>указанных в пункте 3.1.2 настоящего регламента</w:t>
      </w:r>
      <w:r w:rsidRPr="00774456">
        <w:rPr>
          <w:rFonts w:ascii="Tahoma" w:hAnsi="Tahoma" w:cs="Tahoma"/>
          <w:i/>
          <w:sz w:val="16"/>
          <w:szCs w:val="16"/>
          <w:lang w:val="ru-RU"/>
        </w:rPr>
        <w:t xml:space="preserve">, через раздел </w:t>
      </w:r>
      <w:r w:rsidRPr="00774456">
        <w:rPr>
          <w:rFonts w:ascii="Tahoma" w:hAnsi="Tahoma" w:cs="Tahoma"/>
          <w:i/>
          <w:color w:val="000000"/>
          <w:sz w:val="16"/>
          <w:szCs w:val="16"/>
          <w:lang w:val="ru-RU"/>
        </w:rPr>
        <w:t xml:space="preserve">(наименование раздела) </w:t>
      </w:r>
      <w:r w:rsidRPr="00774456">
        <w:rPr>
          <w:rFonts w:ascii="Tahoma" w:hAnsi="Tahoma" w:cs="Tahoma"/>
          <w:i/>
          <w:sz w:val="16"/>
          <w:szCs w:val="16"/>
          <w:lang w:val="ru-RU"/>
        </w:rPr>
        <w:t>о необходимости внесения корректировок с указанием замечаний, которые требуется устранить.</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3.1.12. Обязанность по предоставлению информации лицами, указанными в пункте 3.1.2 настоящего регламента, считается выполненной при получении статуса «верно».</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3.1.13. Лица, указанные в пункте 3.1.2 настоящего регламента, получившие сообщение, указанное в </w:t>
      </w:r>
      <w:hyperlink w:anchor="Par87" w:history="1">
        <w:r w:rsidRPr="00774456">
          <w:rPr>
            <w:rFonts w:ascii="Tahoma" w:hAnsi="Tahoma" w:cs="Tahoma"/>
            <w:i/>
            <w:color w:val="000000"/>
            <w:sz w:val="16"/>
            <w:szCs w:val="16"/>
            <w:lang w:val="ru-RU"/>
          </w:rPr>
          <w:t>пункте 3.1.</w:t>
        </w:r>
      </w:hyperlink>
      <w:r w:rsidRPr="00774456">
        <w:rPr>
          <w:rFonts w:ascii="Tahoma" w:hAnsi="Tahoma" w:cs="Tahoma"/>
          <w:i/>
          <w:color w:val="000000"/>
          <w:sz w:val="16"/>
          <w:szCs w:val="16"/>
          <w:lang w:val="ru-RU"/>
        </w:rPr>
        <w:t xml:space="preserve">11 настоящего регламента, обязаны в течение пяти рабочих дней устранить замечания, и доработать форму электронного паспорта в порядке, предусмотренном </w:t>
      </w:r>
      <w:hyperlink w:anchor="Par84" w:history="1">
        <w:r w:rsidRPr="00774456">
          <w:rPr>
            <w:rFonts w:ascii="Tahoma" w:hAnsi="Tahoma" w:cs="Tahoma"/>
            <w:i/>
            <w:color w:val="000000"/>
            <w:sz w:val="16"/>
            <w:szCs w:val="16"/>
            <w:lang w:val="ru-RU"/>
          </w:rPr>
          <w:t>пунктами 3.1.</w:t>
        </w:r>
      </w:hyperlink>
      <w:r w:rsidRPr="00774456">
        <w:rPr>
          <w:rFonts w:ascii="Tahoma" w:hAnsi="Tahoma" w:cs="Tahoma"/>
          <w:i/>
          <w:color w:val="000000"/>
          <w:sz w:val="16"/>
          <w:szCs w:val="16"/>
          <w:lang w:val="ru-RU"/>
        </w:rPr>
        <w:t xml:space="preserve">4 - </w:t>
      </w:r>
      <w:hyperlink w:anchor="Par86" w:history="1">
        <w:r w:rsidRPr="00774456">
          <w:rPr>
            <w:rFonts w:ascii="Tahoma" w:hAnsi="Tahoma" w:cs="Tahoma"/>
            <w:i/>
            <w:color w:val="000000"/>
            <w:sz w:val="16"/>
            <w:szCs w:val="16"/>
            <w:lang w:val="ru-RU"/>
          </w:rPr>
          <w:t>3.1.</w:t>
        </w:r>
      </w:hyperlink>
      <w:r w:rsidRPr="00774456">
        <w:rPr>
          <w:rFonts w:ascii="Tahoma" w:hAnsi="Tahoma" w:cs="Tahoma"/>
          <w:i/>
          <w:color w:val="000000"/>
          <w:sz w:val="16"/>
          <w:szCs w:val="16"/>
          <w:lang w:val="ru-RU"/>
        </w:rPr>
        <w:t>10 настоящего регламента.</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3.2. Порядок предоставления информации в форме электронного документа для предоставления информации о состоянии расположенных на территории администрации Чапаевского сельского поселения  объектов коммунальной и инженерной инфраструктуры (далее - электронный документ).</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3.2.1. Администрация Чапаевского сельского поселения  размещает в открытом доступе на официальном сайте администрации Чапаевского сельского поселения  в информационно-телекоммуникационной сети «Интернет» (</w:t>
      </w:r>
      <w:hyperlink r:id="rId18" w:history="1">
        <w:r w:rsidRPr="00DD557D">
          <w:rPr>
            <w:rStyle w:val="af2"/>
            <w:rFonts w:ascii="Tahoma" w:hAnsi="Tahoma" w:cs="Tahoma"/>
            <w:i/>
            <w:sz w:val="16"/>
            <w:szCs w:val="16"/>
          </w:rPr>
          <w:t>www</w:t>
        </w:r>
        <w:r w:rsidRPr="00774456">
          <w:rPr>
            <w:rStyle w:val="af2"/>
            <w:rFonts w:ascii="Tahoma" w:hAnsi="Tahoma" w:cs="Tahoma"/>
            <w:i/>
            <w:sz w:val="16"/>
            <w:szCs w:val="16"/>
            <w:lang w:val="ru-RU"/>
          </w:rPr>
          <w:t>.</w:t>
        </w:r>
        <w:r w:rsidRPr="00DD557D">
          <w:rPr>
            <w:rStyle w:val="af2"/>
            <w:rFonts w:ascii="Tahoma" w:hAnsi="Tahoma" w:cs="Tahoma"/>
            <w:i/>
            <w:sz w:val="16"/>
            <w:szCs w:val="16"/>
          </w:rPr>
          <w:t>Chapaevo</w:t>
        </w:r>
        <w:r w:rsidRPr="00774456">
          <w:rPr>
            <w:rStyle w:val="af2"/>
            <w:rFonts w:ascii="Tahoma" w:hAnsi="Tahoma" w:cs="Tahoma"/>
            <w:i/>
            <w:sz w:val="16"/>
            <w:szCs w:val="16"/>
            <w:lang w:val="ru-RU"/>
          </w:rPr>
          <w:t>.</w:t>
        </w:r>
        <w:r w:rsidRPr="00DD557D">
          <w:rPr>
            <w:rStyle w:val="af2"/>
            <w:rFonts w:ascii="Tahoma" w:hAnsi="Tahoma" w:cs="Tahoma"/>
            <w:i/>
            <w:sz w:val="16"/>
            <w:szCs w:val="16"/>
          </w:rPr>
          <w:t>ru</w:t>
        </w:r>
      </w:hyperlink>
      <w:r w:rsidRPr="00774456">
        <w:rPr>
          <w:rFonts w:ascii="Tahoma" w:hAnsi="Tahoma" w:cs="Tahoma"/>
          <w:i/>
          <w:color w:val="000000"/>
          <w:sz w:val="16"/>
          <w:szCs w:val="16"/>
          <w:lang w:val="ru-RU"/>
        </w:rPr>
        <w:t xml:space="preserve">) </w:t>
      </w:r>
      <w:r w:rsidRPr="00774456">
        <w:rPr>
          <w:rFonts w:ascii="Tahoma" w:hAnsi="Tahoma" w:cs="Tahoma"/>
          <w:i/>
          <w:sz w:val="16"/>
          <w:szCs w:val="16"/>
          <w:lang w:val="ru-RU"/>
        </w:rPr>
        <w:t xml:space="preserve">форму электронного документа для заполнения лицами, отвечающими за эксплуатацию объектов коммунальной и инженерной инфраструктуры, расположенной на территории </w:t>
      </w:r>
      <w:r w:rsidRPr="00774456">
        <w:rPr>
          <w:rFonts w:ascii="Tahoma" w:hAnsi="Tahoma" w:cs="Tahoma"/>
          <w:i/>
          <w:color w:val="000000"/>
          <w:sz w:val="16"/>
          <w:szCs w:val="16"/>
          <w:lang w:val="ru-RU"/>
        </w:rPr>
        <w:t>администраци</w:t>
      </w:r>
      <w:r w:rsidRPr="00DD557D">
        <w:rPr>
          <w:rFonts w:ascii="Tahoma" w:hAnsi="Tahoma" w:cs="Tahoma"/>
          <w:i/>
          <w:color w:val="000000"/>
          <w:sz w:val="16"/>
          <w:szCs w:val="16"/>
        </w:rPr>
        <w:t>b</w:t>
      </w:r>
      <w:r w:rsidRPr="00774456">
        <w:rPr>
          <w:rFonts w:ascii="Tahoma" w:hAnsi="Tahoma" w:cs="Tahoma"/>
          <w:i/>
          <w:color w:val="000000"/>
          <w:sz w:val="16"/>
          <w:szCs w:val="16"/>
          <w:lang w:val="ru-RU"/>
        </w:rPr>
        <w:t xml:space="preserve"> Чапаевского сельского поселения </w:t>
      </w:r>
      <w:r w:rsidRPr="00774456">
        <w:rPr>
          <w:rFonts w:ascii="Tahoma" w:hAnsi="Tahoma" w:cs="Tahoma"/>
          <w:i/>
          <w:sz w:val="16"/>
          <w:szCs w:val="16"/>
          <w:lang w:val="ru-RU"/>
        </w:rPr>
        <w:t xml:space="preserve">, утвержденную Приказом Министерства регионального развития Российской Федерации от 8 апреля 2013 года №113/ГС «Об утверждении формы электронного паспорта многоквартирного дома, формы электронного паспорта жилого дома, формы электронного документа о состоянии расположенных на территориях муниципальных образований объектов коммунальной и инженерной инфраструктуры и порядка заполнения указанных документов». </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3.2.2. Обязанность по предоставлению информации возникает в отношении лиц, </w:t>
      </w:r>
      <w:r w:rsidRPr="00774456">
        <w:rPr>
          <w:rFonts w:ascii="Tahoma" w:hAnsi="Tahoma" w:cs="Tahoma"/>
          <w:i/>
          <w:sz w:val="16"/>
          <w:szCs w:val="16"/>
          <w:lang w:val="ru-RU"/>
        </w:rPr>
        <w:t xml:space="preserve">отвечающих за эксплуатацию объектов коммунальной и инженерной инфраструктуры, расположенной на территории </w:t>
      </w:r>
      <w:r w:rsidRPr="00774456">
        <w:rPr>
          <w:rFonts w:ascii="Tahoma" w:hAnsi="Tahoma" w:cs="Tahoma"/>
          <w:i/>
          <w:color w:val="000000"/>
          <w:sz w:val="16"/>
          <w:szCs w:val="16"/>
          <w:lang w:val="ru-RU"/>
        </w:rPr>
        <w:t xml:space="preserve">  Чапаевского сельского поселения;</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3.2.3. Информация об объектах коммунальной и инженерной инфраструктуры в форме электронных документов предоставляется ежемесячно до 15 числа месяца, следующего за отчетным месяцем. </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3.2.4. Администрация Чапаевского сельского поселения  предоставляет лицам, указанным в пункте 3.2.2 настоящего регламента, индивидуальные данные (логин и пароль) для авторизации.</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3.2.5. Ежедневно с момента официального опубликования в средствах массовой информации, лица, указанные в пункте 3.2.2 настоящего регламента, заполняют формы электронныхдокументов в режиме реального времени. </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3.2.6. Информация о состоянии расположенных на территории   Чапаевского сельского поселения  объектов коммунальной и инженерной инфраструктуры в виде электронного документа заполняется лицами,  указанными в пункте 3.2.2 настоящего регламента, через раздел (наименование раздела) после прохождения процедуры авторизации.</w:t>
      </w:r>
    </w:p>
    <w:p w:rsidR="00774456" w:rsidRPr="00774456" w:rsidRDefault="00774456" w:rsidP="00774456">
      <w:pPr>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3.2.7. </w:t>
      </w:r>
      <w:r w:rsidRPr="00774456">
        <w:rPr>
          <w:rFonts w:ascii="Tahoma" w:hAnsi="Tahoma" w:cs="Tahoma"/>
          <w:i/>
          <w:sz w:val="16"/>
          <w:szCs w:val="16"/>
          <w:lang w:val="ru-RU"/>
        </w:rPr>
        <w:t>Форма электронного документа заполняется отдельно по каждому объекту.</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3.2.8.Сотрудники уполномоченного структурного подразделения в режиме реального времени проверяют представленную информацию лицами, указанными в пункте 3.2.2 настоящего регламента.</w:t>
      </w:r>
    </w:p>
    <w:p w:rsidR="00774456" w:rsidRPr="00774456" w:rsidRDefault="00774456" w:rsidP="00774456">
      <w:pPr>
        <w:ind w:firstLine="540"/>
        <w:jc w:val="both"/>
        <w:rPr>
          <w:rFonts w:ascii="Tahoma" w:hAnsi="Tahoma" w:cs="Tahoma"/>
          <w:i/>
          <w:sz w:val="16"/>
          <w:szCs w:val="16"/>
          <w:lang w:val="ru-RU"/>
        </w:rPr>
      </w:pPr>
      <w:r w:rsidRPr="00774456">
        <w:rPr>
          <w:rFonts w:ascii="Tahoma" w:hAnsi="Tahoma" w:cs="Tahoma"/>
          <w:i/>
          <w:sz w:val="16"/>
          <w:szCs w:val="16"/>
          <w:lang w:val="ru-RU"/>
        </w:rPr>
        <w:t xml:space="preserve">3.2.9. </w:t>
      </w:r>
      <w:r w:rsidRPr="00774456">
        <w:rPr>
          <w:rFonts w:ascii="Tahoma" w:hAnsi="Tahoma" w:cs="Tahoma"/>
          <w:i/>
          <w:color w:val="000000"/>
          <w:sz w:val="16"/>
          <w:szCs w:val="16"/>
          <w:lang w:val="ru-RU"/>
        </w:rPr>
        <w:t xml:space="preserve">Администрация Чапаевского сельского поселения  </w:t>
      </w:r>
      <w:r w:rsidRPr="00774456">
        <w:rPr>
          <w:rFonts w:ascii="Tahoma" w:hAnsi="Tahoma" w:cs="Tahoma"/>
          <w:i/>
          <w:sz w:val="16"/>
          <w:szCs w:val="16"/>
          <w:lang w:val="ru-RU"/>
        </w:rPr>
        <w:t xml:space="preserve">обеспечивает направление автоматического ответного сообщения о факте получения информации через раздел </w:t>
      </w:r>
      <w:r w:rsidRPr="00774456">
        <w:rPr>
          <w:rFonts w:ascii="Tahoma" w:hAnsi="Tahoma" w:cs="Tahoma"/>
          <w:i/>
          <w:color w:val="000000"/>
          <w:sz w:val="16"/>
          <w:szCs w:val="16"/>
          <w:lang w:val="ru-RU"/>
        </w:rPr>
        <w:t>ЖКХ.</w:t>
      </w:r>
    </w:p>
    <w:p w:rsidR="00774456" w:rsidRPr="00774456" w:rsidRDefault="00774456" w:rsidP="00774456">
      <w:pPr>
        <w:ind w:firstLine="540"/>
        <w:jc w:val="both"/>
        <w:rPr>
          <w:rFonts w:ascii="Tahoma" w:hAnsi="Tahoma" w:cs="Tahoma"/>
          <w:i/>
          <w:sz w:val="16"/>
          <w:szCs w:val="16"/>
          <w:lang w:val="ru-RU"/>
        </w:rPr>
      </w:pPr>
      <w:r w:rsidRPr="00774456">
        <w:rPr>
          <w:rFonts w:ascii="Tahoma" w:hAnsi="Tahoma" w:cs="Tahoma"/>
          <w:i/>
          <w:sz w:val="16"/>
          <w:szCs w:val="16"/>
          <w:lang w:val="ru-RU"/>
        </w:rPr>
        <w:lastRenderedPageBreak/>
        <w:t xml:space="preserve">3.2.10. Обязанность по предоставлению информации лиц, </w:t>
      </w:r>
      <w:r w:rsidRPr="00774456">
        <w:rPr>
          <w:rFonts w:ascii="Tahoma" w:hAnsi="Tahoma" w:cs="Tahoma"/>
          <w:i/>
          <w:color w:val="000000"/>
          <w:sz w:val="16"/>
          <w:szCs w:val="16"/>
          <w:lang w:val="ru-RU"/>
        </w:rPr>
        <w:t>указанных в пункте 3.2.2 настоящего регламента</w:t>
      </w:r>
      <w:r w:rsidRPr="00774456">
        <w:rPr>
          <w:rFonts w:ascii="Tahoma" w:hAnsi="Tahoma" w:cs="Tahoma"/>
          <w:i/>
          <w:sz w:val="16"/>
          <w:szCs w:val="16"/>
          <w:lang w:val="ru-RU"/>
        </w:rPr>
        <w:t>, считается выполненной при получении автоматического ответного сообщения, указанного в пункте 3.2.9. настоящего регламента, при условии надлежащего заполнения формы электронного документа.</w:t>
      </w:r>
    </w:p>
    <w:p w:rsidR="00774456" w:rsidRPr="00774456" w:rsidRDefault="00774456" w:rsidP="00774456">
      <w:pPr>
        <w:ind w:firstLine="540"/>
        <w:jc w:val="both"/>
        <w:rPr>
          <w:rFonts w:ascii="Tahoma" w:hAnsi="Tahoma" w:cs="Tahoma"/>
          <w:i/>
          <w:color w:val="000000"/>
          <w:sz w:val="16"/>
          <w:szCs w:val="16"/>
          <w:lang w:val="ru-RU"/>
        </w:rPr>
      </w:pPr>
      <w:r w:rsidRPr="00774456">
        <w:rPr>
          <w:rFonts w:ascii="Tahoma" w:hAnsi="Tahoma" w:cs="Tahoma"/>
          <w:i/>
          <w:sz w:val="16"/>
          <w:szCs w:val="16"/>
          <w:lang w:val="ru-RU"/>
        </w:rPr>
        <w:t xml:space="preserve">3.2.11. В случае некорректного заполнения формы электронного документа, администрация Чапаевского сельского поселения  в течение пяти рабочих дней со дня получения электронного паспорта информирует лиц, </w:t>
      </w:r>
      <w:r w:rsidRPr="00774456">
        <w:rPr>
          <w:rFonts w:ascii="Tahoma" w:hAnsi="Tahoma" w:cs="Tahoma"/>
          <w:i/>
          <w:color w:val="000000"/>
          <w:sz w:val="16"/>
          <w:szCs w:val="16"/>
          <w:lang w:val="ru-RU"/>
        </w:rPr>
        <w:t>указанных в пункте 3.2.2 настоящего регламента</w:t>
      </w:r>
      <w:r w:rsidRPr="00774456">
        <w:rPr>
          <w:rFonts w:ascii="Tahoma" w:hAnsi="Tahoma" w:cs="Tahoma"/>
          <w:i/>
          <w:sz w:val="16"/>
          <w:szCs w:val="16"/>
          <w:lang w:val="ru-RU"/>
        </w:rPr>
        <w:t xml:space="preserve">,  через раздел </w:t>
      </w:r>
      <w:r w:rsidRPr="00774456">
        <w:rPr>
          <w:rFonts w:ascii="Tahoma" w:hAnsi="Tahoma" w:cs="Tahoma"/>
          <w:i/>
          <w:color w:val="000000"/>
          <w:sz w:val="16"/>
          <w:szCs w:val="16"/>
          <w:lang w:val="ru-RU"/>
        </w:rPr>
        <w:t xml:space="preserve">(наименование раздела) </w:t>
      </w:r>
      <w:r w:rsidRPr="00774456">
        <w:rPr>
          <w:rFonts w:ascii="Tahoma" w:hAnsi="Tahoma" w:cs="Tahoma"/>
          <w:i/>
          <w:sz w:val="16"/>
          <w:szCs w:val="16"/>
          <w:lang w:val="ru-RU"/>
        </w:rPr>
        <w:t>о необходимости внесения корректировок с указанием замечаний, которые требуется устранить.</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3.2.12. Обязанность по предоставлению информации лицами, указанными в пункте 3.2.2 настоящего регламента, считается выполненной при получении соответствующего сообщения об отсутствии замечаний.</w:t>
      </w:r>
    </w:p>
    <w:p w:rsidR="00774456" w:rsidRPr="00774456" w:rsidRDefault="00774456" w:rsidP="00774456">
      <w:pPr>
        <w:autoSpaceDN w:val="0"/>
        <w:adjustRightInd w:val="0"/>
        <w:ind w:firstLine="540"/>
        <w:jc w:val="both"/>
        <w:rPr>
          <w:rFonts w:ascii="Tahoma" w:hAnsi="Tahoma" w:cs="Tahoma"/>
          <w:i/>
          <w:color w:val="000000"/>
          <w:sz w:val="16"/>
          <w:szCs w:val="16"/>
          <w:lang w:val="ru-RU"/>
        </w:rPr>
      </w:pPr>
      <w:r w:rsidRPr="00774456">
        <w:rPr>
          <w:rFonts w:ascii="Tahoma" w:hAnsi="Tahoma" w:cs="Tahoma"/>
          <w:i/>
          <w:color w:val="000000"/>
          <w:sz w:val="16"/>
          <w:szCs w:val="16"/>
          <w:lang w:val="ru-RU"/>
        </w:rPr>
        <w:t xml:space="preserve">3.2.13. Лица, указанные в пункте 3.2.2 настоящего регламента, получившие сообщение, указанное в </w:t>
      </w:r>
      <w:hyperlink w:anchor="Par87" w:history="1">
        <w:r w:rsidRPr="00774456">
          <w:rPr>
            <w:rFonts w:ascii="Tahoma" w:hAnsi="Tahoma" w:cs="Tahoma"/>
            <w:i/>
            <w:color w:val="000000"/>
            <w:sz w:val="16"/>
            <w:szCs w:val="16"/>
            <w:lang w:val="ru-RU"/>
          </w:rPr>
          <w:t>пункте 3.2.</w:t>
        </w:r>
      </w:hyperlink>
      <w:r w:rsidRPr="00774456">
        <w:rPr>
          <w:rFonts w:ascii="Tahoma" w:hAnsi="Tahoma" w:cs="Tahoma"/>
          <w:i/>
          <w:color w:val="000000"/>
          <w:sz w:val="16"/>
          <w:szCs w:val="16"/>
          <w:lang w:val="ru-RU"/>
        </w:rPr>
        <w:t xml:space="preserve">11 настоящего регламента, обязаны в течение пяти рабочих дней устранить замечания, и доработать форму электронного паспорта в порядке, предусмотренном </w:t>
      </w:r>
      <w:hyperlink w:anchor="Par84" w:history="1">
        <w:r w:rsidRPr="00774456">
          <w:rPr>
            <w:rFonts w:ascii="Tahoma" w:hAnsi="Tahoma" w:cs="Tahoma"/>
            <w:i/>
            <w:color w:val="000000"/>
            <w:sz w:val="16"/>
            <w:szCs w:val="16"/>
            <w:lang w:val="ru-RU"/>
          </w:rPr>
          <w:t>пунктами 3.2.</w:t>
        </w:r>
      </w:hyperlink>
      <w:r w:rsidRPr="00774456">
        <w:rPr>
          <w:rFonts w:ascii="Tahoma" w:hAnsi="Tahoma" w:cs="Tahoma"/>
          <w:i/>
          <w:color w:val="000000"/>
          <w:sz w:val="16"/>
          <w:szCs w:val="16"/>
          <w:lang w:val="ru-RU"/>
        </w:rPr>
        <w:t xml:space="preserve">4 - </w:t>
      </w:r>
      <w:hyperlink w:anchor="Par86" w:history="1">
        <w:r w:rsidRPr="00774456">
          <w:rPr>
            <w:rFonts w:ascii="Tahoma" w:hAnsi="Tahoma" w:cs="Tahoma"/>
            <w:i/>
            <w:color w:val="000000"/>
            <w:sz w:val="16"/>
            <w:szCs w:val="16"/>
            <w:lang w:val="ru-RU"/>
          </w:rPr>
          <w:t>3.2.</w:t>
        </w:r>
      </w:hyperlink>
      <w:r w:rsidRPr="00774456">
        <w:rPr>
          <w:rFonts w:ascii="Tahoma" w:hAnsi="Tahoma" w:cs="Tahoma"/>
          <w:i/>
          <w:color w:val="000000"/>
          <w:sz w:val="16"/>
          <w:szCs w:val="16"/>
          <w:lang w:val="ru-RU"/>
        </w:rPr>
        <w:t>10 настоящего регламента.</w:t>
      </w:r>
    </w:p>
    <w:p w:rsidR="00774456" w:rsidRPr="00774456" w:rsidRDefault="00774456" w:rsidP="00774456">
      <w:pPr>
        <w:autoSpaceDN w:val="0"/>
        <w:adjustRightInd w:val="0"/>
        <w:ind w:firstLine="540"/>
        <w:jc w:val="both"/>
        <w:rPr>
          <w:rFonts w:ascii="Tahoma" w:hAnsi="Tahoma" w:cs="Tahoma"/>
          <w:i/>
          <w:color w:val="000000"/>
          <w:sz w:val="16"/>
          <w:szCs w:val="16"/>
          <w:lang w:val="ru-RU"/>
        </w:rPr>
      </w:pPr>
    </w:p>
    <w:p w:rsidR="00774456" w:rsidRPr="00774456" w:rsidRDefault="00774456" w:rsidP="00774456">
      <w:pPr>
        <w:autoSpaceDN w:val="0"/>
        <w:adjustRightInd w:val="0"/>
        <w:jc w:val="center"/>
        <w:rPr>
          <w:rFonts w:ascii="Tahoma" w:hAnsi="Tahoma" w:cs="Tahoma"/>
          <w:b/>
          <w:i/>
          <w:sz w:val="16"/>
          <w:szCs w:val="16"/>
          <w:lang w:val="ru-RU"/>
        </w:rPr>
      </w:pPr>
      <w:r w:rsidRPr="00774456">
        <w:rPr>
          <w:rFonts w:ascii="Tahoma" w:hAnsi="Tahoma" w:cs="Tahoma"/>
          <w:b/>
          <w:i/>
          <w:color w:val="000000"/>
          <w:sz w:val="16"/>
          <w:szCs w:val="16"/>
          <w:lang w:val="ru-RU"/>
        </w:rPr>
        <w:t>4.</w:t>
      </w:r>
      <w:r w:rsidRPr="00774456">
        <w:rPr>
          <w:rFonts w:ascii="Tahoma" w:hAnsi="Tahoma" w:cs="Tahoma"/>
          <w:b/>
          <w:i/>
          <w:sz w:val="16"/>
          <w:szCs w:val="16"/>
          <w:lang w:val="ru-RU"/>
        </w:rPr>
        <w:t xml:space="preserve">Порядок информационного взаимодействия </w:t>
      </w:r>
    </w:p>
    <w:p w:rsidR="00774456" w:rsidRPr="00774456" w:rsidRDefault="00774456" w:rsidP="00774456">
      <w:pPr>
        <w:autoSpaceDN w:val="0"/>
        <w:adjustRightInd w:val="0"/>
        <w:jc w:val="center"/>
        <w:rPr>
          <w:rFonts w:ascii="Tahoma" w:hAnsi="Tahoma" w:cs="Tahoma"/>
          <w:b/>
          <w:i/>
          <w:sz w:val="16"/>
          <w:szCs w:val="16"/>
          <w:lang w:val="ru-RU"/>
        </w:rPr>
      </w:pPr>
      <w:r w:rsidRPr="00774456">
        <w:rPr>
          <w:rFonts w:ascii="Tahoma" w:hAnsi="Tahoma" w:cs="Tahoma"/>
          <w:b/>
          <w:i/>
          <w:sz w:val="16"/>
          <w:szCs w:val="16"/>
          <w:lang w:val="ru-RU"/>
        </w:rPr>
        <w:t>при изменении предоставленной информации</w:t>
      </w:r>
    </w:p>
    <w:p w:rsidR="00774456" w:rsidRPr="00774456" w:rsidRDefault="00774456" w:rsidP="00774456">
      <w:pPr>
        <w:autoSpaceDN w:val="0"/>
        <w:adjustRightInd w:val="0"/>
        <w:ind w:firstLine="540"/>
        <w:jc w:val="center"/>
        <w:rPr>
          <w:rFonts w:ascii="Tahoma" w:hAnsi="Tahoma" w:cs="Tahoma"/>
          <w:b/>
          <w:i/>
          <w:sz w:val="16"/>
          <w:szCs w:val="16"/>
          <w:lang w:val="ru-RU"/>
        </w:rPr>
      </w:pPr>
    </w:p>
    <w:p w:rsidR="00774456" w:rsidRPr="00774456" w:rsidRDefault="00774456" w:rsidP="00774456">
      <w:pPr>
        <w:autoSpaceDN w:val="0"/>
        <w:adjustRightInd w:val="0"/>
        <w:ind w:firstLine="709"/>
        <w:jc w:val="both"/>
        <w:rPr>
          <w:rFonts w:ascii="Tahoma" w:hAnsi="Tahoma" w:cs="Tahoma"/>
          <w:i/>
          <w:sz w:val="16"/>
          <w:szCs w:val="16"/>
          <w:lang w:val="ru-RU"/>
        </w:rPr>
      </w:pPr>
      <w:r w:rsidRPr="00774456">
        <w:rPr>
          <w:rFonts w:ascii="Tahoma" w:hAnsi="Tahoma" w:cs="Tahoma"/>
          <w:i/>
          <w:sz w:val="16"/>
          <w:szCs w:val="16"/>
          <w:lang w:val="ru-RU"/>
        </w:rPr>
        <w:t>4.1. Порядок предоставления извещения 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 (далее – извещение) состоит в следующем:</w:t>
      </w:r>
    </w:p>
    <w:p w:rsidR="00774456" w:rsidRPr="00774456" w:rsidRDefault="00774456" w:rsidP="00774456">
      <w:pPr>
        <w:autoSpaceDN w:val="0"/>
        <w:adjustRightInd w:val="0"/>
        <w:ind w:firstLine="709"/>
        <w:jc w:val="both"/>
        <w:rPr>
          <w:rFonts w:ascii="Tahoma" w:hAnsi="Tahoma" w:cs="Tahoma"/>
          <w:i/>
          <w:sz w:val="16"/>
          <w:szCs w:val="16"/>
          <w:lang w:val="ru-RU"/>
        </w:rPr>
      </w:pPr>
      <w:r w:rsidRPr="00774456">
        <w:rPr>
          <w:rFonts w:ascii="Tahoma" w:hAnsi="Tahoma" w:cs="Tahoma"/>
          <w:i/>
          <w:sz w:val="16"/>
          <w:szCs w:val="16"/>
          <w:lang w:val="ru-RU"/>
        </w:rPr>
        <w:t xml:space="preserve">4.1.1. Лица, осуществляющие поставку коммунальных ресурсов и (или) оказание услуг, в течение 10 дней со дня произошедших изменений вносят </w:t>
      </w:r>
      <w:r w:rsidRPr="00774456">
        <w:rPr>
          <w:rFonts w:ascii="Tahoma" w:hAnsi="Tahoma" w:cs="Tahoma"/>
          <w:i/>
          <w:color w:val="000000"/>
          <w:sz w:val="16"/>
          <w:szCs w:val="16"/>
          <w:lang w:val="ru-RU"/>
        </w:rPr>
        <w:t>на официальном сайте администрации Чапаевского сельского поселения  в информационно-телекоммуникационной сети «Интернет» (</w:t>
      </w:r>
      <w:hyperlink r:id="rId19" w:history="1">
        <w:r w:rsidRPr="00DD557D">
          <w:rPr>
            <w:rStyle w:val="af2"/>
            <w:rFonts w:ascii="Tahoma" w:hAnsi="Tahoma" w:cs="Tahoma"/>
            <w:i/>
            <w:sz w:val="16"/>
            <w:szCs w:val="16"/>
          </w:rPr>
          <w:t>www</w:t>
        </w:r>
        <w:r w:rsidRPr="00774456">
          <w:rPr>
            <w:rStyle w:val="af2"/>
            <w:rFonts w:ascii="Tahoma" w:hAnsi="Tahoma" w:cs="Tahoma"/>
            <w:i/>
            <w:sz w:val="16"/>
            <w:szCs w:val="16"/>
            <w:lang w:val="ru-RU"/>
          </w:rPr>
          <w:t>.</w:t>
        </w:r>
        <w:r w:rsidRPr="00DD557D">
          <w:rPr>
            <w:rStyle w:val="af2"/>
            <w:rFonts w:ascii="Tahoma" w:hAnsi="Tahoma" w:cs="Tahoma"/>
            <w:i/>
            <w:sz w:val="16"/>
            <w:szCs w:val="16"/>
          </w:rPr>
          <w:t>Chapaevo</w:t>
        </w:r>
        <w:r w:rsidRPr="00774456">
          <w:rPr>
            <w:rStyle w:val="af2"/>
            <w:rFonts w:ascii="Tahoma" w:hAnsi="Tahoma" w:cs="Tahoma"/>
            <w:i/>
            <w:sz w:val="16"/>
            <w:szCs w:val="16"/>
            <w:lang w:val="ru-RU"/>
          </w:rPr>
          <w:t xml:space="preserve">. </w:t>
        </w:r>
        <w:r w:rsidRPr="00DD557D">
          <w:rPr>
            <w:rStyle w:val="af2"/>
            <w:rFonts w:ascii="Tahoma" w:hAnsi="Tahoma" w:cs="Tahoma"/>
            <w:i/>
            <w:sz w:val="16"/>
            <w:szCs w:val="16"/>
          </w:rPr>
          <w:t>ru</w:t>
        </w:r>
      </w:hyperlink>
      <w:r w:rsidRPr="00774456">
        <w:rPr>
          <w:rFonts w:ascii="Tahoma" w:hAnsi="Tahoma" w:cs="Tahoma"/>
          <w:i/>
          <w:color w:val="000000"/>
          <w:sz w:val="16"/>
          <w:szCs w:val="16"/>
          <w:lang w:val="ru-RU"/>
        </w:rPr>
        <w:t xml:space="preserve">) </w:t>
      </w:r>
      <w:r w:rsidRPr="00774456">
        <w:rPr>
          <w:rFonts w:ascii="Tahoma" w:hAnsi="Tahoma" w:cs="Tahoma"/>
          <w:i/>
          <w:sz w:val="16"/>
          <w:szCs w:val="16"/>
          <w:lang w:val="ru-RU"/>
        </w:rPr>
        <w:t xml:space="preserve">через раздел </w:t>
      </w:r>
      <w:r w:rsidRPr="00774456">
        <w:rPr>
          <w:rFonts w:ascii="Tahoma" w:hAnsi="Tahoma" w:cs="Tahoma"/>
          <w:i/>
          <w:color w:val="000000"/>
          <w:sz w:val="16"/>
          <w:szCs w:val="16"/>
          <w:lang w:val="ru-RU"/>
        </w:rPr>
        <w:t>(наименование раздела)</w:t>
      </w:r>
      <w:r w:rsidRPr="00774456">
        <w:rPr>
          <w:rFonts w:ascii="Tahoma" w:hAnsi="Tahoma" w:cs="Tahoma"/>
          <w:i/>
          <w:sz w:val="16"/>
          <w:szCs w:val="16"/>
          <w:lang w:val="ru-RU"/>
        </w:rPr>
        <w:t xml:space="preserve"> изменения в форме электронного документа.</w:t>
      </w:r>
    </w:p>
    <w:p w:rsidR="00774456" w:rsidRPr="00774456" w:rsidRDefault="00774456" w:rsidP="00774456">
      <w:pPr>
        <w:ind w:firstLine="708"/>
        <w:jc w:val="both"/>
        <w:rPr>
          <w:rFonts w:ascii="Tahoma" w:hAnsi="Tahoma" w:cs="Tahoma"/>
          <w:i/>
          <w:sz w:val="16"/>
          <w:szCs w:val="16"/>
          <w:lang w:val="ru-RU"/>
        </w:rPr>
      </w:pPr>
      <w:r w:rsidRPr="00774456">
        <w:rPr>
          <w:rFonts w:ascii="Tahoma" w:hAnsi="Tahoma" w:cs="Tahoma"/>
          <w:i/>
          <w:sz w:val="16"/>
          <w:szCs w:val="16"/>
          <w:lang w:val="ru-RU"/>
        </w:rPr>
        <w:t xml:space="preserve">4.1.2. </w:t>
      </w:r>
      <w:r w:rsidRPr="00774456">
        <w:rPr>
          <w:rFonts w:ascii="Tahoma" w:hAnsi="Tahoma" w:cs="Tahoma"/>
          <w:i/>
          <w:color w:val="000000"/>
          <w:sz w:val="16"/>
          <w:szCs w:val="16"/>
          <w:lang w:val="ru-RU"/>
        </w:rPr>
        <w:t xml:space="preserve">Администрация Чапаевского сельского поселения </w:t>
      </w:r>
      <w:r w:rsidRPr="00774456">
        <w:rPr>
          <w:rFonts w:ascii="Tahoma" w:hAnsi="Tahoma" w:cs="Tahoma"/>
          <w:i/>
          <w:sz w:val="16"/>
          <w:szCs w:val="16"/>
          <w:lang w:val="ru-RU"/>
        </w:rPr>
        <w:t xml:space="preserve"> обеспечивает направление автоматического ответного сообщения о факте получения информации через раздел </w:t>
      </w:r>
      <w:r w:rsidRPr="00774456">
        <w:rPr>
          <w:rFonts w:ascii="Tahoma" w:hAnsi="Tahoma" w:cs="Tahoma"/>
          <w:i/>
          <w:color w:val="000000"/>
          <w:sz w:val="16"/>
          <w:szCs w:val="16"/>
          <w:lang w:val="ru-RU"/>
        </w:rPr>
        <w:t xml:space="preserve">ЖКХ. </w:t>
      </w:r>
    </w:p>
    <w:p w:rsidR="00774456" w:rsidRPr="00774456" w:rsidRDefault="00774456" w:rsidP="00774456">
      <w:pPr>
        <w:ind w:firstLine="708"/>
        <w:jc w:val="both"/>
        <w:rPr>
          <w:rFonts w:ascii="Tahoma" w:hAnsi="Tahoma" w:cs="Tahoma"/>
          <w:i/>
          <w:sz w:val="16"/>
          <w:szCs w:val="16"/>
          <w:lang w:val="ru-RU"/>
        </w:rPr>
      </w:pPr>
      <w:r w:rsidRPr="00774456">
        <w:rPr>
          <w:rFonts w:ascii="Tahoma" w:hAnsi="Tahoma" w:cs="Tahoma"/>
          <w:i/>
          <w:sz w:val="16"/>
          <w:szCs w:val="16"/>
          <w:lang w:val="ru-RU"/>
        </w:rPr>
        <w:t>4.1.3. Обязанность по предоставлению информации лиц, осуществляющих поставку коммунальных ресурсов и (или) оказание услуг, считается выполненной при получении автоматического ответного сообщения, указанного в пункте 4.1.2. настоящего регламента, при условии надлежащего заполнения формы электронного документа.</w:t>
      </w:r>
    </w:p>
    <w:p w:rsidR="00774456" w:rsidRDefault="00774456" w:rsidP="00774456">
      <w:pPr>
        <w:ind w:firstLine="708"/>
        <w:jc w:val="both"/>
        <w:rPr>
          <w:rFonts w:ascii="Tahoma" w:hAnsi="Tahoma" w:cs="Tahoma"/>
          <w:i/>
          <w:sz w:val="16"/>
          <w:szCs w:val="16"/>
          <w:lang w:val="ru-RU"/>
        </w:rPr>
      </w:pPr>
      <w:r w:rsidRPr="00774456">
        <w:rPr>
          <w:rFonts w:ascii="Tahoma" w:hAnsi="Tahoma" w:cs="Tahoma"/>
          <w:i/>
          <w:sz w:val="16"/>
          <w:szCs w:val="16"/>
          <w:lang w:val="ru-RU"/>
        </w:rPr>
        <w:t xml:space="preserve">4.1.4. В случае некорректного заполнения формы электронного документа, администрация Чапаевского сельского поселения  в течение пяти рабочих дней со дня получения электронного документа информирует лиц, осуществляющих поставку коммунальных ресурсов и (или) оказание услуг, через раздел </w:t>
      </w:r>
      <w:r w:rsidRPr="00774456">
        <w:rPr>
          <w:rFonts w:ascii="Tahoma" w:hAnsi="Tahoma" w:cs="Tahoma"/>
          <w:i/>
          <w:color w:val="000000"/>
          <w:sz w:val="16"/>
          <w:szCs w:val="16"/>
          <w:lang w:val="ru-RU"/>
        </w:rPr>
        <w:t>(наименование раздела)</w:t>
      </w:r>
      <w:r w:rsidRPr="00774456">
        <w:rPr>
          <w:rFonts w:ascii="Tahoma" w:hAnsi="Tahoma" w:cs="Tahoma"/>
          <w:i/>
          <w:sz w:val="16"/>
          <w:szCs w:val="16"/>
          <w:lang w:val="ru-RU"/>
        </w:rPr>
        <w:t xml:space="preserve"> о необходимости внесения корректировок с указанием замечаний, которые требуется устранить.</w:t>
      </w:r>
      <w:bookmarkStart w:id="1" w:name="_GoBack"/>
      <w:bookmarkEnd w:id="1"/>
      <w:r w:rsidR="00BE32FA">
        <w:rPr>
          <w:rFonts w:ascii="Tahoma" w:hAnsi="Tahoma" w:cs="Tahoma"/>
          <w:i/>
          <w:sz w:val="16"/>
          <w:szCs w:val="16"/>
          <w:lang w:val="ru-RU"/>
        </w:rPr>
        <w:t xml:space="preserve"> </w:t>
      </w:r>
    </w:p>
    <w:p w:rsidR="00BE32FA" w:rsidRPr="00BE32FA" w:rsidRDefault="00BE32FA" w:rsidP="00BE32FA">
      <w:pPr>
        <w:jc w:val="center"/>
        <w:rPr>
          <w:rFonts w:ascii="Tahoma" w:hAnsi="Tahoma" w:cs="Tahoma"/>
          <w:i/>
          <w:sz w:val="16"/>
          <w:szCs w:val="16"/>
          <w:lang w:val="ru-RU"/>
        </w:rPr>
      </w:pPr>
      <w:r w:rsidRPr="00BE32FA">
        <w:rPr>
          <w:rFonts w:ascii="Tahoma" w:hAnsi="Tahoma" w:cs="Tahoma"/>
          <w:i/>
          <w:sz w:val="16"/>
          <w:szCs w:val="16"/>
          <w:lang w:val="ru-RU"/>
        </w:rPr>
        <w:t>Костромская область</w:t>
      </w:r>
      <w:r>
        <w:rPr>
          <w:rFonts w:ascii="Tahoma" w:hAnsi="Tahoma" w:cs="Tahoma"/>
          <w:i/>
          <w:sz w:val="16"/>
          <w:szCs w:val="16"/>
          <w:lang w:val="ru-RU"/>
        </w:rPr>
        <w:t xml:space="preserve"> </w:t>
      </w:r>
      <w:r w:rsidRPr="00BE32FA">
        <w:rPr>
          <w:rFonts w:ascii="Tahoma" w:hAnsi="Tahoma" w:cs="Tahoma"/>
          <w:i/>
          <w:sz w:val="16"/>
          <w:szCs w:val="16"/>
          <w:lang w:val="ru-RU"/>
        </w:rPr>
        <w:t>Красносельский муниципальный район</w:t>
      </w:r>
    </w:p>
    <w:p w:rsidR="00BE32FA" w:rsidRPr="00BE32FA" w:rsidRDefault="00BE32FA" w:rsidP="00BE32FA">
      <w:pPr>
        <w:jc w:val="center"/>
        <w:outlineLvl w:val="0"/>
        <w:rPr>
          <w:rFonts w:ascii="Tahoma" w:hAnsi="Tahoma" w:cs="Tahoma"/>
          <w:i/>
          <w:sz w:val="16"/>
          <w:szCs w:val="16"/>
          <w:lang w:val="ru-RU"/>
        </w:rPr>
      </w:pPr>
      <w:r w:rsidRPr="00BE32FA">
        <w:rPr>
          <w:rFonts w:ascii="Tahoma" w:hAnsi="Tahoma" w:cs="Tahoma"/>
          <w:i/>
          <w:sz w:val="16"/>
          <w:szCs w:val="16"/>
          <w:lang w:val="ru-RU"/>
        </w:rPr>
        <w:t>Совет депутатов</w:t>
      </w:r>
      <w:r>
        <w:rPr>
          <w:rFonts w:ascii="Tahoma" w:hAnsi="Tahoma" w:cs="Tahoma"/>
          <w:i/>
          <w:sz w:val="16"/>
          <w:szCs w:val="16"/>
          <w:lang w:val="ru-RU"/>
        </w:rPr>
        <w:t xml:space="preserve"> </w:t>
      </w:r>
      <w:r w:rsidRPr="00BE32FA">
        <w:rPr>
          <w:rFonts w:ascii="Tahoma" w:hAnsi="Tahoma" w:cs="Tahoma"/>
          <w:i/>
          <w:sz w:val="16"/>
          <w:szCs w:val="16"/>
          <w:lang w:val="ru-RU"/>
        </w:rPr>
        <w:t>Чапаевского сельского поселения</w:t>
      </w:r>
    </w:p>
    <w:p w:rsidR="00BE32FA" w:rsidRPr="00BE32FA" w:rsidRDefault="00BE32FA" w:rsidP="00BE32FA">
      <w:pPr>
        <w:tabs>
          <w:tab w:val="left" w:pos="3225"/>
        </w:tabs>
        <w:jc w:val="center"/>
        <w:outlineLvl w:val="0"/>
        <w:rPr>
          <w:rFonts w:ascii="Tahoma" w:hAnsi="Tahoma" w:cs="Tahoma"/>
          <w:b/>
          <w:i/>
          <w:sz w:val="16"/>
          <w:szCs w:val="16"/>
          <w:lang w:val="ru-RU"/>
        </w:rPr>
      </w:pPr>
      <w:r w:rsidRPr="00BE32FA">
        <w:rPr>
          <w:rFonts w:ascii="Tahoma" w:hAnsi="Tahoma" w:cs="Tahoma"/>
          <w:b/>
          <w:i/>
          <w:sz w:val="16"/>
          <w:szCs w:val="16"/>
          <w:lang w:val="ru-RU"/>
        </w:rPr>
        <w:t>РЕШЕНИЕ</w:t>
      </w:r>
    </w:p>
    <w:p w:rsidR="00BE32FA" w:rsidRPr="00BE32FA" w:rsidRDefault="00BE32FA" w:rsidP="00BE32FA">
      <w:pPr>
        <w:rPr>
          <w:rFonts w:ascii="Tahoma" w:hAnsi="Tahoma" w:cs="Tahoma"/>
          <w:i/>
          <w:sz w:val="16"/>
          <w:szCs w:val="16"/>
          <w:lang w:val="ru-RU"/>
        </w:rPr>
      </w:pPr>
      <w:r w:rsidRPr="00BE32FA">
        <w:rPr>
          <w:rFonts w:ascii="Tahoma" w:hAnsi="Tahoma" w:cs="Tahoma"/>
          <w:i/>
          <w:sz w:val="16"/>
          <w:szCs w:val="16"/>
          <w:lang w:val="ru-RU"/>
        </w:rPr>
        <w:t xml:space="preserve">От  29  декабря        2013 года                                            </w:t>
      </w:r>
      <w:r>
        <w:rPr>
          <w:rFonts w:ascii="Tahoma" w:hAnsi="Tahoma" w:cs="Tahoma"/>
          <w:i/>
          <w:sz w:val="16"/>
          <w:szCs w:val="16"/>
          <w:lang w:val="ru-RU"/>
        </w:rPr>
        <w:t xml:space="preserve">                                              </w:t>
      </w:r>
      <w:r w:rsidRPr="00BE32FA">
        <w:rPr>
          <w:rFonts w:ascii="Tahoma" w:hAnsi="Tahoma" w:cs="Tahoma"/>
          <w:i/>
          <w:sz w:val="16"/>
          <w:szCs w:val="16"/>
          <w:lang w:val="ru-RU"/>
        </w:rPr>
        <w:t xml:space="preserve">                          №  127</w:t>
      </w:r>
    </w:p>
    <w:p w:rsidR="00BE32FA" w:rsidRPr="00BE32FA" w:rsidRDefault="00BE32FA" w:rsidP="00BE32FA">
      <w:pPr>
        <w:rPr>
          <w:rFonts w:ascii="Tahoma" w:hAnsi="Tahoma" w:cs="Tahoma"/>
          <w:i/>
          <w:sz w:val="16"/>
          <w:szCs w:val="16"/>
          <w:lang w:val="ru-RU"/>
        </w:rPr>
      </w:pPr>
    </w:p>
    <w:tbl>
      <w:tblPr>
        <w:tblpPr w:leftFromText="180" w:rightFromText="180" w:vertAnchor="text" w:tblpX="109" w:tblpY="271"/>
        <w:tblW w:w="10451" w:type="dxa"/>
        <w:tblLook w:val="0000"/>
      </w:tblPr>
      <w:tblGrid>
        <w:gridCol w:w="10451"/>
      </w:tblGrid>
      <w:tr w:rsidR="00BE32FA" w:rsidRPr="00BE32FA" w:rsidTr="00BE32FA">
        <w:trPr>
          <w:trHeight w:val="379"/>
        </w:trPr>
        <w:tc>
          <w:tcPr>
            <w:tcW w:w="10451" w:type="dxa"/>
          </w:tcPr>
          <w:p w:rsidR="00BE32FA" w:rsidRPr="00BE32FA" w:rsidRDefault="00BE32FA" w:rsidP="00BE32FA">
            <w:pPr>
              <w:jc w:val="center"/>
              <w:rPr>
                <w:rFonts w:ascii="Tahoma" w:hAnsi="Tahoma" w:cs="Tahoma"/>
                <w:i/>
                <w:sz w:val="16"/>
                <w:szCs w:val="16"/>
                <w:lang w:val="ru-RU"/>
              </w:rPr>
            </w:pPr>
            <w:r w:rsidRPr="00BE32FA">
              <w:rPr>
                <w:rFonts w:ascii="Tahoma" w:hAnsi="Tahoma" w:cs="Tahoma"/>
                <w:i/>
                <w:sz w:val="16"/>
                <w:szCs w:val="16"/>
                <w:lang w:val="ru-RU"/>
              </w:rPr>
              <w:t xml:space="preserve">О создании муниципального дорожного фонда на территории   Чапаевского сельского поселения  Красносельского муниципального района  </w:t>
            </w:r>
            <w:r w:rsidRPr="00BE32FA">
              <w:rPr>
                <w:rFonts w:ascii="Tahoma" w:hAnsi="Tahoma" w:cs="Tahoma"/>
                <w:i/>
                <w:vanish/>
                <w:sz w:val="16"/>
                <w:szCs w:val="16"/>
                <w:lang w:val="ru-RU"/>
              </w:rPr>
              <w:t xml:space="preserve"> при выборах заместителя председателя Совета депу</w:t>
            </w:r>
          </w:p>
        </w:tc>
      </w:tr>
    </w:tbl>
    <w:p w:rsidR="00BE32FA" w:rsidRPr="00BE32FA" w:rsidRDefault="00BE32FA" w:rsidP="00BE32FA">
      <w:pPr>
        <w:jc w:val="both"/>
        <w:rPr>
          <w:rFonts w:ascii="Tahoma" w:hAnsi="Tahoma" w:cs="Tahoma"/>
          <w:i/>
          <w:sz w:val="16"/>
          <w:szCs w:val="16"/>
          <w:lang w:val="ru-RU"/>
        </w:rPr>
      </w:pPr>
    </w:p>
    <w:p w:rsidR="00BE32FA" w:rsidRPr="00BE32FA" w:rsidRDefault="00BE32FA" w:rsidP="00BE32FA">
      <w:pPr>
        <w:jc w:val="both"/>
        <w:rPr>
          <w:rFonts w:ascii="Tahoma" w:hAnsi="Tahoma" w:cs="Tahoma"/>
          <w:i/>
          <w:sz w:val="16"/>
          <w:szCs w:val="16"/>
          <w:lang w:val="ru-RU"/>
        </w:rPr>
      </w:pPr>
    </w:p>
    <w:p w:rsidR="00BE32FA" w:rsidRPr="00BE32FA" w:rsidRDefault="00BE32FA" w:rsidP="00BE32FA">
      <w:pPr>
        <w:ind w:firstLine="567"/>
        <w:jc w:val="both"/>
        <w:rPr>
          <w:rFonts w:ascii="Tahoma" w:hAnsi="Tahoma" w:cs="Tahoma"/>
          <w:i/>
          <w:sz w:val="16"/>
          <w:szCs w:val="16"/>
          <w:lang w:val="ru-RU"/>
        </w:rPr>
      </w:pPr>
      <w:r w:rsidRPr="00BE32FA">
        <w:rPr>
          <w:rFonts w:ascii="Tahoma" w:hAnsi="Tahoma" w:cs="Tahoma"/>
          <w:i/>
          <w:sz w:val="16"/>
          <w:szCs w:val="16"/>
          <w:lang w:val="ru-RU"/>
        </w:rPr>
        <w:t xml:space="preserve">В соответствии с пунктом 5 статьи 179.4 Бюджетного кодекса Российской Федерации от 31 июля 1998 г. №145-ФЗ (БК РФ) с изменениями и дополнениями в редакции  Федерального закона от 03.12.12. года №244-ФЗ, </w:t>
      </w:r>
    </w:p>
    <w:p w:rsidR="00BE32FA" w:rsidRPr="00BE32FA" w:rsidRDefault="00BE32FA" w:rsidP="00BE32FA">
      <w:pPr>
        <w:jc w:val="center"/>
        <w:rPr>
          <w:rFonts w:ascii="Tahoma" w:hAnsi="Tahoma" w:cs="Tahoma"/>
          <w:i/>
          <w:sz w:val="16"/>
          <w:szCs w:val="16"/>
          <w:lang w:val="ru-RU"/>
        </w:rPr>
      </w:pPr>
      <w:r w:rsidRPr="00BE2EA3">
        <w:rPr>
          <w:rFonts w:ascii="Tahoma" w:hAnsi="Tahoma" w:cs="Tahoma"/>
          <w:i/>
          <w:sz w:val="16"/>
          <w:szCs w:val="16"/>
        </w:rPr>
        <w:t>Совет депутатов РЕШИЛ:</w:t>
      </w:r>
    </w:p>
    <w:p w:rsidR="00BE32FA" w:rsidRPr="00BE32FA" w:rsidRDefault="00BE32FA" w:rsidP="00BE32FA">
      <w:pPr>
        <w:pStyle w:val="a3"/>
        <w:numPr>
          <w:ilvl w:val="0"/>
          <w:numId w:val="14"/>
        </w:numPr>
        <w:spacing w:after="120"/>
        <w:ind w:right="-54"/>
        <w:rPr>
          <w:rFonts w:ascii="Tahoma" w:hAnsi="Tahoma" w:cs="Tahoma"/>
          <w:i/>
          <w:sz w:val="16"/>
          <w:szCs w:val="16"/>
          <w:lang w:val="ru-RU"/>
        </w:rPr>
      </w:pPr>
      <w:r w:rsidRPr="00BE32FA">
        <w:rPr>
          <w:rFonts w:ascii="Tahoma" w:hAnsi="Tahoma" w:cs="Tahoma"/>
          <w:i/>
          <w:sz w:val="16"/>
          <w:szCs w:val="16"/>
          <w:lang w:val="ru-RU"/>
        </w:rPr>
        <w:t xml:space="preserve">Создать муниципальный дорожный фонд Чапаевского сельского поселения с 01.01.2014 г. </w:t>
      </w:r>
    </w:p>
    <w:p w:rsidR="00BE32FA" w:rsidRPr="00BE32FA" w:rsidRDefault="00BE32FA" w:rsidP="00BE32FA">
      <w:pPr>
        <w:pStyle w:val="a3"/>
        <w:numPr>
          <w:ilvl w:val="0"/>
          <w:numId w:val="14"/>
        </w:numPr>
        <w:tabs>
          <w:tab w:val="clear" w:pos="360"/>
          <w:tab w:val="num" w:pos="540"/>
        </w:tabs>
        <w:spacing w:after="120"/>
        <w:ind w:left="540" w:right="-54"/>
        <w:rPr>
          <w:rFonts w:ascii="Tahoma" w:hAnsi="Tahoma" w:cs="Tahoma"/>
          <w:i/>
          <w:sz w:val="16"/>
          <w:szCs w:val="16"/>
          <w:lang w:val="ru-RU"/>
        </w:rPr>
      </w:pPr>
      <w:r w:rsidRPr="00BE32FA">
        <w:rPr>
          <w:rFonts w:ascii="Tahoma" w:hAnsi="Tahoma" w:cs="Tahoma"/>
          <w:i/>
          <w:sz w:val="16"/>
          <w:szCs w:val="16"/>
          <w:lang w:val="ru-RU"/>
        </w:rPr>
        <w:t>Считать основным источником наполняемости муниципального дорожного фонда отчисления от акцизов на автомобильный бензин, дизельное топливо, моторные масла для дизельных и карбюраторных  (инжекторных двигателей).</w:t>
      </w:r>
    </w:p>
    <w:p w:rsidR="00BE32FA" w:rsidRPr="00BE32FA" w:rsidRDefault="00BE32FA" w:rsidP="00BE32FA">
      <w:pPr>
        <w:pStyle w:val="a3"/>
        <w:numPr>
          <w:ilvl w:val="0"/>
          <w:numId w:val="14"/>
        </w:numPr>
        <w:tabs>
          <w:tab w:val="clear" w:pos="360"/>
          <w:tab w:val="num" w:pos="540"/>
        </w:tabs>
        <w:spacing w:after="120"/>
        <w:ind w:left="540" w:right="-54"/>
        <w:rPr>
          <w:rFonts w:ascii="Tahoma" w:hAnsi="Tahoma" w:cs="Tahoma"/>
          <w:i/>
          <w:sz w:val="16"/>
          <w:szCs w:val="16"/>
          <w:lang w:val="ru-RU"/>
        </w:rPr>
      </w:pPr>
      <w:r w:rsidRPr="00BE32FA">
        <w:rPr>
          <w:rFonts w:ascii="Tahoma" w:hAnsi="Tahoma" w:cs="Tahoma"/>
          <w:i/>
          <w:sz w:val="16"/>
          <w:szCs w:val="16"/>
          <w:lang w:val="ru-RU"/>
        </w:rPr>
        <w:t>Настоящее решение вступает в силу с 01 января 2014 года.</w:t>
      </w:r>
    </w:p>
    <w:p w:rsidR="00BE32FA" w:rsidRPr="00BE32FA" w:rsidRDefault="00BE32FA" w:rsidP="00BE32FA">
      <w:pPr>
        <w:rPr>
          <w:rFonts w:ascii="Tahoma" w:hAnsi="Tahoma" w:cs="Tahoma"/>
          <w:i/>
          <w:sz w:val="16"/>
          <w:szCs w:val="16"/>
          <w:lang w:val="ru-RU"/>
        </w:rPr>
      </w:pPr>
      <w:r w:rsidRPr="00BE32FA">
        <w:rPr>
          <w:rFonts w:ascii="Tahoma" w:hAnsi="Tahoma" w:cs="Tahoma"/>
          <w:i/>
          <w:sz w:val="16"/>
          <w:szCs w:val="16"/>
          <w:lang w:val="ru-RU"/>
        </w:rPr>
        <w:t>Глава поселения                                                        Г.А.Смирнова.</w:t>
      </w:r>
    </w:p>
    <w:p w:rsidR="00BE32FA" w:rsidRPr="00774456" w:rsidRDefault="00BE32FA" w:rsidP="00774456">
      <w:pPr>
        <w:ind w:firstLine="708"/>
        <w:jc w:val="both"/>
        <w:rPr>
          <w:rFonts w:ascii="Tahoma" w:hAnsi="Tahoma" w:cs="Tahoma"/>
          <w:i/>
          <w:color w:val="000000"/>
          <w:sz w:val="16"/>
          <w:szCs w:val="16"/>
          <w:lang w:val="ru-RU"/>
        </w:rPr>
      </w:pPr>
    </w:p>
    <w:p w:rsidR="00B2425A" w:rsidRPr="00774456" w:rsidRDefault="00B2425A" w:rsidP="00774456">
      <w:pPr>
        <w:pStyle w:val="af0"/>
        <w:rPr>
          <w:rFonts w:ascii="Tahoma" w:hAnsi="Tahoma" w:cs="Tahoma"/>
          <w:i/>
          <w:sz w:val="16"/>
          <w:szCs w:val="16"/>
          <w:lang w:val="ru-RU"/>
        </w:rPr>
      </w:pPr>
    </w:p>
    <w:p w:rsidR="002D6E35" w:rsidRPr="00EA3711" w:rsidRDefault="002D6E35" w:rsidP="00B2425A">
      <w:pPr>
        <w:jc w:val="both"/>
        <w:rPr>
          <w:rFonts w:ascii="Tahoma" w:hAnsi="Tahoma" w:cs="Tahoma"/>
          <w:i/>
          <w:sz w:val="16"/>
          <w:szCs w:val="16"/>
          <w:lang w:val="ru-RU"/>
        </w:rPr>
      </w:pPr>
    </w:p>
    <w:p w:rsidR="00EA3711" w:rsidRDefault="00EA3711" w:rsidP="00EA3711">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Сведения </w:t>
      </w:r>
    </w:p>
    <w:p w:rsidR="00EA3711" w:rsidRDefault="00EA3711" w:rsidP="00EA3711">
      <w:pPr>
        <w:pStyle w:val="a3"/>
        <w:tabs>
          <w:tab w:val="left" w:pos="425"/>
        </w:tabs>
        <w:jc w:val="center"/>
        <w:rPr>
          <w:rFonts w:ascii="Tahoma" w:hAnsi="Tahoma" w:cs="Tahoma"/>
          <w:b/>
          <w:bCs/>
          <w:i/>
          <w:sz w:val="16"/>
          <w:szCs w:val="16"/>
          <w:lang w:val="ru-RU"/>
        </w:rPr>
      </w:pPr>
      <w:r w:rsidRPr="0035584A">
        <w:rPr>
          <w:rFonts w:ascii="Tahoma" w:hAnsi="Tahoma" w:cs="Tahoma"/>
          <w:b/>
          <w:bCs/>
          <w:i/>
          <w:sz w:val="16"/>
          <w:szCs w:val="16"/>
          <w:lang w:val="ru-RU"/>
        </w:rPr>
        <w:t xml:space="preserve">о численности муниципальных служащих администрации Чапаевского сельского поселения Красносельского муниципального района Костромской области и фактические затраты на их денежное содержание </w:t>
      </w:r>
    </w:p>
    <w:p w:rsidR="00EA3711" w:rsidRPr="0035584A" w:rsidRDefault="00EA3711" w:rsidP="00EA3711">
      <w:pPr>
        <w:pStyle w:val="a3"/>
        <w:tabs>
          <w:tab w:val="left" w:pos="425"/>
        </w:tabs>
        <w:jc w:val="center"/>
        <w:rPr>
          <w:rFonts w:ascii="Tahoma" w:hAnsi="Tahoma" w:cs="Tahoma"/>
          <w:b/>
          <w:sz w:val="16"/>
          <w:szCs w:val="16"/>
          <w:lang w:val="ru-RU"/>
        </w:rPr>
      </w:pPr>
      <w:r w:rsidRPr="0035584A">
        <w:rPr>
          <w:rFonts w:ascii="Tahoma" w:hAnsi="Tahoma" w:cs="Tahoma"/>
          <w:b/>
          <w:bCs/>
          <w:i/>
          <w:sz w:val="16"/>
          <w:szCs w:val="16"/>
          <w:lang w:val="ru-RU"/>
        </w:rPr>
        <w:t xml:space="preserve">за </w:t>
      </w:r>
      <w:r w:rsidR="00774456">
        <w:rPr>
          <w:rFonts w:ascii="Tahoma" w:hAnsi="Tahoma" w:cs="Tahoma"/>
          <w:b/>
          <w:bCs/>
          <w:i/>
          <w:sz w:val="16"/>
          <w:szCs w:val="16"/>
          <w:lang w:val="ru-RU"/>
        </w:rPr>
        <w:t>4</w:t>
      </w:r>
      <w:r>
        <w:rPr>
          <w:rFonts w:ascii="Tahoma" w:hAnsi="Tahoma" w:cs="Tahoma"/>
          <w:b/>
          <w:bCs/>
          <w:i/>
          <w:sz w:val="16"/>
          <w:szCs w:val="16"/>
          <w:lang w:val="ru-RU"/>
        </w:rPr>
        <w:t xml:space="preserve"> </w:t>
      </w:r>
      <w:r w:rsidRPr="0035584A">
        <w:rPr>
          <w:rFonts w:ascii="Tahoma" w:hAnsi="Tahoma" w:cs="Tahoma"/>
          <w:b/>
          <w:bCs/>
          <w:i/>
          <w:sz w:val="16"/>
          <w:szCs w:val="16"/>
          <w:lang w:val="ru-RU"/>
        </w:rPr>
        <w:t>квартал 201</w:t>
      </w:r>
      <w:r>
        <w:rPr>
          <w:rFonts w:ascii="Tahoma" w:hAnsi="Tahoma" w:cs="Tahoma"/>
          <w:b/>
          <w:bCs/>
          <w:i/>
          <w:sz w:val="16"/>
          <w:szCs w:val="16"/>
          <w:lang w:val="ru-RU"/>
        </w:rPr>
        <w:t xml:space="preserve">3 </w:t>
      </w:r>
      <w:r w:rsidRPr="0035584A">
        <w:rPr>
          <w:rFonts w:ascii="Tahoma" w:hAnsi="Tahoma" w:cs="Tahoma"/>
          <w:b/>
          <w:bCs/>
          <w:i/>
          <w:sz w:val="16"/>
          <w:szCs w:val="16"/>
          <w:lang w:val="ru-RU"/>
        </w:rPr>
        <w:t>года.</w:t>
      </w:r>
    </w:p>
    <w:p w:rsidR="00EA3711" w:rsidRPr="00CA4895" w:rsidRDefault="00EA3711" w:rsidP="00EA3711">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Заместитель главы администрации</w:t>
      </w:r>
      <w:r w:rsidRPr="00CA4895">
        <w:rPr>
          <w:rFonts w:ascii="Tahoma" w:hAnsi="Tahoma" w:cs="Tahoma"/>
          <w:sz w:val="16"/>
          <w:szCs w:val="16"/>
        </w:rPr>
        <w:t xml:space="preserve"> –</w:t>
      </w:r>
      <w:r w:rsidR="00774456">
        <w:rPr>
          <w:rFonts w:ascii="Tahoma" w:hAnsi="Tahoma" w:cs="Tahoma"/>
          <w:b/>
          <w:i/>
          <w:sz w:val="16"/>
          <w:szCs w:val="16"/>
          <w:lang w:val="ru-RU"/>
        </w:rPr>
        <w:t xml:space="preserve">  102 231   </w:t>
      </w:r>
      <w:r w:rsidRPr="00CA4895">
        <w:rPr>
          <w:rFonts w:ascii="Tahoma" w:hAnsi="Tahoma" w:cs="Tahoma"/>
          <w:b/>
          <w:i/>
          <w:sz w:val="16"/>
          <w:szCs w:val="16"/>
        </w:rPr>
        <w:t>руб.</w:t>
      </w:r>
    </w:p>
    <w:p w:rsidR="00EA3711" w:rsidRPr="00CA4895" w:rsidRDefault="00EA3711" w:rsidP="00EA3711">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главный специалист администрации – </w:t>
      </w:r>
      <w:r w:rsidR="00774456">
        <w:rPr>
          <w:rFonts w:ascii="Tahoma" w:hAnsi="Tahoma" w:cs="Tahoma"/>
          <w:b/>
          <w:i/>
          <w:sz w:val="16"/>
          <w:szCs w:val="16"/>
          <w:lang w:val="ru-RU"/>
        </w:rPr>
        <w:t xml:space="preserve">71 945 </w:t>
      </w:r>
      <w:r>
        <w:rPr>
          <w:rFonts w:ascii="Tahoma" w:hAnsi="Tahoma" w:cs="Tahoma"/>
          <w:b/>
          <w:i/>
          <w:sz w:val="16"/>
          <w:szCs w:val="16"/>
          <w:lang w:val="ru-RU"/>
        </w:rPr>
        <w:t xml:space="preserve"> </w:t>
      </w:r>
      <w:r w:rsidRPr="00CA4895">
        <w:rPr>
          <w:rFonts w:ascii="Tahoma" w:hAnsi="Tahoma" w:cs="Tahoma"/>
          <w:b/>
          <w:i/>
          <w:sz w:val="16"/>
          <w:szCs w:val="16"/>
        </w:rPr>
        <w:t>руб.</w:t>
      </w:r>
    </w:p>
    <w:p w:rsidR="00EA3711" w:rsidRPr="00CA4895" w:rsidRDefault="00EA3711" w:rsidP="00EA3711">
      <w:pPr>
        <w:numPr>
          <w:ilvl w:val="0"/>
          <w:numId w:val="1"/>
        </w:numPr>
        <w:tabs>
          <w:tab w:val="left" w:pos="425"/>
        </w:tabs>
        <w:jc w:val="both"/>
        <w:rPr>
          <w:rFonts w:ascii="Tahoma" w:hAnsi="Tahoma" w:cs="Tahoma"/>
          <w:b/>
          <w:i/>
          <w:sz w:val="16"/>
          <w:szCs w:val="16"/>
        </w:rPr>
      </w:pPr>
      <w:r w:rsidRPr="00CA4895">
        <w:rPr>
          <w:rFonts w:ascii="Tahoma" w:hAnsi="Tahoma" w:cs="Tahoma"/>
          <w:b/>
          <w:i/>
          <w:sz w:val="16"/>
          <w:szCs w:val="16"/>
        </w:rPr>
        <w:t xml:space="preserve">ведущий специалист администрации – </w:t>
      </w:r>
      <w:r w:rsidR="00774456">
        <w:rPr>
          <w:rFonts w:ascii="Tahoma" w:hAnsi="Tahoma" w:cs="Tahoma"/>
          <w:b/>
          <w:i/>
          <w:sz w:val="16"/>
          <w:szCs w:val="16"/>
          <w:lang w:val="ru-RU"/>
        </w:rPr>
        <w:t xml:space="preserve">50 160 </w:t>
      </w:r>
      <w:r>
        <w:rPr>
          <w:rFonts w:ascii="Tahoma" w:hAnsi="Tahoma" w:cs="Tahoma"/>
          <w:b/>
          <w:i/>
          <w:sz w:val="16"/>
          <w:szCs w:val="16"/>
          <w:lang w:val="ru-RU"/>
        </w:rPr>
        <w:t xml:space="preserve"> </w:t>
      </w:r>
      <w:r w:rsidRPr="00CA4895">
        <w:rPr>
          <w:rFonts w:ascii="Tahoma" w:hAnsi="Tahoma" w:cs="Tahoma"/>
          <w:b/>
          <w:i/>
          <w:sz w:val="16"/>
          <w:szCs w:val="16"/>
        </w:rPr>
        <w:t>руб.</w:t>
      </w:r>
    </w:p>
    <w:tbl>
      <w:tblPr>
        <w:tblpPr w:leftFromText="180" w:rightFromText="180" w:vertAnchor="text" w:horzAnchor="margin" w:tblpY="597"/>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9"/>
        <w:gridCol w:w="3379"/>
        <w:gridCol w:w="3379"/>
      </w:tblGrid>
      <w:tr w:rsidR="00BE32FA" w:rsidRPr="00CA4895" w:rsidTr="00BE32FA">
        <w:tc>
          <w:tcPr>
            <w:tcW w:w="3379" w:type="dxa"/>
          </w:tcPr>
          <w:p w:rsidR="00BE32FA" w:rsidRPr="00573EA6" w:rsidRDefault="00BE32FA" w:rsidP="00BE32FA">
            <w:pPr>
              <w:spacing w:before="20" w:after="20"/>
              <w:jc w:val="center"/>
              <w:rPr>
                <w:rFonts w:ascii="Tahoma" w:hAnsi="Tahoma" w:cs="Tahoma"/>
                <w:b/>
                <w:i/>
                <w:sz w:val="16"/>
                <w:szCs w:val="16"/>
                <w:lang w:val="ru-RU"/>
              </w:rPr>
            </w:pPr>
            <w:r w:rsidRPr="00573EA6">
              <w:rPr>
                <w:rFonts w:ascii="Tahoma" w:hAnsi="Tahoma" w:cs="Tahoma"/>
                <w:b/>
                <w:i/>
                <w:sz w:val="16"/>
                <w:szCs w:val="16"/>
                <w:lang w:val="ru-RU"/>
              </w:rPr>
              <w:t>Тираж 30 экземпляров</w:t>
            </w:r>
          </w:p>
        </w:tc>
        <w:tc>
          <w:tcPr>
            <w:tcW w:w="3379" w:type="dxa"/>
          </w:tcPr>
          <w:p w:rsidR="00BE32FA" w:rsidRPr="00573EA6" w:rsidRDefault="00BE32FA" w:rsidP="00BE32FA">
            <w:pPr>
              <w:spacing w:before="20" w:after="20"/>
              <w:jc w:val="center"/>
              <w:rPr>
                <w:rFonts w:ascii="Tahoma" w:hAnsi="Tahoma" w:cs="Tahoma"/>
                <w:b/>
                <w:i/>
                <w:sz w:val="16"/>
                <w:szCs w:val="16"/>
                <w:lang w:val="ru-RU"/>
              </w:rPr>
            </w:pPr>
            <w:r w:rsidRPr="00573EA6">
              <w:rPr>
                <w:rFonts w:ascii="Tahoma" w:hAnsi="Tahoma" w:cs="Tahoma"/>
                <w:b/>
                <w:i/>
                <w:sz w:val="16"/>
                <w:szCs w:val="16"/>
                <w:lang w:val="ru-RU"/>
              </w:rPr>
              <w:t>Ответственный за выпуск</w:t>
            </w:r>
          </w:p>
          <w:p w:rsidR="00BE32FA" w:rsidRPr="00573EA6" w:rsidRDefault="00BE32FA" w:rsidP="00BE32FA">
            <w:pPr>
              <w:spacing w:before="20" w:after="20"/>
              <w:jc w:val="center"/>
              <w:rPr>
                <w:rFonts w:ascii="Tahoma" w:hAnsi="Tahoma" w:cs="Tahoma"/>
                <w:b/>
                <w:i/>
                <w:sz w:val="16"/>
                <w:szCs w:val="16"/>
                <w:lang w:val="ru-RU"/>
              </w:rPr>
            </w:pPr>
            <w:r w:rsidRPr="00573EA6">
              <w:rPr>
                <w:rFonts w:ascii="Tahoma" w:hAnsi="Tahoma" w:cs="Tahoma"/>
                <w:b/>
                <w:i/>
                <w:sz w:val="16"/>
                <w:szCs w:val="16"/>
                <w:lang w:val="ru-RU"/>
              </w:rPr>
              <w:t>Соколова М.Н.</w:t>
            </w:r>
          </w:p>
        </w:tc>
        <w:tc>
          <w:tcPr>
            <w:tcW w:w="3379" w:type="dxa"/>
          </w:tcPr>
          <w:p w:rsidR="00BE32FA" w:rsidRPr="00573EA6" w:rsidRDefault="00BE32FA" w:rsidP="00BE32FA">
            <w:pPr>
              <w:spacing w:before="20" w:after="20"/>
              <w:jc w:val="center"/>
              <w:rPr>
                <w:rFonts w:ascii="Tahoma" w:hAnsi="Tahoma" w:cs="Tahoma"/>
                <w:b/>
                <w:i/>
                <w:sz w:val="16"/>
                <w:szCs w:val="16"/>
                <w:lang w:val="ru-RU"/>
              </w:rPr>
            </w:pPr>
            <w:r w:rsidRPr="00573EA6">
              <w:rPr>
                <w:rFonts w:ascii="Tahoma" w:hAnsi="Tahoma" w:cs="Tahoma"/>
                <w:b/>
                <w:i/>
                <w:sz w:val="16"/>
                <w:szCs w:val="16"/>
                <w:lang w:val="ru-RU"/>
              </w:rPr>
              <w:t>Адрес: пос.им. Чапаева,</w:t>
            </w:r>
          </w:p>
          <w:p w:rsidR="00BE32FA" w:rsidRPr="00573EA6" w:rsidRDefault="00BE32FA" w:rsidP="00BE32FA">
            <w:pPr>
              <w:spacing w:before="20" w:after="20"/>
              <w:jc w:val="center"/>
              <w:rPr>
                <w:rFonts w:ascii="Tahoma" w:hAnsi="Tahoma" w:cs="Tahoma"/>
                <w:b/>
                <w:i/>
                <w:sz w:val="16"/>
                <w:szCs w:val="16"/>
                <w:lang w:val="ru-RU"/>
              </w:rPr>
            </w:pPr>
            <w:r w:rsidRPr="00573EA6">
              <w:rPr>
                <w:rFonts w:ascii="Tahoma" w:hAnsi="Tahoma" w:cs="Tahoma"/>
                <w:b/>
                <w:i/>
                <w:sz w:val="16"/>
                <w:szCs w:val="16"/>
                <w:lang w:val="ru-RU"/>
              </w:rPr>
              <w:t>ул. Советская,  д.13.</w:t>
            </w:r>
          </w:p>
          <w:p w:rsidR="00BE32FA" w:rsidRPr="00573EA6" w:rsidRDefault="00BE32FA" w:rsidP="00BE32FA">
            <w:pPr>
              <w:spacing w:before="20" w:after="20"/>
              <w:jc w:val="center"/>
              <w:rPr>
                <w:rFonts w:ascii="Tahoma" w:hAnsi="Tahoma" w:cs="Tahoma"/>
                <w:b/>
                <w:i/>
                <w:sz w:val="16"/>
                <w:szCs w:val="16"/>
                <w:lang w:val="ru-RU"/>
              </w:rPr>
            </w:pPr>
            <w:r w:rsidRPr="00573EA6">
              <w:rPr>
                <w:rFonts w:ascii="Tahoma" w:hAnsi="Tahoma" w:cs="Tahoma"/>
                <w:b/>
                <w:i/>
                <w:sz w:val="16"/>
                <w:szCs w:val="16"/>
                <w:lang w:val="ru-RU"/>
              </w:rPr>
              <w:t>Контактный телефон:</w:t>
            </w:r>
          </w:p>
          <w:p w:rsidR="00BE32FA" w:rsidRPr="00CA4895" w:rsidRDefault="00BE32FA" w:rsidP="00BE32FA">
            <w:pPr>
              <w:spacing w:before="20" w:after="20"/>
              <w:jc w:val="center"/>
              <w:rPr>
                <w:rFonts w:ascii="Tahoma" w:hAnsi="Tahoma" w:cs="Tahoma"/>
                <w:b/>
                <w:i/>
                <w:sz w:val="16"/>
                <w:szCs w:val="16"/>
              </w:rPr>
            </w:pPr>
            <w:r w:rsidRPr="00573EA6">
              <w:rPr>
                <w:rFonts w:ascii="Tahoma" w:hAnsi="Tahoma" w:cs="Tahoma"/>
                <w:b/>
                <w:i/>
                <w:sz w:val="16"/>
                <w:szCs w:val="16"/>
                <w:lang w:val="ru-RU"/>
              </w:rPr>
              <w:t>(4</w:t>
            </w:r>
            <w:r w:rsidRPr="00CA4895">
              <w:rPr>
                <w:rFonts w:ascii="Tahoma" w:hAnsi="Tahoma" w:cs="Tahoma"/>
                <w:b/>
                <w:i/>
                <w:sz w:val="16"/>
                <w:szCs w:val="16"/>
              </w:rPr>
              <w:t>9432) 3-31-19</w:t>
            </w:r>
          </w:p>
          <w:p w:rsidR="00BE32FA" w:rsidRPr="00CA4895" w:rsidRDefault="00BE32FA" w:rsidP="00BE32FA">
            <w:pPr>
              <w:spacing w:before="20" w:after="20"/>
              <w:jc w:val="center"/>
              <w:rPr>
                <w:rFonts w:ascii="Tahoma" w:hAnsi="Tahoma" w:cs="Tahoma"/>
                <w:b/>
                <w:i/>
                <w:sz w:val="16"/>
                <w:szCs w:val="16"/>
              </w:rPr>
            </w:pPr>
          </w:p>
        </w:tc>
      </w:tr>
    </w:tbl>
    <w:p w:rsidR="00EA3711" w:rsidRPr="00573EA6" w:rsidRDefault="00EA3711" w:rsidP="00EA3711">
      <w:pPr>
        <w:numPr>
          <w:ilvl w:val="0"/>
          <w:numId w:val="1"/>
        </w:numPr>
        <w:tabs>
          <w:tab w:val="left" w:pos="425"/>
        </w:tabs>
        <w:jc w:val="both"/>
        <w:rPr>
          <w:rFonts w:ascii="Tahoma" w:hAnsi="Tahoma" w:cs="Tahoma"/>
          <w:b/>
          <w:i/>
          <w:sz w:val="16"/>
          <w:szCs w:val="16"/>
          <w:lang w:val="ru-RU"/>
        </w:rPr>
      </w:pPr>
      <w:r w:rsidRPr="00573EA6">
        <w:rPr>
          <w:rFonts w:ascii="Tahoma" w:hAnsi="Tahoma" w:cs="Tahoma"/>
          <w:b/>
          <w:i/>
          <w:sz w:val="16"/>
          <w:szCs w:val="16"/>
          <w:lang w:val="ru-RU"/>
        </w:rPr>
        <w:t xml:space="preserve">Глава поселения – </w:t>
      </w:r>
      <w:r w:rsidR="00774456">
        <w:rPr>
          <w:rFonts w:ascii="Tahoma" w:hAnsi="Tahoma" w:cs="Tahoma"/>
          <w:b/>
          <w:i/>
          <w:sz w:val="16"/>
          <w:szCs w:val="16"/>
          <w:lang w:val="ru-RU"/>
        </w:rPr>
        <w:t>89 144</w:t>
      </w:r>
      <w:r>
        <w:rPr>
          <w:rFonts w:ascii="Tahoma" w:hAnsi="Tahoma" w:cs="Tahoma"/>
          <w:b/>
          <w:i/>
          <w:sz w:val="16"/>
          <w:szCs w:val="16"/>
          <w:lang w:val="ru-RU"/>
        </w:rPr>
        <w:t xml:space="preserve"> </w:t>
      </w:r>
      <w:r w:rsidRPr="00573EA6">
        <w:rPr>
          <w:rFonts w:ascii="Tahoma" w:hAnsi="Tahoma" w:cs="Tahoma"/>
          <w:b/>
          <w:i/>
          <w:sz w:val="16"/>
          <w:szCs w:val="16"/>
          <w:lang w:val="ru-RU"/>
        </w:rPr>
        <w:t xml:space="preserve"> руб</w:t>
      </w:r>
      <w:r>
        <w:rPr>
          <w:rFonts w:ascii="Tahoma" w:hAnsi="Tahoma" w:cs="Tahoma"/>
          <w:b/>
          <w:i/>
          <w:sz w:val="16"/>
          <w:szCs w:val="16"/>
          <w:lang w:val="ru-RU"/>
        </w:rPr>
        <w:t>.</w:t>
      </w:r>
      <w:r w:rsidRPr="00573EA6">
        <w:rPr>
          <w:rFonts w:ascii="Tahoma" w:hAnsi="Tahoma" w:cs="Tahoma"/>
          <w:b/>
          <w:i/>
          <w:sz w:val="16"/>
          <w:szCs w:val="16"/>
          <w:lang w:val="ru-RU"/>
        </w:rPr>
        <w:t xml:space="preserve"> </w:t>
      </w:r>
    </w:p>
    <w:p w:rsidR="00EA3711" w:rsidRPr="00EA3711" w:rsidRDefault="00EA3711" w:rsidP="00EA3711">
      <w:pPr>
        <w:tabs>
          <w:tab w:val="left" w:pos="3090"/>
        </w:tabs>
        <w:jc w:val="both"/>
        <w:outlineLvl w:val="0"/>
        <w:rPr>
          <w:rFonts w:ascii="Tahoma" w:hAnsi="Tahoma" w:cs="Tahoma"/>
          <w:i/>
          <w:sz w:val="16"/>
          <w:szCs w:val="16"/>
          <w:lang w:val="ru-RU"/>
        </w:rPr>
        <w:sectPr w:rsidR="00EA3711" w:rsidRPr="00EA3711" w:rsidSect="00D94DF5">
          <w:headerReference w:type="default" r:id="rId20"/>
          <w:footerReference w:type="default" r:id="rId21"/>
          <w:pgSz w:w="11906" w:h="16838" w:code="9"/>
          <w:pgMar w:top="1134" w:right="567" w:bottom="1134" w:left="1134" w:header="709" w:footer="709" w:gutter="0"/>
          <w:cols w:space="708"/>
          <w:docGrid w:linePitch="360"/>
        </w:sectPr>
      </w:pPr>
    </w:p>
    <w:p w:rsidR="00D633F6" w:rsidRPr="006F2136" w:rsidRDefault="00D633F6" w:rsidP="00983721">
      <w:pPr>
        <w:jc w:val="both"/>
        <w:rPr>
          <w:rFonts w:ascii="Tahoma" w:hAnsi="Tahoma" w:cs="Tahoma"/>
          <w:b/>
          <w:sz w:val="16"/>
          <w:szCs w:val="16"/>
          <w:lang w:val="ru-RU"/>
        </w:rPr>
      </w:pPr>
    </w:p>
    <w:sectPr w:rsidR="00D633F6" w:rsidRPr="006F2136" w:rsidSect="005D7500">
      <w:headerReference w:type="default" r:id="rId22"/>
      <w:footerReference w:type="default" r:id="rId23"/>
      <w:pgSz w:w="11906" w:h="16838"/>
      <w:pgMar w:top="1134" w:right="567"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5323" w:rsidRPr="004F51C7" w:rsidRDefault="00CF5323" w:rsidP="00173872">
      <w:pPr>
        <w:rPr>
          <w:sz w:val="22"/>
          <w:szCs w:val="22"/>
        </w:rPr>
      </w:pPr>
      <w:r w:rsidRPr="004F51C7">
        <w:rPr>
          <w:sz w:val="22"/>
          <w:szCs w:val="22"/>
        </w:rPr>
        <w:separator/>
      </w:r>
    </w:p>
  </w:endnote>
  <w:endnote w:type="continuationSeparator" w:id="0">
    <w:p w:rsidR="00CF5323" w:rsidRPr="004F51C7" w:rsidRDefault="00CF5323" w:rsidP="00173872">
      <w:pPr>
        <w:rPr>
          <w:sz w:val="22"/>
          <w:szCs w:val="22"/>
        </w:rPr>
      </w:pPr>
      <w:r w:rsidRPr="004F51C7">
        <w:rPr>
          <w:sz w:val="22"/>
          <w:szCs w:val="22"/>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ndale Sans UI">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i/>
      </w:rPr>
      <w:id w:val="1942407"/>
      <w:docPartObj>
        <w:docPartGallery w:val="Page Numbers (Bottom of Page)"/>
        <w:docPartUnique/>
      </w:docPartObj>
    </w:sdtPr>
    <w:sdtContent>
      <w:p w:rsidR="001E2EC7" w:rsidRPr="000D08C9" w:rsidRDefault="00847E1F" w:rsidP="00D94DF5">
        <w:pPr>
          <w:pStyle w:val="a9"/>
          <w:tabs>
            <w:tab w:val="clear" w:pos="4677"/>
            <w:tab w:val="clear" w:pos="9355"/>
            <w:tab w:val="left" w:pos="5940"/>
          </w:tabs>
          <w:rPr>
            <w:b/>
            <w:i/>
          </w:rPr>
        </w:pPr>
        <w:r w:rsidRPr="00847E1F">
          <w:rPr>
            <w:rFonts w:asciiTheme="majorHAnsi" w:hAnsiTheme="majorHAnsi"/>
            <w:b/>
            <w:i/>
            <w:noProof/>
            <w:sz w:val="28"/>
            <w:szCs w:val="28"/>
            <w:lang w:eastAsia="zh-TW"/>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47111" type="#_x0000_t98" style="position:absolute;margin-left:0;margin-top:0;width:52.1pt;height:39.6pt;rotation:360;z-index:251662336;mso-position-horizontal:center;mso-position-horizontal-relative:margin;mso-position-vertical:center;mso-position-vertical-relative:bottom-margin-area" adj="5400" filled="f" fillcolor="#17365d [2415]" strokecolor="#a5a5a5 [2092]">
              <v:textbox style="mso-next-textbox:#_x0000_s47111">
                <w:txbxContent>
                  <w:p w:rsidR="001E2EC7" w:rsidRDefault="00847E1F">
                    <w:pPr>
                      <w:jc w:val="center"/>
                      <w:rPr>
                        <w:color w:val="808080" w:themeColor="text1" w:themeTint="7F"/>
                        <w:lang w:val="ru-RU"/>
                      </w:rPr>
                    </w:pPr>
                    <w:r>
                      <w:rPr>
                        <w:lang w:val="ru-RU"/>
                      </w:rPr>
                      <w:fldChar w:fldCharType="begin"/>
                    </w:r>
                    <w:r w:rsidR="001E2EC7">
                      <w:rPr>
                        <w:lang w:val="ru-RU"/>
                      </w:rPr>
                      <w:instrText xml:space="preserve"> PAGE    \* MERGEFORMAT </w:instrText>
                    </w:r>
                    <w:r>
                      <w:rPr>
                        <w:lang w:val="ru-RU"/>
                      </w:rPr>
                      <w:fldChar w:fldCharType="separate"/>
                    </w:r>
                    <w:r w:rsidR="00BE32FA" w:rsidRPr="00BE32FA">
                      <w:rPr>
                        <w:noProof/>
                        <w:color w:val="808080" w:themeColor="text1" w:themeTint="7F"/>
                      </w:rPr>
                      <w:t>34</w:t>
                    </w:r>
                    <w:r>
                      <w:rPr>
                        <w:lang w:val="ru-RU"/>
                      </w:rPr>
                      <w:fldChar w:fldCharType="end"/>
                    </w:r>
                  </w:p>
                </w:txbxContent>
              </v:textbox>
              <w10:wrap anchorx="margin" anchory="page"/>
            </v:shape>
          </w:pict>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32094"/>
      <w:docPartObj>
        <w:docPartGallery w:val="Page Numbers (Bottom of Page)"/>
        <w:docPartUnique/>
      </w:docPartObj>
    </w:sdtPr>
    <w:sdtContent>
      <w:p w:rsidR="001E2EC7" w:rsidRDefault="00847E1F">
        <w:pPr>
          <w:pStyle w:val="a9"/>
        </w:pPr>
        <w:r w:rsidRPr="00847E1F">
          <w:rPr>
            <w:noProof/>
            <w:lang w:eastAsia="zh-TW"/>
          </w:rPr>
          <w:pict>
            <v:group id="_x0000_s47105" style="position:absolute;margin-left:0;margin-top:0;width:611.15pt;height:15pt;z-index:251660288;mso-width-percent:1000;mso-position-horizontal:center;mso-position-horizontal-relative:page;mso-position-vertical:center;mso-position-vertical-relative:bottom-margin-area;mso-width-percent:1000" coordorigin=",14970" coordsize="12255,300">
              <v:shapetype id="_x0000_t202" coordsize="21600,21600" o:spt="202" path="m,l,21600r21600,l21600,xe">
                <v:stroke joinstyle="miter"/>
                <v:path gradientshapeok="t" o:connecttype="rect"/>
              </v:shapetype>
              <v:shape id="_x0000_s47106" type="#_x0000_t202" style="position:absolute;left:10803;top:14982;width:659;height:288" filled="f" stroked="f">
                <v:textbox style="mso-next-textbox:#_x0000_s47106" inset="0,0,0,0">
                  <w:txbxContent>
                    <w:p w:rsidR="001E2EC7" w:rsidRDefault="00847E1F">
                      <w:pPr>
                        <w:jc w:val="center"/>
                      </w:pPr>
                      <w:fldSimple w:instr=" PAGE    \* MERGEFORMAT ">
                        <w:r w:rsidR="00BE32FA" w:rsidRPr="00BE32FA">
                          <w:rPr>
                            <w:noProof/>
                            <w:color w:val="8C8C8C" w:themeColor="background1" w:themeShade="8C"/>
                          </w:rPr>
                          <w:t>35</w:t>
                        </w:r>
                      </w:fldSimple>
                    </w:p>
                  </w:txbxContent>
                </v:textbox>
              </v:shape>
              <v:group id="_x0000_s47107" style="position:absolute;top:14970;width:12255;height:230;flip:x" coordorigin="-8,14978" coordsize="12255,23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47108" type="#_x0000_t34" style="position:absolute;left:-8;top:14978;width:1260;height:230;flip:y" o:connectortype="elbow" adj=",1024457,257" strokecolor="#a5a5a5 [2092]"/>
                <v:shape id="_x0000_s47109" type="#_x0000_t34" style="position:absolute;left:1252;top:14978;width:10995;height:230;rotation:180" o:connectortype="elbow" adj="20904,-1024457,-24046" strokecolor="#a5a5a5 [2092]"/>
              </v:group>
              <w10:wrap anchorx="page" anchory="page"/>
            </v:group>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5323" w:rsidRPr="004F51C7" w:rsidRDefault="00CF5323" w:rsidP="00173872">
      <w:pPr>
        <w:rPr>
          <w:sz w:val="22"/>
          <w:szCs w:val="22"/>
        </w:rPr>
      </w:pPr>
      <w:r w:rsidRPr="004F51C7">
        <w:rPr>
          <w:sz w:val="22"/>
          <w:szCs w:val="22"/>
        </w:rPr>
        <w:separator/>
      </w:r>
    </w:p>
  </w:footnote>
  <w:footnote w:type="continuationSeparator" w:id="0">
    <w:p w:rsidR="00CF5323" w:rsidRPr="004F51C7" w:rsidRDefault="00CF5323" w:rsidP="00173872">
      <w:pPr>
        <w:rPr>
          <w:sz w:val="22"/>
          <w:szCs w:val="22"/>
        </w:rPr>
      </w:pPr>
      <w:r w:rsidRPr="004F51C7">
        <w:rPr>
          <w:sz w:val="22"/>
          <w:szCs w:val="22"/>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C7" w:rsidRPr="000D08C9" w:rsidRDefault="001E2EC7" w:rsidP="00D94DF5">
    <w:pPr>
      <w:pStyle w:val="a7"/>
      <w:jc w:val="right"/>
      <w:rPr>
        <w:b/>
        <w:i/>
      </w:rPr>
    </w:pPr>
    <w:r>
      <w:rPr>
        <w:b/>
        <w:i/>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EC7" w:rsidRPr="004F51C7" w:rsidRDefault="001E2EC7" w:rsidP="000023FD">
    <w:pPr>
      <w:pStyle w:val="a7"/>
      <w:rPr>
        <w:sz w:val="22"/>
        <w:szCs w:val="22"/>
      </w:rPr>
    </w:pPr>
    <w:r w:rsidRPr="004F51C7">
      <w:rPr>
        <w:sz w:val="22"/>
        <w:szCs w:val="22"/>
      </w:rPr>
      <w:t xml:space="preserve"> </w:t>
    </w:r>
  </w:p>
  <w:p w:rsidR="001E2EC7" w:rsidRPr="004F51C7" w:rsidRDefault="001E2EC7">
    <w:pPr>
      <w:pStyle w:val="a7"/>
      <w:rPr>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2">
    <w:nsid w:val="00F575CF"/>
    <w:multiLevelType w:val="hybridMultilevel"/>
    <w:tmpl w:val="C72A133C"/>
    <w:name w:val="WW8Num3"/>
    <w:lvl w:ilvl="0" w:tplc="7AD6E352">
      <w:start w:val="1"/>
      <w:numFmt w:val="decimal"/>
      <w:lvlText w:val="%1."/>
      <w:lvlJc w:val="left"/>
      <w:pPr>
        <w:ind w:left="1497" w:hanging="930"/>
      </w:pPr>
      <w:rPr>
        <w:rFonts w:hint="default"/>
      </w:rPr>
    </w:lvl>
    <w:lvl w:ilvl="1" w:tplc="8648E9CC" w:tentative="1">
      <w:start w:val="1"/>
      <w:numFmt w:val="lowerLetter"/>
      <w:lvlText w:val="%2."/>
      <w:lvlJc w:val="left"/>
      <w:pPr>
        <w:ind w:left="1647" w:hanging="360"/>
      </w:pPr>
    </w:lvl>
    <w:lvl w:ilvl="2" w:tplc="FB90742C" w:tentative="1">
      <w:start w:val="1"/>
      <w:numFmt w:val="lowerRoman"/>
      <w:lvlText w:val="%3."/>
      <w:lvlJc w:val="right"/>
      <w:pPr>
        <w:ind w:left="2367" w:hanging="180"/>
      </w:pPr>
    </w:lvl>
    <w:lvl w:ilvl="3" w:tplc="47B8C3B0" w:tentative="1">
      <w:start w:val="1"/>
      <w:numFmt w:val="decimal"/>
      <w:lvlText w:val="%4."/>
      <w:lvlJc w:val="left"/>
      <w:pPr>
        <w:ind w:left="3087" w:hanging="360"/>
      </w:pPr>
    </w:lvl>
    <w:lvl w:ilvl="4" w:tplc="B2667F16" w:tentative="1">
      <w:start w:val="1"/>
      <w:numFmt w:val="lowerLetter"/>
      <w:lvlText w:val="%5."/>
      <w:lvlJc w:val="left"/>
      <w:pPr>
        <w:ind w:left="3807" w:hanging="360"/>
      </w:pPr>
    </w:lvl>
    <w:lvl w:ilvl="5" w:tplc="F5229978" w:tentative="1">
      <w:start w:val="1"/>
      <w:numFmt w:val="lowerRoman"/>
      <w:lvlText w:val="%6."/>
      <w:lvlJc w:val="right"/>
      <w:pPr>
        <w:ind w:left="4527" w:hanging="180"/>
      </w:pPr>
    </w:lvl>
    <w:lvl w:ilvl="6" w:tplc="F6B2B9E4" w:tentative="1">
      <w:start w:val="1"/>
      <w:numFmt w:val="decimal"/>
      <w:lvlText w:val="%7."/>
      <w:lvlJc w:val="left"/>
      <w:pPr>
        <w:ind w:left="5247" w:hanging="360"/>
      </w:pPr>
    </w:lvl>
    <w:lvl w:ilvl="7" w:tplc="FF3E7340" w:tentative="1">
      <w:start w:val="1"/>
      <w:numFmt w:val="lowerLetter"/>
      <w:lvlText w:val="%8."/>
      <w:lvlJc w:val="left"/>
      <w:pPr>
        <w:ind w:left="5967" w:hanging="360"/>
      </w:pPr>
    </w:lvl>
    <w:lvl w:ilvl="8" w:tplc="D9C05D78" w:tentative="1">
      <w:start w:val="1"/>
      <w:numFmt w:val="lowerRoman"/>
      <w:lvlText w:val="%9."/>
      <w:lvlJc w:val="right"/>
      <w:pPr>
        <w:ind w:left="6687" w:hanging="180"/>
      </w:pPr>
    </w:lvl>
  </w:abstractNum>
  <w:abstractNum w:abstractNumId="3">
    <w:nsid w:val="06436097"/>
    <w:multiLevelType w:val="multilevel"/>
    <w:tmpl w:val="5158111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F5F50BE"/>
    <w:multiLevelType w:val="multilevel"/>
    <w:tmpl w:val="A190906E"/>
    <w:styleLink w:val="WW8Num6"/>
    <w:lvl w:ilvl="0">
      <w:start w:val="2"/>
      <w:numFmt w:val="decimal"/>
      <w:lvlText w:val="%1."/>
      <w:lvlJc w:val="left"/>
    </w:lvl>
    <w:lvl w:ilvl="1">
      <w:start w:val="10"/>
      <w:numFmt w:val="decimal"/>
      <w:lvlText w:val="%1.%2."/>
      <w:lvlJc w:val="left"/>
    </w:lvl>
    <w:lvl w:ilvl="2">
      <w:start w:val="1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
    <w:nsid w:val="26333EDD"/>
    <w:multiLevelType w:val="hybridMultilevel"/>
    <w:tmpl w:val="D13CA6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B2F2B"/>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E690BA7"/>
    <w:multiLevelType w:val="hybridMultilevel"/>
    <w:tmpl w:val="5E6A9A90"/>
    <w:lvl w:ilvl="0" w:tplc="0419000F">
      <w:start w:val="1"/>
      <w:numFmt w:val="decimal"/>
      <w:lvlText w:val="%1."/>
      <w:lvlJc w:val="left"/>
      <w:pPr>
        <w:ind w:left="1211" w:hanging="360"/>
      </w:p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4B717E0A"/>
    <w:multiLevelType w:val="hybridMultilevel"/>
    <w:tmpl w:val="42C629C2"/>
    <w:lvl w:ilvl="0" w:tplc="2B747B18">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F523846"/>
    <w:multiLevelType w:val="hybridMultilevel"/>
    <w:tmpl w:val="5158111E"/>
    <w:lvl w:ilvl="0" w:tplc="0419000F">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3923E47"/>
    <w:multiLevelType w:val="multilevel"/>
    <w:tmpl w:val="5158111E"/>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1">
    <w:nsid w:val="569E3B3B"/>
    <w:multiLevelType w:val="hybridMultilevel"/>
    <w:tmpl w:val="90663A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BC30186"/>
    <w:multiLevelType w:val="hybridMultilevel"/>
    <w:tmpl w:val="5D3C390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3">
    <w:nsid w:val="5FEC2D24"/>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6DE947A9"/>
    <w:multiLevelType w:val="hybridMultilevel"/>
    <w:tmpl w:val="7C24D8DC"/>
    <w:lvl w:ilvl="0" w:tplc="0419000F">
      <w:start w:val="1"/>
      <w:numFmt w:val="decimal"/>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FD9192E"/>
    <w:multiLevelType w:val="multilevel"/>
    <w:tmpl w:val="A3B040CC"/>
    <w:styleLink w:val="WW8Num2"/>
    <w:lvl w:ilvl="0">
      <w:start w:val="2"/>
      <w:numFmt w:val="decimal"/>
      <w:lvlText w:val="%1."/>
      <w:lvlJc w:val="left"/>
    </w:lvl>
    <w:lvl w:ilvl="1">
      <w:start w:val="10"/>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6">
    <w:nsid w:val="74D32219"/>
    <w:multiLevelType w:val="multilevel"/>
    <w:tmpl w:val="9BDE201A"/>
    <w:styleLink w:val="WW8Num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num w:numId="1">
    <w:abstractNumId w:val="8"/>
  </w:num>
  <w:num w:numId="2">
    <w:abstractNumId w:val="16"/>
  </w:num>
  <w:num w:numId="3">
    <w:abstractNumId w:val="15"/>
  </w:num>
  <w:num w:numId="4">
    <w:abstractNumId w:val="4"/>
  </w:num>
  <w:num w:numId="5">
    <w:abstractNumId w:val="9"/>
  </w:num>
  <w:num w:numId="6">
    <w:abstractNumId w:val="3"/>
  </w:num>
  <w:num w:numId="7">
    <w:abstractNumId w:val="10"/>
  </w:num>
  <w:num w:numId="8">
    <w:abstractNumId w:val="11"/>
  </w:num>
  <w:num w:numId="9">
    <w:abstractNumId w:val="12"/>
  </w:num>
  <w:num w:numId="10">
    <w:abstractNumId w:val="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7"/>
  </w:num>
  <w:num w:numId="14">
    <w:abstractNumId w:val="14"/>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mirrorMargins/>
  <w:stylePaneFormatFilter w:val="3F01"/>
  <w:doNotTrackMoves/>
  <w:defaultTabStop w:val="708"/>
  <w:drawingGridHorizontalSpacing w:val="120"/>
  <w:displayHorizontalDrawingGridEvery w:val="2"/>
  <w:characterSpacingControl w:val="doNotCompress"/>
  <w:hdrShapeDefaults>
    <o:shapedefaults v:ext="edit" spidmax="70658" fillcolor="white">
      <v:fill color="white"/>
    </o:shapedefaults>
    <o:shapelayout v:ext="edit">
      <o:idmap v:ext="edit" data="46"/>
      <o:rules v:ext="edit">
        <o:r id="V:Rule3" type="connector" idref="#_x0000_s47108"/>
        <o:r id="V:Rule4" type="connector" idref="#_x0000_s47109"/>
      </o:rules>
    </o:shapelayout>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A7E69"/>
    <w:rsid w:val="000023FD"/>
    <w:rsid w:val="00002F8D"/>
    <w:rsid w:val="00006598"/>
    <w:rsid w:val="00017416"/>
    <w:rsid w:val="0002282B"/>
    <w:rsid w:val="0003482E"/>
    <w:rsid w:val="0004599C"/>
    <w:rsid w:val="00077A15"/>
    <w:rsid w:val="00083CCE"/>
    <w:rsid w:val="00090C61"/>
    <w:rsid w:val="00092FC5"/>
    <w:rsid w:val="000C7272"/>
    <w:rsid w:val="000F020E"/>
    <w:rsid w:val="00105A5B"/>
    <w:rsid w:val="00107745"/>
    <w:rsid w:val="001254C8"/>
    <w:rsid w:val="001447AC"/>
    <w:rsid w:val="00147B27"/>
    <w:rsid w:val="00173872"/>
    <w:rsid w:val="001812A5"/>
    <w:rsid w:val="001970C5"/>
    <w:rsid w:val="00197C22"/>
    <w:rsid w:val="001A20F6"/>
    <w:rsid w:val="001E2EC7"/>
    <w:rsid w:val="001F42EF"/>
    <w:rsid w:val="00212692"/>
    <w:rsid w:val="00214A3B"/>
    <w:rsid w:val="00227A91"/>
    <w:rsid w:val="00242405"/>
    <w:rsid w:val="002C50F7"/>
    <w:rsid w:val="002D6E35"/>
    <w:rsid w:val="002D7BDA"/>
    <w:rsid w:val="002F207F"/>
    <w:rsid w:val="002F399A"/>
    <w:rsid w:val="002F58C5"/>
    <w:rsid w:val="003150FF"/>
    <w:rsid w:val="00322784"/>
    <w:rsid w:val="003276CC"/>
    <w:rsid w:val="00335504"/>
    <w:rsid w:val="00345F68"/>
    <w:rsid w:val="00352D88"/>
    <w:rsid w:val="0035584A"/>
    <w:rsid w:val="00390EF9"/>
    <w:rsid w:val="004113A9"/>
    <w:rsid w:val="0043589C"/>
    <w:rsid w:val="00435BA0"/>
    <w:rsid w:val="00437FE9"/>
    <w:rsid w:val="0044231D"/>
    <w:rsid w:val="00453708"/>
    <w:rsid w:val="00486826"/>
    <w:rsid w:val="004936BB"/>
    <w:rsid w:val="004B762B"/>
    <w:rsid w:val="004B771C"/>
    <w:rsid w:val="004C1C82"/>
    <w:rsid w:val="004D0B5C"/>
    <w:rsid w:val="004E7D12"/>
    <w:rsid w:val="004F51C7"/>
    <w:rsid w:val="00505038"/>
    <w:rsid w:val="00507782"/>
    <w:rsid w:val="00525AD3"/>
    <w:rsid w:val="00551BD9"/>
    <w:rsid w:val="00573EA6"/>
    <w:rsid w:val="005D7500"/>
    <w:rsid w:val="0060165B"/>
    <w:rsid w:val="00625C5C"/>
    <w:rsid w:val="0062718B"/>
    <w:rsid w:val="0062774B"/>
    <w:rsid w:val="00634444"/>
    <w:rsid w:val="00646C6E"/>
    <w:rsid w:val="006C3E65"/>
    <w:rsid w:val="006D032F"/>
    <w:rsid w:val="006F2136"/>
    <w:rsid w:val="006F484E"/>
    <w:rsid w:val="00722EEC"/>
    <w:rsid w:val="00724ACB"/>
    <w:rsid w:val="00757F03"/>
    <w:rsid w:val="00774456"/>
    <w:rsid w:val="00782112"/>
    <w:rsid w:val="007A030A"/>
    <w:rsid w:val="007A0ABF"/>
    <w:rsid w:val="007D1CAA"/>
    <w:rsid w:val="008231C4"/>
    <w:rsid w:val="00847E1F"/>
    <w:rsid w:val="00862A4D"/>
    <w:rsid w:val="00865BDE"/>
    <w:rsid w:val="00870467"/>
    <w:rsid w:val="00883D01"/>
    <w:rsid w:val="00886DF6"/>
    <w:rsid w:val="00896D50"/>
    <w:rsid w:val="008B1492"/>
    <w:rsid w:val="008C516B"/>
    <w:rsid w:val="008D7CC6"/>
    <w:rsid w:val="008F11D1"/>
    <w:rsid w:val="00903C61"/>
    <w:rsid w:val="009150B7"/>
    <w:rsid w:val="009367EB"/>
    <w:rsid w:val="009454FD"/>
    <w:rsid w:val="00950F59"/>
    <w:rsid w:val="00970EE8"/>
    <w:rsid w:val="00975E8F"/>
    <w:rsid w:val="00982778"/>
    <w:rsid w:val="00983721"/>
    <w:rsid w:val="009E2C1E"/>
    <w:rsid w:val="00A0635B"/>
    <w:rsid w:val="00A10ECE"/>
    <w:rsid w:val="00A254B0"/>
    <w:rsid w:val="00A32716"/>
    <w:rsid w:val="00A32F40"/>
    <w:rsid w:val="00A3312A"/>
    <w:rsid w:val="00A53B78"/>
    <w:rsid w:val="00A5758C"/>
    <w:rsid w:val="00A7752C"/>
    <w:rsid w:val="00AA066D"/>
    <w:rsid w:val="00AB42D1"/>
    <w:rsid w:val="00AB5346"/>
    <w:rsid w:val="00AE466F"/>
    <w:rsid w:val="00AF32FC"/>
    <w:rsid w:val="00B2425A"/>
    <w:rsid w:val="00B320BC"/>
    <w:rsid w:val="00B66036"/>
    <w:rsid w:val="00B91AF6"/>
    <w:rsid w:val="00B91D72"/>
    <w:rsid w:val="00B95837"/>
    <w:rsid w:val="00B9767C"/>
    <w:rsid w:val="00BA5542"/>
    <w:rsid w:val="00BA7E69"/>
    <w:rsid w:val="00BB76D3"/>
    <w:rsid w:val="00BE32FA"/>
    <w:rsid w:val="00C06B39"/>
    <w:rsid w:val="00C222FB"/>
    <w:rsid w:val="00C35D15"/>
    <w:rsid w:val="00C35E71"/>
    <w:rsid w:val="00C61513"/>
    <w:rsid w:val="00C636A9"/>
    <w:rsid w:val="00C7027C"/>
    <w:rsid w:val="00C720E4"/>
    <w:rsid w:val="00CA23C6"/>
    <w:rsid w:val="00CA333D"/>
    <w:rsid w:val="00CA4895"/>
    <w:rsid w:val="00CC38E1"/>
    <w:rsid w:val="00CD52EF"/>
    <w:rsid w:val="00CE4974"/>
    <w:rsid w:val="00CE4A18"/>
    <w:rsid w:val="00CF28AA"/>
    <w:rsid w:val="00CF5323"/>
    <w:rsid w:val="00D00873"/>
    <w:rsid w:val="00D1037A"/>
    <w:rsid w:val="00D127C3"/>
    <w:rsid w:val="00D15225"/>
    <w:rsid w:val="00D30972"/>
    <w:rsid w:val="00D47123"/>
    <w:rsid w:val="00D5472A"/>
    <w:rsid w:val="00D56406"/>
    <w:rsid w:val="00D60C92"/>
    <w:rsid w:val="00D633F6"/>
    <w:rsid w:val="00D63705"/>
    <w:rsid w:val="00D653C7"/>
    <w:rsid w:val="00D70D67"/>
    <w:rsid w:val="00D94DF5"/>
    <w:rsid w:val="00D95210"/>
    <w:rsid w:val="00DB1260"/>
    <w:rsid w:val="00DB48D9"/>
    <w:rsid w:val="00DF2A70"/>
    <w:rsid w:val="00E20594"/>
    <w:rsid w:val="00E6349D"/>
    <w:rsid w:val="00E94164"/>
    <w:rsid w:val="00EA3711"/>
    <w:rsid w:val="00EA64C1"/>
    <w:rsid w:val="00EA78EA"/>
    <w:rsid w:val="00EC2FD7"/>
    <w:rsid w:val="00ED7F71"/>
    <w:rsid w:val="00EE2337"/>
    <w:rsid w:val="00EF22CD"/>
    <w:rsid w:val="00EF2E98"/>
    <w:rsid w:val="00F3134E"/>
    <w:rsid w:val="00F4764C"/>
    <w:rsid w:val="00F54042"/>
    <w:rsid w:val="00F60030"/>
    <w:rsid w:val="00FD01A6"/>
    <w:rsid w:val="00FF0F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70658"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895"/>
    <w:pPr>
      <w:spacing w:after="0" w:line="240" w:lineRule="auto"/>
    </w:pPr>
    <w:rPr>
      <w:sz w:val="24"/>
      <w:szCs w:val="24"/>
    </w:rPr>
  </w:style>
  <w:style w:type="paragraph" w:styleId="1">
    <w:name w:val="heading 1"/>
    <w:basedOn w:val="a"/>
    <w:next w:val="a"/>
    <w:link w:val="10"/>
    <w:uiPriority w:val="9"/>
    <w:qFormat/>
    <w:rsid w:val="00CA489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nhideWhenUsed/>
    <w:qFormat/>
    <w:rsid w:val="00CA4895"/>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unhideWhenUsed/>
    <w:qFormat/>
    <w:rsid w:val="00CA4895"/>
    <w:pPr>
      <w:keepNext/>
      <w:spacing w:before="240" w:after="60"/>
      <w:outlineLvl w:val="2"/>
    </w:pPr>
    <w:rPr>
      <w:rFonts w:asciiTheme="majorHAnsi" w:eastAsiaTheme="majorEastAsia" w:hAnsiTheme="majorHAnsi" w:cs="Arial"/>
      <w:b/>
      <w:bCs/>
      <w:sz w:val="26"/>
      <w:szCs w:val="26"/>
    </w:rPr>
  </w:style>
  <w:style w:type="paragraph" w:styleId="4">
    <w:name w:val="heading 4"/>
    <w:basedOn w:val="a"/>
    <w:next w:val="a"/>
    <w:link w:val="40"/>
    <w:uiPriority w:val="9"/>
    <w:semiHidden/>
    <w:unhideWhenUsed/>
    <w:qFormat/>
    <w:rsid w:val="00CA4895"/>
    <w:pPr>
      <w:keepNext/>
      <w:spacing w:before="240" w:after="60"/>
      <w:outlineLvl w:val="3"/>
    </w:pPr>
    <w:rPr>
      <w:b/>
      <w:bCs/>
      <w:sz w:val="28"/>
      <w:szCs w:val="28"/>
    </w:rPr>
  </w:style>
  <w:style w:type="paragraph" w:styleId="5">
    <w:name w:val="heading 5"/>
    <w:basedOn w:val="a"/>
    <w:next w:val="a"/>
    <w:link w:val="50"/>
    <w:uiPriority w:val="9"/>
    <w:semiHidden/>
    <w:unhideWhenUsed/>
    <w:qFormat/>
    <w:rsid w:val="00CA4895"/>
    <w:pPr>
      <w:spacing w:before="240" w:after="60"/>
      <w:outlineLvl w:val="4"/>
    </w:pPr>
    <w:rPr>
      <w:b/>
      <w:bCs/>
      <w:i/>
      <w:iCs/>
      <w:sz w:val="26"/>
      <w:szCs w:val="26"/>
    </w:rPr>
  </w:style>
  <w:style w:type="paragraph" w:styleId="6">
    <w:name w:val="heading 6"/>
    <w:basedOn w:val="a"/>
    <w:next w:val="a"/>
    <w:link w:val="60"/>
    <w:uiPriority w:val="9"/>
    <w:semiHidden/>
    <w:unhideWhenUsed/>
    <w:qFormat/>
    <w:rsid w:val="00CA4895"/>
    <w:pPr>
      <w:spacing w:before="240" w:after="60"/>
      <w:outlineLvl w:val="5"/>
    </w:pPr>
    <w:rPr>
      <w:b/>
      <w:bCs/>
      <w:sz w:val="22"/>
      <w:szCs w:val="22"/>
    </w:rPr>
  </w:style>
  <w:style w:type="paragraph" w:styleId="7">
    <w:name w:val="heading 7"/>
    <w:basedOn w:val="a"/>
    <w:next w:val="a"/>
    <w:link w:val="70"/>
    <w:uiPriority w:val="9"/>
    <w:semiHidden/>
    <w:unhideWhenUsed/>
    <w:qFormat/>
    <w:rsid w:val="00CA4895"/>
    <w:pPr>
      <w:spacing w:before="240" w:after="60"/>
      <w:outlineLvl w:val="6"/>
    </w:pPr>
  </w:style>
  <w:style w:type="paragraph" w:styleId="8">
    <w:name w:val="heading 8"/>
    <w:basedOn w:val="a"/>
    <w:next w:val="a"/>
    <w:link w:val="80"/>
    <w:uiPriority w:val="9"/>
    <w:semiHidden/>
    <w:unhideWhenUsed/>
    <w:qFormat/>
    <w:rsid w:val="00CA4895"/>
    <w:pPr>
      <w:spacing w:before="240" w:after="60"/>
      <w:outlineLvl w:val="7"/>
    </w:pPr>
    <w:rPr>
      <w:i/>
      <w:iCs/>
    </w:rPr>
  </w:style>
  <w:style w:type="paragraph" w:styleId="9">
    <w:name w:val="heading 9"/>
    <w:basedOn w:val="a"/>
    <w:next w:val="a"/>
    <w:link w:val="90"/>
    <w:uiPriority w:val="9"/>
    <w:semiHidden/>
    <w:unhideWhenUsed/>
    <w:qFormat/>
    <w:rsid w:val="00CA4895"/>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body text,Основной текст1,бпОсновной текст,Body Text Char"/>
    <w:basedOn w:val="a"/>
    <w:link w:val="a4"/>
    <w:rsid w:val="0062774B"/>
    <w:pPr>
      <w:jc w:val="both"/>
    </w:pPr>
    <w:rPr>
      <w:szCs w:val="20"/>
    </w:rPr>
  </w:style>
  <w:style w:type="paragraph" w:styleId="31">
    <w:name w:val="Body Text Indent 3"/>
    <w:basedOn w:val="a"/>
    <w:rsid w:val="0062774B"/>
    <w:pPr>
      <w:spacing w:after="120"/>
      <w:ind w:left="283"/>
    </w:pPr>
    <w:rPr>
      <w:sz w:val="16"/>
      <w:szCs w:val="16"/>
    </w:rPr>
  </w:style>
  <w:style w:type="table" w:styleId="a5">
    <w:name w:val="Table Grid"/>
    <w:basedOn w:val="a1"/>
    <w:rsid w:val="006277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1">
    <w:name w:val="Body Text Indent 2"/>
    <w:basedOn w:val="a"/>
    <w:link w:val="22"/>
    <w:uiPriority w:val="99"/>
    <w:semiHidden/>
    <w:unhideWhenUsed/>
    <w:rsid w:val="00173872"/>
    <w:pPr>
      <w:spacing w:after="120" w:line="480" w:lineRule="auto"/>
      <w:ind w:left="283"/>
    </w:pPr>
  </w:style>
  <w:style w:type="character" w:customStyle="1" w:styleId="22">
    <w:name w:val="Основной текст с отступом 2 Знак"/>
    <w:basedOn w:val="a0"/>
    <w:link w:val="21"/>
    <w:uiPriority w:val="99"/>
    <w:semiHidden/>
    <w:rsid w:val="00173872"/>
    <w:rPr>
      <w:sz w:val="24"/>
      <w:szCs w:val="24"/>
    </w:rPr>
  </w:style>
  <w:style w:type="paragraph" w:styleId="a6">
    <w:name w:val="List Paragraph"/>
    <w:basedOn w:val="a"/>
    <w:uiPriority w:val="34"/>
    <w:qFormat/>
    <w:rsid w:val="00CA4895"/>
    <w:pPr>
      <w:ind w:left="720"/>
      <w:contextualSpacing/>
    </w:pPr>
  </w:style>
  <w:style w:type="paragraph" w:styleId="a7">
    <w:name w:val="header"/>
    <w:basedOn w:val="a"/>
    <w:link w:val="a8"/>
    <w:unhideWhenUsed/>
    <w:rsid w:val="00173872"/>
    <w:pPr>
      <w:tabs>
        <w:tab w:val="center" w:pos="4677"/>
        <w:tab w:val="right" w:pos="9355"/>
      </w:tabs>
    </w:pPr>
  </w:style>
  <w:style w:type="character" w:customStyle="1" w:styleId="a8">
    <w:name w:val="Верхний колонтитул Знак"/>
    <w:basedOn w:val="a0"/>
    <w:link w:val="a7"/>
    <w:rsid w:val="00173872"/>
    <w:rPr>
      <w:sz w:val="24"/>
      <w:szCs w:val="24"/>
    </w:rPr>
  </w:style>
  <w:style w:type="paragraph" w:styleId="a9">
    <w:name w:val="footer"/>
    <w:basedOn w:val="a"/>
    <w:link w:val="aa"/>
    <w:unhideWhenUsed/>
    <w:rsid w:val="00173872"/>
    <w:pPr>
      <w:tabs>
        <w:tab w:val="center" w:pos="4677"/>
        <w:tab w:val="right" w:pos="9355"/>
      </w:tabs>
    </w:pPr>
  </w:style>
  <w:style w:type="character" w:customStyle="1" w:styleId="aa">
    <w:name w:val="Нижний колонтитул Знак"/>
    <w:basedOn w:val="a0"/>
    <w:link w:val="a9"/>
    <w:rsid w:val="00173872"/>
    <w:rPr>
      <w:sz w:val="24"/>
      <w:szCs w:val="24"/>
    </w:rPr>
  </w:style>
  <w:style w:type="paragraph" w:customStyle="1" w:styleId="ConsPlusTitle">
    <w:name w:val="ConsPlusTitle"/>
    <w:rsid w:val="00A10ECE"/>
    <w:pPr>
      <w:widowControl w:val="0"/>
      <w:autoSpaceDE w:val="0"/>
      <w:autoSpaceDN w:val="0"/>
      <w:adjustRightInd w:val="0"/>
    </w:pPr>
    <w:rPr>
      <w:rFonts w:ascii="Arial" w:hAnsi="Arial" w:cs="Arial"/>
      <w:b/>
      <w:bCs/>
    </w:rPr>
  </w:style>
  <w:style w:type="paragraph" w:customStyle="1" w:styleId="ConsPlusNormal">
    <w:name w:val="ConsPlusNormal"/>
    <w:rsid w:val="00A10ECE"/>
    <w:pPr>
      <w:widowControl w:val="0"/>
      <w:autoSpaceDE w:val="0"/>
      <w:autoSpaceDN w:val="0"/>
      <w:adjustRightInd w:val="0"/>
      <w:ind w:firstLine="720"/>
    </w:pPr>
    <w:rPr>
      <w:rFonts w:ascii="Arial" w:hAnsi="Arial" w:cs="Arial"/>
    </w:rPr>
  </w:style>
  <w:style w:type="character" w:customStyle="1" w:styleId="postbody1">
    <w:name w:val="postbody1"/>
    <w:basedOn w:val="a0"/>
    <w:rsid w:val="008C516B"/>
    <w:rPr>
      <w:sz w:val="20"/>
      <w:szCs w:val="20"/>
    </w:rPr>
  </w:style>
  <w:style w:type="paragraph" w:customStyle="1" w:styleId="ConsPlusNonformat">
    <w:name w:val="ConsPlusNonformat"/>
    <w:rsid w:val="008C516B"/>
    <w:pPr>
      <w:widowControl w:val="0"/>
      <w:autoSpaceDE w:val="0"/>
      <w:autoSpaceDN w:val="0"/>
      <w:adjustRightInd w:val="0"/>
    </w:pPr>
    <w:rPr>
      <w:rFonts w:ascii="Courier New" w:hAnsi="Courier New" w:cs="Courier New"/>
    </w:rPr>
  </w:style>
  <w:style w:type="character" w:customStyle="1" w:styleId="a4">
    <w:name w:val="Основной текст Знак"/>
    <w:aliases w:val="body text Знак,Основной текст1 Знак,бпОсновной текст Знак,Body Text Char Знак"/>
    <w:basedOn w:val="a0"/>
    <w:link w:val="a3"/>
    <w:rsid w:val="00B320BC"/>
    <w:rPr>
      <w:sz w:val="24"/>
    </w:rPr>
  </w:style>
  <w:style w:type="paragraph" w:customStyle="1" w:styleId="normal32">
    <w:name w:val="normal32"/>
    <w:basedOn w:val="a"/>
    <w:rsid w:val="00B320BC"/>
    <w:pPr>
      <w:jc w:val="center"/>
    </w:pPr>
    <w:rPr>
      <w:rFonts w:ascii="Arial" w:hAnsi="Arial" w:cs="Arial"/>
      <w:sz w:val="34"/>
      <w:szCs w:val="34"/>
    </w:rPr>
  </w:style>
  <w:style w:type="paragraph" w:styleId="ab">
    <w:name w:val="Body Text Indent"/>
    <w:basedOn w:val="a"/>
    <w:link w:val="ac"/>
    <w:rsid w:val="00B320BC"/>
    <w:pPr>
      <w:spacing w:after="120"/>
      <w:ind w:left="283"/>
    </w:pPr>
  </w:style>
  <w:style w:type="character" w:customStyle="1" w:styleId="ac">
    <w:name w:val="Основной текст с отступом Знак"/>
    <w:basedOn w:val="a0"/>
    <w:link w:val="ab"/>
    <w:rsid w:val="00B320BC"/>
    <w:rPr>
      <w:sz w:val="24"/>
      <w:szCs w:val="24"/>
    </w:rPr>
  </w:style>
  <w:style w:type="paragraph" w:customStyle="1" w:styleId="ConsNormal">
    <w:name w:val="ConsNormal"/>
    <w:rsid w:val="00B320BC"/>
    <w:pPr>
      <w:widowControl w:val="0"/>
      <w:autoSpaceDE w:val="0"/>
      <w:autoSpaceDN w:val="0"/>
      <w:adjustRightInd w:val="0"/>
      <w:ind w:firstLine="720"/>
    </w:pPr>
    <w:rPr>
      <w:rFonts w:ascii="Arial" w:hAnsi="Arial" w:cs="Arial"/>
    </w:rPr>
  </w:style>
  <w:style w:type="paragraph" w:styleId="ad">
    <w:name w:val="Balloon Text"/>
    <w:basedOn w:val="a"/>
    <w:link w:val="ae"/>
    <w:unhideWhenUsed/>
    <w:rsid w:val="0043589C"/>
    <w:rPr>
      <w:rFonts w:ascii="Tahoma" w:hAnsi="Tahoma" w:cs="Tahoma"/>
      <w:sz w:val="16"/>
      <w:szCs w:val="16"/>
    </w:rPr>
  </w:style>
  <w:style w:type="character" w:customStyle="1" w:styleId="ae">
    <w:name w:val="Текст выноски Знак"/>
    <w:basedOn w:val="a0"/>
    <w:link w:val="ad"/>
    <w:rsid w:val="0043589C"/>
    <w:rPr>
      <w:rFonts w:ascii="Tahoma" w:hAnsi="Tahoma" w:cs="Tahoma"/>
      <w:sz w:val="16"/>
      <w:szCs w:val="16"/>
    </w:rPr>
  </w:style>
  <w:style w:type="paragraph" w:customStyle="1" w:styleId="af">
    <w:name w:val="Стиль"/>
    <w:rsid w:val="00AE466F"/>
    <w:pPr>
      <w:widowControl w:val="0"/>
      <w:autoSpaceDE w:val="0"/>
      <w:autoSpaceDN w:val="0"/>
      <w:adjustRightInd w:val="0"/>
    </w:pPr>
    <w:rPr>
      <w:rFonts w:ascii="Arial" w:hAnsi="Arial" w:cs="Arial"/>
      <w:sz w:val="24"/>
      <w:szCs w:val="24"/>
    </w:rPr>
  </w:style>
  <w:style w:type="paragraph" w:styleId="af0">
    <w:name w:val="No Spacing"/>
    <w:basedOn w:val="a"/>
    <w:link w:val="af1"/>
    <w:uiPriority w:val="1"/>
    <w:qFormat/>
    <w:rsid w:val="00CA4895"/>
    <w:rPr>
      <w:szCs w:val="32"/>
    </w:rPr>
  </w:style>
  <w:style w:type="character" w:customStyle="1" w:styleId="20">
    <w:name w:val="Заголовок 2 Знак"/>
    <w:basedOn w:val="a0"/>
    <w:link w:val="2"/>
    <w:rsid w:val="00CA4895"/>
    <w:rPr>
      <w:rFonts w:asciiTheme="majorHAnsi" w:eastAsiaTheme="majorEastAsia" w:hAnsiTheme="majorHAnsi"/>
      <w:b/>
      <w:bCs/>
      <w:i/>
      <w:iCs/>
      <w:sz w:val="28"/>
      <w:szCs w:val="28"/>
    </w:rPr>
  </w:style>
  <w:style w:type="character" w:customStyle="1" w:styleId="10">
    <w:name w:val="Заголовок 1 Знак"/>
    <w:basedOn w:val="a0"/>
    <w:link w:val="1"/>
    <w:uiPriority w:val="9"/>
    <w:rsid w:val="00CA4895"/>
    <w:rPr>
      <w:rFonts w:asciiTheme="majorHAnsi" w:eastAsiaTheme="majorEastAsia" w:hAnsiTheme="majorHAnsi" w:cstheme="majorBidi"/>
      <w:b/>
      <w:bCs/>
      <w:kern w:val="32"/>
      <w:sz w:val="32"/>
      <w:szCs w:val="32"/>
    </w:rPr>
  </w:style>
  <w:style w:type="paragraph" w:customStyle="1" w:styleId="ConsPlusCell">
    <w:name w:val="ConsPlusCell"/>
    <w:uiPriority w:val="99"/>
    <w:rsid w:val="00077A15"/>
    <w:pPr>
      <w:widowControl w:val="0"/>
      <w:autoSpaceDE w:val="0"/>
      <w:autoSpaceDN w:val="0"/>
      <w:adjustRightInd w:val="0"/>
    </w:pPr>
    <w:rPr>
      <w:rFonts w:ascii="Arial" w:hAnsi="Arial" w:cs="Arial"/>
    </w:rPr>
  </w:style>
  <w:style w:type="paragraph" w:customStyle="1" w:styleId="ConsPlusDocList">
    <w:name w:val="ConsPlusDocList"/>
    <w:rsid w:val="00077A15"/>
    <w:pPr>
      <w:widowControl w:val="0"/>
      <w:autoSpaceDE w:val="0"/>
      <w:autoSpaceDN w:val="0"/>
      <w:adjustRightInd w:val="0"/>
    </w:pPr>
    <w:rPr>
      <w:rFonts w:ascii="Courier New" w:hAnsi="Courier New" w:cs="Courier New"/>
    </w:rPr>
  </w:style>
  <w:style w:type="character" w:styleId="af2">
    <w:name w:val="Hyperlink"/>
    <w:basedOn w:val="a0"/>
    <w:rsid w:val="00077A15"/>
    <w:rPr>
      <w:rFonts w:cs="Times New Roman"/>
      <w:color w:val="0000FF"/>
      <w:u w:val="single"/>
    </w:rPr>
  </w:style>
  <w:style w:type="character" w:styleId="af3">
    <w:name w:val="FollowedHyperlink"/>
    <w:basedOn w:val="a0"/>
    <w:uiPriority w:val="99"/>
    <w:rsid w:val="00077A15"/>
    <w:rPr>
      <w:rFonts w:cs="Times New Roman"/>
      <w:color w:val="800080"/>
      <w:u w:val="single"/>
    </w:rPr>
  </w:style>
  <w:style w:type="character" w:customStyle="1" w:styleId="af1">
    <w:name w:val="Без интервала Знак"/>
    <w:basedOn w:val="a0"/>
    <w:link w:val="af0"/>
    <w:uiPriority w:val="1"/>
    <w:rsid w:val="00CF28AA"/>
    <w:rPr>
      <w:sz w:val="24"/>
      <w:szCs w:val="32"/>
    </w:rPr>
  </w:style>
  <w:style w:type="paragraph" w:styleId="af4">
    <w:name w:val="Normal (Web)"/>
    <w:basedOn w:val="a"/>
    <w:rsid w:val="007D1CAA"/>
    <w:pPr>
      <w:spacing w:before="100" w:beforeAutospacing="1" w:after="100" w:afterAutospacing="1"/>
    </w:pPr>
  </w:style>
  <w:style w:type="paragraph" w:styleId="23">
    <w:name w:val="Body Text 2"/>
    <w:basedOn w:val="a"/>
    <w:link w:val="24"/>
    <w:unhideWhenUsed/>
    <w:rsid w:val="00435BA0"/>
    <w:pPr>
      <w:spacing w:after="120" w:line="480" w:lineRule="auto"/>
    </w:pPr>
  </w:style>
  <w:style w:type="character" w:customStyle="1" w:styleId="24">
    <w:name w:val="Основной текст 2 Знак"/>
    <w:basedOn w:val="a0"/>
    <w:link w:val="23"/>
    <w:rsid w:val="00435BA0"/>
    <w:rPr>
      <w:sz w:val="24"/>
      <w:szCs w:val="24"/>
    </w:rPr>
  </w:style>
  <w:style w:type="paragraph" w:customStyle="1" w:styleId="11">
    <w:name w:val="Без интервала1"/>
    <w:rsid w:val="00435BA0"/>
    <w:pPr>
      <w:ind w:firstLine="567"/>
      <w:jc w:val="both"/>
    </w:pPr>
    <w:rPr>
      <w:sz w:val="28"/>
      <w:szCs w:val="28"/>
    </w:rPr>
  </w:style>
  <w:style w:type="character" w:customStyle="1" w:styleId="Q">
    <w:name w:val="Q"/>
    <w:rsid w:val="00435BA0"/>
  </w:style>
  <w:style w:type="paragraph" w:customStyle="1" w:styleId="310">
    <w:name w:val="Основной текст 31"/>
    <w:basedOn w:val="a"/>
    <w:rsid w:val="001447AC"/>
    <w:pPr>
      <w:suppressAutoHyphens/>
    </w:pPr>
    <w:rPr>
      <w:sz w:val="20"/>
      <w:szCs w:val="20"/>
      <w:lang w:eastAsia="ar-SA"/>
    </w:rPr>
  </w:style>
  <w:style w:type="paragraph" w:customStyle="1" w:styleId="ConsNonformat">
    <w:name w:val="ConsNonformat"/>
    <w:rsid w:val="001447AC"/>
    <w:pPr>
      <w:widowControl w:val="0"/>
      <w:suppressAutoHyphens/>
      <w:autoSpaceDE w:val="0"/>
    </w:pPr>
    <w:rPr>
      <w:rFonts w:ascii="Courier New" w:eastAsia="Arial" w:hAnsi="Courier New" w:cs="Courier New"/>
      <w:lang w:eastAsia="ar-SA"/>
    </w:rPr>
  </w:style>
  <w:style w:type="paragraph" w:customStyle="1" w:styleId="af5">
    <w:name w:val="Горизонтальная линия"/>
    <w:basedOn w:val="a"/>
    <w:next w:val="a3"/>
    <w:rsid w:val="001447AC"/>
    <w:pPr>
      <w:suppressLineNumbers/>
      <w:pBdr>
        <w:bottom w:val="double" w:sz="2" w:space="0" w:color="808080"/>
      </w:pBdr>
      <w:suppressAutoHyphens/>
      <w:spacing w:after="283"/>
    </w:pPr>
    <w:rPr>
      <w:sz w:val="12"/>
      <w:szCs w:val="12"/>
      <w:lang w:eastAsia="ar-SA"/>
    </w:rPr>
  </w:style>
  <w:style w:type="character" w:customStyle="1" w:styleId="30">
    <w:name w:val="Заголовок 3 Знак"/>
    <w:basedOn w:val="a0"/>
    <w:link w:val="3"/>
    <w:uiPriority w:val="9"/>
    <w:rsid w:val="00CA4895"/>
    <w:rPr>
      <w:rFonts w:asciiTheme="majorHAnsi" w:eastAsiaTheme="majorEastAsia" w:hAnsiTheme="majorHAnsi" w:cs="Arial"/>
      <w:b/>
      <w:bCs/>
      <w:sz w:val="26"/>
      <w:szCs w:val="26"/>
    </w:rPr>
  </w:style>
  <w:style w:type="character" w:customStyle="1" w:styleId="40">
    <w:name w:val="Заголовок 4 Знак"/>
    <w:basedOn w:val="a0"/>
    <w:link w:val="4"/>
    <w:uiPriority w:val="9"/>
    <w:rsid w:val="00CA4895"/>
    <w:rPr>
      <w:b/>
      <w:bCs/>
      <w:sz w:val="28"/>
      <w:szCs w:val="28"/>
    </w:rPr>
  </w:style>
  <w:style w:type="character" w:customStyle="1" w:styleId="50">
    <w:name w:val="Заголовок 5 Знак"/>
    <w:basedOn w:val="a0"/>
    <w:link w:val="5"/>
    <w:uiPriority w:val="9"/>
    <w:semiHidden/>
    <w:rsid w:val="00CA4895"/>
    <w:rPr>
      <w:b/>
      <w:bCs/>
      <w:i/>
      <w:iCs/>
      <w:sz w:val="26"/>
      <w:szCs w:val="26"/>
    </w:rPr>
  </w:style>
  <w:style w:type="character" w:customStyle="1" w:styleId="60">
    <w:name w:val="Заголовок 6 Знак"/>
    <w:basedOn w:val="a0"/>
    <w:link w:val="6"/>
    <w:uiPriority w:val="9"/>
    <w:semiHidden/>
    <w:rsid w:val="00CA4895"/>
    <w:rPr>
      <w:b/>
      <w:bCs/>
    </w:rPr>
  </w:style>
  <w:style w:type="character" w:customStyle="1" w:styleId="70">
    <w:name w:val="Заголовок 7 Знак"/>
    <w:basedOn w:val="a0"/>
    <w:link w:val="7"/>
    <w:uiPriority w:val="9"/>
    <w:semiHidden/>
    <w:rsid w:val="00CA4895"/>
    <w:rPr>
      <w:sz w:val="24"/>
      <w:szCs w:val="24"/>
    </w:rPr>
  </w:style>
  <w:style w:type="character" w:customStyle="1" w:styleId="80">
    <w:name w:val="Заголовок 8 Знак"/>
    <w:basedOn w:val="a0"/>
    <w:link w:val="8"/>
    <w:uiPriority w:val="9"/>
    <w:semiHidden/>
    <w:rsid w:val="00CA4895"/>
    <w:rPr>
      <w:i/>
      <w:iCs/>
      <w:sz w:val="24"/>
      <w:szCs w:val="24"/>
    </w:rPr>
  </w:style>
  <w:style w:type="character" w:customStyle="1" w:styleId="90">
    <w:name w:val="Заголовок 9 Знак"/>
    <w:basedOn w:val="a0"/>
    <w:link w:val="9"/>
    <w:uiPriority w:val="9"/>
    <w:semiHidden/>
    <w:rsid w:val="00CA4895"/>
    <w:rPr>
      <w:rFonts w:asciiTheme="majorHAnsi" w:eastAsiaTheme="majorEastAsia" w:hAnsiTheme="majorHAnsi"/>
    </w:rPr>
  </w:style>
  <w:style w:type="character" w:styleId="af6">
    <w:name w:val="page number"/>
    <w:basedOn w:val="a0"/>
    <w:rsid w:val="0044231D"/>
  </w:style>
  <w:style w:type="paragraph" w:customStyle="1" w:styleId="af7">
    <w:name w:val="Знак Знак Знак"/>
    <w:basedOn w:val="a"/>
    <w:rsid w:val="0044231D"/>
    <w:pPr>
      <w:spacing w:after="160" w:line="240" w:lineRule="exact"/>
    </w:pPr>
    <w:rPr>
      <w:rFonts w:ascii="Verdana" w:hAnsi="Verdana"/>
    </w:rPr>
  </w:style>
  <w:style w:type="paragraph" w:styleId="af8">
    <w:name w:val="Title"/>
    <w:basedOn w:val="a"/>
    <w:next w:val="a"/>
    <w:link w:val="af9"/>
    <w:uiPriority w:val="10"/>
    <w:qFormat/>
    <w:rsid w:val="00CA4895"/>
    <w:pPr>
      <w:spacing w:before="240" w:after="60"/>
      <w:jc w:val="center"/>
      <w:outlineLvl w:val="0"/>
    </w:pPr>
    <w:rPr>
      <w:rFonts w:asciiTheme="majorHAnsi" w:eastAsiaTheme="majorEastAsia" w:hAnsiTheme="majorHAnsi"/>
      <w:b/>
      <w:bCs/>
      <w:kern w:val="28"/>
      <w:sz w:val="32"/>
      <w:szCs w:val="32"/>
    </w:rPr>
  </w:style>
  <w:style w:type="character" w:customStyle="1" w:styleId="af9">
    <w:name w:val="Название Знак"/>
    <w:basedOn w:val="a0"/>
    <w:link w:val="af8"/>
    <w:uiPriority w:val="10"/>
    <w:rsid w:val="00CA4895"/>
    <w:rPr>
      <w:rFonts w:asciiTheme="majorHAnsi" w:eastAsiaTheme="majorEastAsia" w:hAnsiTheme="majorHAnsi"/>
      <w:b/>
      <w:bCs/>
      <w:kern w:val="28"/>
      <w:sz w:val="32"/>
      <w:szCs w:val="32"/>
    </w:rPr>
  </w:style>
  <w:style w:type="paragraph" w:styleId="afa">
    <w:name w:val="Subtitle"/>
    <w:basedOn w:val="a"/>
    <w:next w:val="a"/>
    <w:link w:val="afb"/>
    <w:uiPriority w:val="11"/>
    <w:qFormat/>
    <w:rsid w:val="00CA4895"/>
    <w:pPr>
      <w:spacing w:after="60"/>
      <w:jc w:val="center"/>
      <w:outlineLvl w:val="1"/>
    </w:pPr>
    <w:rPr>
      <w:rFonts w:asciiTheme="majorHAnsi" w:eastAsiaTheme="majorEastAsia" w:hAnsiTheme="majorHAnsi"/>
    </w:rPr>
  </w:style>
  <w:style w:type="character" w:customStyle="1" w:styleId="afb">
    <w:name w:val="Подзаголовок Знак"/>
    <w:basedOn w:val="a0"/>
    <w:link w:val="afa"/>
    <w:uiPriority w:val="11"/>
    <w:rsid w:val="00CA4895"/>
    <w:rPr>
      <w:rFonts w:asciiTheme="majorHAnsi" w:eastAsiaTheme="majorEastAsia" w:hAnsiTheme="majorHAnsi"/>
      <w:sz w:val="24"/>
      <w:szCs w:val="24"/>
    </w:rPr>
  </w:style>
  <w:style w:type="character" w:styleId="afc">
    <w:name w:val="Strong"/>
    <w:basedOn w:val="a0"/>
    <w:qFormat/>
    <w:rsid w:val="00CA4895"/>
    <w:rPr>
      <w:b/>
      <w:bCs/>
    </w:rPr>
  </w:style>
  <w:style w:type="character" w:styleId="afd">
    <w:name w:val="Emphasis"/>
    <w:basedOn w:val="a0"/>
    <w:uiPriority w:val="20"/>
    <w:qFormat/>
    <w:rsid w:val="00CA4895"/>
    <w:rPr>
      <w:rFonts w:asciiTheme="minorHAnsi" w:hAnsiTheme="minorHAnsi"/>
      <w:b/>
      <w:i/>
      <w:iCs/>
    </w:rPr>
  </w:style>
  <w:style w:type="paragraph" w:styleId="25">
    <w:name w:val="Quote"/>
    <w:basedOn w:val="a"/>
    <w:next w:val="a"/>
    <w:link w:val="26"/>
    <w:uiPriority w:val="29"/>
    <w:qFormat/>
    <w:rsid w:val="00CA4895"/>
    <w:rPr>
      <w:i/>
    </w:rPr>
  </w:style>
  <w:style w:type="character" w:customStyle="1" w:styleId="26">
    <w:name w:val="Цитата 2 Знак"/>
    <w:basedOn w:val="a0"/>
    <w:link w:val="25"/>
    <w:uiPriority w:val="29"/>
    <w:rsid w:val="00CA4895"/>
    <w:rPr>
      <w:i/>
      <w:sz w:val="24"/>
      <w:szCs w:val="24"/>
    </w:rPr>
  </w:style>
  <w:style w:type="paragraph" w:styleId="afe">
    <w:name w:val="Intense Quote"/>
    <w:basedOn w:val="a"/>
    <w:next w:val="a"/>
    <w:link w:val="aff"/>
    <w:uiPriority w:val="30"/>
    <w:qFormat/>
    <w:rsid w:val="00CA4895"/>
    <w:pPr>
      <w:ind w:left="720" w:right="720"/>
    </w:pPr>
    <w:rPr>
      <w:b/>
      <w:i/>
      <w:szCs w:val="22"/>
    </w:rPr>
  </w:style>
  <w:style w:type="character" w:customStyle="1" w:styleId="aff">
    <w:name w:val="Выделенная цитата Знак"/>
    <w:basedOn w:val="a0"/>
    <w:link w:val="afe"/>
    <w:uiPriority w:val="30"/>
    <w:rsid w:val="00CA4895"/>
    <w:rPr>
      <w:b/>
      <w:i/>
      <w:sz w:val="24"/>
    </w:rPr>
  </w:style>
  <w:style w:type="character" w:styleId="aff0">
    <w:name w:val="Subtle Emphasis"/>
    <w:uiPriority w:val="19"/>
    <w:qFormat/>
    <w:rsid w:val="00CA4895"/>
    <w:rPr>
      <w:i/>
      <w:color w:val="5A5A5A" w:themeColor="text1" w:themeTint="A5"/>
    </w:rPr>
  </w:style>
  <w:style w:type="character" w:styleId="aff1">
    <w:name w:val="Intense Emphasis"/>
    <w:basedOn w:val="a0"/>
    <w:uiPriority w:val="21"/>
    <w:qFormat/>
    <w:rsid w:val="00CA4895"/>
    <w:rPr>
      <w:b/>
      <w:i/>
      <w:sz w:val="24"/>
      <w:szCs w:val="24"/>
      <w:u w:val="single"/>
    </w:rPr>
  </w:style>
  <w:style w:type="character" w:styleId="aff2">
    <w:name w:val="Subtle Reference"/>
    <w:basedOn w:val="a0"/>
    <w:uiPriority w:val="31"/>
    <w:qFormat/>
    <w:rsid w:val="00CA4895"/>
    <w:rPr>
      <w:sz w:val="24"/>
      <w:szCs w:val="24"/>
      <w:u w:val="single"/>
    </w:rPr>
  </w:style>
  <w:style w:type="character" w:styleId="aff3">
    <w:name w:val="Intense Reference"/>
    <w:basedOn w:val="a0"/>
    <w:uiPriority w:val="32"/>
    <w:qFormat/>
    <w:rsid w:val="00CA4895"/>
    <w:rPr>
      <w:b/>
      <w:sz w:val="24"/>
      <w:u w:val="single"/>
    </w:rPr>
  </w:style>
  <w:style w:type="character" w:styleId="aff4">
    <w:name w:val="Book Title"/>
    <w:basedOn w:val="a0"/>
    <w:uiPriority w:val="33"/>
    <w:qFormat/>
    <w:rsid w:val="00CA4895"/>
    <w:rPr>
      <w:rFonts w:asciiTheme="majorHAnsi" w:eastAsiaTheme="majorEastAsia" w:hAnsiTheme="majorHAnsi"/>
      <w:b/>
      <w:i/>
      <w:sz w:val="24"/>
      <w:szCs w:val="24"/>
    </w:rPr>
  </w:style>
  <w:style w:type="paragraph" w:styleId="aff5">
    <w:name w:val="TOC Heading"/>
    <w:basedOn w:val="1"/>
    <w:next w:val="a"/>
    <w:uiPriority w:val="39"/>
    <w:semiHidden/>
    <w:unhideWhenUsed/>
    <w:qFormat/>
    <w:rsid w:val="00CA4895"/>
    <w:pPr>
      <w:outlineLvl w:val="9"/>
    </w:pPr>
    <w:rPr>
      <w:rFonts w:cs="Times New Roman"/>
    </w:rPr>
  </w:style>
  <w:style w:type="paragraph" w:customStyle="1" w:styleId="Standard">
    <w:name w:val="Standard"/>
    <w:rsid w:val="00DF2A70"/>
    <w:pPr>
      <w:widowControl w:val="0"/>
      <w:suppressAutoHyphens/>
      <w:autoSpaceDN w:val="0"/>
      <w:textAlignment w:val="baseline"/>
    </w:pPr>
    <w:rPr>
      <w:rFonts w:eastAsia="Andale Sans UI" w:cs="Tahoma"/>
      <w:kern w:val="3"/>
      <w:sz w:val="24"/>
      <w:szCs w:val="24"/>
      <w:lang w:val="de-DE" w:eastAsia="ja-JP" w:bidi="fa-IR"/>
    </w:rPr>
  </w:style>
  <w:style w:type="paragraph" w:customStyle="1" w:styleId="Textbody">
    <w:name w:val="Text body"/>
    <w:basedOn w:val="Standard"/>
    <w:rsid w:val="00DF2A70"/>
    <w:pPr>
      <w:spacing w:after="120"/>
    </w:pPr>
  </w:style>
  <w:style w:type="paragraph" w:styleId="aff6">
    <w:name w:val="List"/>
    <w:basedOn w:val="Textbody"/>
    <w:rsid w:val="00DF2A70"/>
  </w:style>
  <w:style w:type="paragraph" w:customStyle="1" w:styleId="Caption">
    <w:name w:val="Caption"/>
    <w:basedOn w:val="Standard"/>
    <w:rsid w:val="00DF2A70"/>
    <w:pPr>
      <w:suppressLineNumbers/>
      <w:spacing w:before="120" w:after="120"/>
    </w:pPr>
    <w:rPr>
      <w:i/>
      <w:iCs/>
    </w:rPr>
  </w:style>
  <w:style w:type="paragraph" w:customStyle="1" w:styleId="Index">
    <w:name w:val="Index"/>
    <w:basedOn w:val="Standard"/>
    <w:rsid w:val="00DF2A70"/>
    <w:pPr>
      <w:suppressLineNumbers/>
    </w:pPr>
  </w:style>
  <w:style w:type="paragraph" w:customStyle="1" w:styleId="Header">
    <w:name w:val="Header"/>
    <w:basedOn w:val="Standard"/>
    <w:rsid w:val="00DF2A70"/>
    <w:pPr>
      <w:tabs>
        <w:tab w:val="center" w:pos="4677"/>
        <w:tab w:val="right" w:pos="9355"/>
      </w:tabs>
    </w:pPr>
  </w:style>
  <w:style w:type="paragraph" w:customStyle="1" w:styleId="Footer">
    <w:name w:val="Footer"/>
    <w:basedOn w:val="Standard"/>
    <w:rsid w:val="00DF2A70"/>
    <w:pPr>
      <w:tabs>
        <w:tab w:val="center" w:pos="4677"/>
        <w:tab w:val="right" w:pos="9355"/>
      </w:tabs>
    </w:pPr>
  </w:style>
  <w:style w:type="character" w:customStyle="1" w:styleId="WW8NumSt4z0">
    <w:name w:val="WW8NumSt4z0"/>
    <w:rsid w:val="00DF2A70"/>
    <w:rPr>
      <w:rFonts w:ascii="Times New Roman" w:hAnsi="Times New Roman" w:cs="Times New Roman"/>
    </w:rPr>
  </w:style>
  <w:style w:type="character" w:customStyle="1" w:styleId="Internetlink">
    <w:name w:val="Internet link"/>
    <w:basedOn w:val="a0"/>
    <w:rsid w:val="00DF2A70"/>
    <w:rPr>
      <w:color w:val="0000FF"/>
      <w:u w:val="single"/>
    </w:rPr>
  </w:style>
  <w:style w:type="numbering" w:customStyle="1" w:styleId="WW8Num3">
    <w:name w:val="WW8Num3"/>
    <w:basedOn w:val="a2"/>
    <w:rsid w:val="00DF2A70"/>
    <w:pPr>
      <w:numPr>
        <w:numId w:val="2"/>
      </w:numPr>
    </w:pPr>
  </w:style>
  <w:style w:type="numbering" w:customStyle="1" w:styleId="WW8Num2">
    <w:name w:val="WW8Num2"/>
    <w:basedOn w:val="a2"/>
    <w:rsid w:val="00DF2A70"/>
    <w:pPr>
      <w:numPr>
        <w:numId w:val="3"/>
      </w:numPr>
    </w:pPr>
  </w:style>
  <w:style w:type="numbering" w:customStyle="1" w:styleId="WW8Num6">
    <w:name w:val="WW8Num6"/>
    <w:basedOn w:val="a2"/>
    <w:rsid w:val="00DF2A70"/>
    <w:pPr>
      <w:numPr>
        <w:numId w:val="4"/>
      </w:numPr>
    </w:pPr>
  </w:style>
  <w:style w:type="paragraph" w:customStyle="1" w:styleId="consplusnormal0">
    <w:name w:val="consplusnormal"/>
    <w:basedOn w:val="a"/>
    <w:rsid w:val="00E94164"/>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consultantplus://offline/ref=AC3638D6489AA9E9CB9524AE372E6492A61CD4BB95CD1FA3FE99E13108239C3D744332B9061D0213aFi8O" TargetMode="External"/><Relationship Id="rId18" Type="http://schemas.openxmlformats.org/officeDocument/2006/relationships/hyperlink" Target="http://www.Chapaevo.ru"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AC3638D6489AA9E9CB9524AE372E6492A61CD4BB95CD1FA3FE99E13108239C3D744332B9061D0213aFiFO" TargetMode="External"/><Relationship Id="rId17" Type="http://schemas.openxmlformats.org/officeDocument/2006/relationships/hyperlink" Target="consultantplus://offline/ref=AC3638D6489AA9E9CB9524AE372E6492A61DD0BC9AC11FA3FE99E13108239C3D744332B9061D0A14aFiAO"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AC3638D6489AA9E9CB9524AE372E6492A61DD0BC9AC11FA3FE99E13108239C3D744332B9061D0B1DaFi3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AC3638D6489AA9E9CB9524AE372E6492A61CD4BB95CD1FA3FE99E13108239C3D744332B9061C0A12aFi9O"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Chapaevo.ru" TargetMode="External"/><Relationship Id="rId23" Type="http://schemas.openxmlformats.org/officeDocument/2006/relationships/footer" Target="footer2.xml"/><Relationship Id="rId10" Type="http://schemas.openxmlformats.org/officeDocument/2006/relationships/hyperlink" Target="consultantplus://offline/ref=AC3638D6489AA9E9CB9524AE372E6492A61CD0B893C31FA3FE99E13108a2i3O" TargetMode="External"/><Relationship Id="rId19" Type="http://schemas.openxmlformats.org/officeDocument/2006/relationships/hyperlink" Target="http://www.____________.ru" TargetMode="External"/><Relationship Id="rId4" Type="http://schemas.openxmlformats.org/officeDocument/2006/relationships/settings" Target="settings.xml"/><Relationship Id="rId9" Type="http://schemas.openxmlformats.org/officeDocument/2006/relationships/hyperlink" Target="consultantplus://offline/ref=AC3638D6489AA9E9CB9524AE372E6492A61CD4BB95CD1FA3FE99E13108239C3D744332B9061C0A12aFi9O" TargetMode="External"/><Relationship Id="rId14" Type="http://schemas.openxmlformats.org/officeDocument/2006/relationships/hyperlink" Target="consultantplus://offline/ref=AC3638D6489AA9E9CB9524AE372E6492A61CD4BB95CD1FA3FE99E13108239C3D744332B9061D0213aFiFO"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ACC485-C2F4-46C4-889E-C912C1AD3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1304</TotalTime>
  <Pages>35</Pages>
  <Words>19092</Words>
  <Characters>108830</Characters>
  <Application>Microsoft Office Word</Application>
  <DocSecurity>0</DocSecurity>
  <Lines>906</Lines>
  <Paragraphs>255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dc:creator>
  <cp:keywords/>
  <dc:description/>
  <cp:lastModifiedBy>Marina</cp:lastModifiedBy>
  <cp:revision>25</cp:revision>
  <cp:lastPrinted>2014-01-09T07:48:00Z</cp:lastPrinted>
  <dcterms:created xsi:type="dcterms:W3CDTF">2012-04-04T11:41:00Z</dcterms:created>
  <dcterms:modified xsi:type="dcterms:W3CDTF">2014-02-06T08:17:00Z</dcterms:modified>
</cp:coreProperties>
</file>